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4D1" w:rsidRPr="007C5C80" w:rsidRDefault="003254D1" w:rsidP="00DF47C9">
      <w:pPr>
        <w:jc w:val="center"/>
        <w:rPr>
          <w:rFonts w:ascii="Garamond" w:hAnsi="Garamond"/>
          <w:bCs/>
          <w:sz w:val="28"/>
          <w:szCs w:val="28"/>
        </w:rPr>
      </w:pPr>
      <w:r w:rsidRPr="007C5C80">
        <w:rPr>
          <w:rFonts w:ascii="Garamond" w:hAnsi="Garamond"/>
          <w:bCs/>
          <w:sz w:val="28"/>
          <w:szCs w:val="28"/>
        </w:rPr>
        <w:t>Okresní soud v Chebu, Lidická 1066/1, 350 60 Cheb</w:t>
      </w:r>
    </w:p>
    <w:p w:rsidR="00280404" w:rsidRPr="007C5C80" w:rsidRDefault="00280404" w:rsidP="00DF47C9">
      <w:pPr>
        <w:jc w:val="center"/>
        <w:rPr>
          <w:rFonts w:ascii="Garamond" w:hAnsi="Garamond"/>
          <w:b/>
          <w:bCs/>
          <w:sz w:val="28"/>
          <w:szCs w:val="28"/>
        </w:rPr>
      </w:pPr>
      <w:r w:rsidRPr="007C5C80">
        <w:rPr>
          <w:rFonts w:ascii="Garamond" w:hAnsi="Garamond"/>
          <w:b/>
          <w:bCs/>
          <w:sz w:val="28"/>
          <w:szCs w:val="28"/>
        </w:rPr>
        <w:t>__________________________________________________________</w:t>
      </w:r>
    </w:p>
    <w:p w:rsidR="003254D1" w:rsidRPr="007C5C80" w:rsidRDefault="003254D1" w:rsidP="00DF47C9">
      <w:pPr>
        <w:jc w:val="center"/>
        <w:rPr>
          <w:rFonts w:ascii="Garamond" w:hAnsi="Garamond"/>
          <w:u w:val="single"/>
        </w:rPr>
      </w:pPr>
    </w:p>
    <w:p w:rsidR="003254D1" w:rsidRPr="007C5C80" w:rsidRDefault="003254D1" w:rsidP="00DF47C9">
      <w:pPr>
        <w:rPr>
          <w:rFonts w:ascii="Garamond" w:hAnsi="Garamond"/>
        </w:rPr>
      </w:pPr>
      <w:r w:rsidRPr="007C5C80">
        <w:rPr>
          <w:rFonts w:ascii="Garamond" w:hAnsi="Garamond"/>
        </w:rPr>
        <w:tab/>
      </w:r>
      <w:r w:rsidRPr="007C5C80">
        <w:rPr>
          <w:rFonts w:ascii="Garamond" w:hAnsi="Garamond"/>
        </w:rPr>
        <w:tab/>
      </w:r>
    </w:p>
    <w:p w:rsidR="003254D1" w:rsidRPr="007C5C80" w:rsidRDefault="003254D1" w:rsidP="00DF47C9">
      <w:pPr>
        <w:rPr>
          <w:rFonts w:ascii="Garamond" w:hAnsi="Garamond"/>
        </w:rPr>
      </w:pPr>
      <w:r w:rsidRPr="007C5C80">
        <w:rPr>
          <w:rFonts w:ascii="Garamond" w:hAnsi="Garamond"/>
        </w:rPr>
        <w:t xml:space="preserve">Sp. zn.: </w:t>
      </w:r>
      <w:proofErr w:type="spellStart"/>
      <w:r w:rsidRPr="007C5C80">
        <w:rPr>
          <w:rFonts w:ascii="Garamond" w:hAnsi="Garamond"/>
        </w:rPr>
        <w:t>Spr</w:t>
      </w:r>
      <w:proofErr w:type="spellEnd"/>
      <w:r w:rsidRPr="007C5C80">
        <w:rPr>
          <w:rFonts w:ascii="Garamond" w:hAnsi="Garamond"/>
        </w:rPr>
        <w:t xml:space="preserve"> </w:t>
      </w:r>
      <w:r w:rsidR="00D462FD">
        <w:rPr>
          <w:rFonts w:ascii="Garamond" w:hAnsi="Garamond"/>
        </w:rPr>
        <w:t>262</w:t>
      </w:r>
      <w:r w:rsidRPr="007C5C80">
        <w:rPr>
          <w:rFonts w:ascii="Garamond" w:hAnsi="Garamond"/>
        </w:rPr>
        <w:t>/201</w:t>
      </w:r>
      <w:r w:rsidR="007C5C80">
        <w:rPr>
          <w:rFonts w:ascii="Garamond" w:hAnsi="Garamond"/>
        </w:rPr>
        <w:t>7</w:t>
      </w:r>
    </w:p>
    <w:p w:rsidR="003254D1" w:rsidRPr="007C5C80" w:rsidRDefault="00D462FD" w:rsidP="00DF47C9">
      <w:pPr>
        <w:rPr>
          <w:rFonts w:ascii="Garamond" w:hAnsi="Garamond"/>
        </w:rPr>
      </w:pPr>
      <w:r>
        <w:rPr>
          <w:rFonts w:ascii="Garamond" w:hAnsi="Garamond"/>
        </w:rPr>
        <w:t>Cheb</w:t>
      </w:r>
      <w:r w:rsidR="003254D1" w:rsidRPr="007C5C80">
        <w:rPr>
          <w:rFonts w:ascii="Garamond" w:hAnsi="Garamond"/>
        </w:rPr>
        <w:t xml:space="preserve"> </w:t>
      </w:r>
      <w:r w:rsidR="00CE329D">
        <w:rPr>
          <w:rFonts w:ascii="Garamond" w:hAnsi="Garamond"/>
        </w:rPr>
        <w:t xml:space="preserve"> 29.3.</w:t>
      </w:r>
      <w:r w:rsidR="007C5C80">
        <w:rPr>
          <w:rFonts w:ascii="Garamond" w:hAnsi="Garamond"/>
        </w:rPr>
        <w:t>2017</w:t>
      </w:r>
    </w:p>
    <w:p w:rsidR="003254D1" w:rsidRDefault="003254D1" w:rsidP="00DF47C9">
      <w:pPr>
        <w:jc w:val="center"/>
        <w:rPr>
          <w:rFonts w:ascii="Garamond" w:hAnsi="Garamond"/>
          <w:u w:val="single"/>
        </w:rPr>
      </w:pPr>
    </w:p>
    <w:p w:rsidR="00F835EE" w:rsidRPr="007C5C80" w:rsidRDefault="00F835EE" w:rsidP="00DF47C9">
      <w:pPr>
        <w:jc w:val="center"/>
        <w:rPr>
          <w:rFonts w:ascii="Garamond" w:hAnsi="Garamond"/>
          <w:u w:val="single"/>
        </w:rPr>
      </w:pPr>
    </w:p>
    <w:p w:rsidR="003254D1" w:rsidRPr="007C5C80" w:rsidRDefault="00E37B84" w:rsidP="006C2A21">
      <w:pPr>
        <w:jc w:val="center"/>
        <w:rPr>
          <w:rFonts w:ascii="Garamond" w:hAnsi="Garamond"/>
          <w:b/>
          <w:sz w:val="32"/>
          <w:szCs w:val="32"/>
        </w:rPr>
      </w:pPr>
      <w:r w:rsidRPr="007C5C80">
        <w:rPr>
          <w:rFonts w:ascii="Garamond" w:hAnsi="Garamond"/>
          <w:b/>
          <w:sz w:val="32"/>
          <w:szCs w:val="32"/>
        </w:rPr>
        <w:t xml:space="preserve">Doplněk č. </w:t>
      </w:r>
      <w:r w:rsidR="00212D80">
        <w:rPr>
          <w:rFonts w:ascii="Garamond" w:hAnsi="Garamond"/>
          <w:b/>
          <w:sz w:val="32"/>
          <w:szCs w:val="32"/>
        </w:rPr>
        <w:t>2</w:t>
      </w:r>
    </w:p>
    <w:p w:rsidR="003254D1" w:rsidRPr="007C5C80" w:rsidRDefault="003254D1" w:rsidP="00F54F0C">
      <w:pPr>
        <w:jc w:val="center"/>
        <w:rPr>
          <w:rFonts w:ascii="Garamond" w:hAnsi="Garamond"/>
          <w:b/>
          <w:sz w:val="32"/>
          <w:szCs w:val="32"/>
        </w:rPr>
      </w:pPr>
      <w:r w:rsidRPr="007C5C80">
        <w:rPr>
          <w:rFonts w:ascii="Garamond" w:hAnsi="Garamond"/>
          <w:b/>
          <w:sz w:val="32"/>
          <w:szCs w:val="32"/>
        </w:rPr>
        <w:t>rozvrhu práce pro rok 201</w:t>
      </w:r>
      <w:r w:rsidR="007C5C80">
        <w:rPr>
          <w:rFonts w:ascii="Garamond" w:hAnsi="Garamond"/>
          <w:b/>
          <w:sz w:val="32"/>
          <w:szCs w:val="32"/>
        </w:rPr>
        <w:t>7</w:t>
      </w:r>
    </w:p>
    <w:p w:rsidR="003254D1" w:rsidRPr="007C5C80" w:rsidRDefault="003254D1" w:rsidP="00A72DC6">
      <w:pPr>
        <w:rPr>
          <w:rFonts w:ascii="Garamond" w:hAnsi="Garamond"/>
        </w:rPr>
      </w:pPr>
    </w:p>
    <w:p w:rsidR="003254D1" w:rsidRPr="007C5C80" w:rsidRDefault="003254D1" w:rsidP="00A72DC6">
      <w:pPr>
        <w:rPr>
          <w:rFonts w:ascii="Garamond" w:hAnsi="Garamond"/>
        </w:rPr>
      </w:pPr>
    </w:p>
    <w:p w:rsidR="00F54F0C" w:rsidRPr="007C5C80" w:rsidRDefault="00F54F0C" w:rsidP="00A72DC6">
      <w:pPr>
        <w:rPr>
          <w:rFonts w:ascii="Garamond" w:hAnsi="Garamond"/>
        </w:rPr>
      </w:pPr>
    </w:p>
    <w:p w:rsidR="003254D1" w:rsidRDefault="003254D1" w:rsidP="00A72DC6">
      <w:pPr>
        <w:rPr>
          <w:rFonts w:ascii="Garamond" w:hAnsi="Garamond"/>
        </w:rPr>
      </w:pPr>
      <w:r w:rsidRPr="007C5C80">
        <w:rPr>
          <w:rFonts w:ascii="Garamond" w:hAnsi="Garamond"/>
        </w:rPr>
        <w:t>Rozvrh práce pro rok 201</w:t>
      </w:r>
      <w:r w:rsidR="007C5C80">
        <w:rPr>
          <w:rFonts w:ascii="Garamond" w:hAnsi="Garamond"/>
        </w:rPr>
        <w:t>7</w:t>
      </w:r>
      <w:r w:rsidRPr="007C5C80">
        <w:rPr>
          <w:rFonts w:ascii="Garamond" w:hAnsi="Garamond"/>
        </w:rPr>
        <w:t xml:space="preserve"> se </w:t>
      </w:r>
      <w:r w:rsidR="00026F75" w:rsidRPr="007C5C80">
        <w:rPr>
          <w:rFonts w:ascii="Garamond" w:hAnsi="Garamond"/>
        </w:rPr>
        <w:t xml:space="preserve">s účinností od </w:t>
      </w:r>
      <w:r w:rsidR="00B85052">
        <w:rPr>
          <w:rFonts w:ascii="Garamond" w:hAnsi="Garamond"/>
        </w:rPr>
        <w:t>1.4.2017</w:t>
      </w:r>
      <w:r w:rsidR="00026F75" w:rsidRPr="007C5C80">
        <w:rPr>
          <w:rFonts w:ascii="Garamond" w:hAnsi="Garamond"/>
        </w:rPr>
        <w:t xml:space="preserve"> </w:t>
      </w:r>
      <w:r w:rsidR="002E1C19" w:rsidRPr="007C5C80">
        <w:rPr>
          <w:rFonts w:ascii="Garamond" w:hAnsi="Garamond"/>
        </w:rPr>
        <w:t>mění a doplňuje</w:t>
      </w:r>
      <w:r w:rsidRPr="007C5C80">
        <w:rPr>
          <w:rFonts w:ascii="Garamond" w:hAnsi="Garamond"/>
        </w:rPr>
        <w:t xml:space="preserve"> takto:</w:t>
      </w:r>
    </w:p>
    <w:p w:rsidR="007C5C80" w:rsidRDefault="007C5C80" w:rsidP="00A72DC6">
      <w:pPr>
        <w:rPr>
          <w:rFonts w:ascii="Garamond" w:hAnsi="Garamond"/>
        </w:rPr>
      </w:pPr>
    </w:p>
    <w:p w:rsidR="00D27BA5" w:rsidRPr="00F835EE" w:rsidRDefault="00B05C53" w:rsidP="00F835EE">
      <w:pPr>
        <w:jc w:val="both"/>
        <w:rPr>
          <w:rFonts w:ascii="Garamond" w:hAnsi="Garamond"/>
        </w:rPr>
      </w:pPr>
      <w:r w:rsidRPr="00F835EE">
        <w:rPr>
          <w:rFonts w:ascii="Garamond" w:hAnsi="Garamond"/>
        </w:rPr>
        <w:t xml:space="preserve">Z důvodu zániku funkce soudce Mgr. Stanislavy Böhmové ke dni 30.6.2017 se část V., písm. A) mění tak, že </w:t>
      </w:r>
      <w:r w:rsidR="00F835EE" w:rsidRPr="00F835EE">
        <w:rPr>
          <w:rFonts w:ascii="Garamond" w:hAnsi="Garamond"/>
        </w:rPr>
        <w:t>s účinností od 1.4.2017 se zastavuje nápad do soudního oddělení 9.</w:t>
      </w:r>
    </w:p>
    <w:p w:rsidR="00742403" w:rsidRPr="007C5C80" w:rsidRDefault="00742403" w:rsidP="00742403">
      <w:pPr>
        <w:pStyle w:val="Odstavecseseznamem"/>
        <w:rPr>
          <w:rFonts w:ascii="Garamond" w:hAnsi="Garamond"/>
        </w:rPr>
      </w:pPr>
    </w:p>
    <w:p w:rsidR="00F22AA7" w:rsidRPr="007C5C80" w:rsidRDefault="00F22AA7" w:rsidP="005C6BDA">
      <w:pPr>
        <w:rPr>
          <w:rFonts w:ascii="Garamond" w:hAnsi="Garamond"/>
        </w:rPr>
      </w:pPr>
    </w:p>
    <w:p w:rsidR="00595194" w:rsidRPr="007C5C80" w:rsidRDefault="002D186A" w:rsidP="005C6BDA">
      <w:pPr>
        <w:rPr>
          <w:rFonts w:ascii="Garamond" w:hAnsi="Garamond"/>
        </w:rPr>
      </w:pPr>
      <w:r w:rsidRPr="007C5C80">
        <w:rPr>
          <w:rFonts w:ascii="Garamond" w:hAnsi="Garamond"/>
        </w:rPr>
        <w:t xml:space="preserve">Tento doplněk byl </w:t>
      </w:r>
      <w:r w:rsidR="00804F5A" w:rsidRPr="007C5C80">
        <w:rPr>
          <w:rFonts w:ascii="Garamond" w:hAnsi="Garamond"/>
        </w:rPr>
        <w:t>projednán</w:t>
      </w:r>
      <w:r w:rsidR="00AC5259" w:rsidRPr="007C5C80">
        <w:rPr>
          <w:rFonts w:ascii="Garamond" w:hAnsi="Garamond"/>
        </w:rPr>
        <w:t xml:space="preserve"> Soudcovsk</w:t>
      </w:r>
      <w:r w:rsidR="00804F5A" w:rsidRPr="007C5C80">
        <w:rPr>
          <w:rFonts w:ascii="Garamond" w:hAnsi="Garamond"/>
        </w:rPr>
        <w:t>ou</w:t>
      </w:r>
      <w:r w:rsidR="00AC5259" w:rsidRPr="007C5C80">
        <w:rPr>
          <w:rFonts w:ascii="Garamond" w:hAnsi="Garamond"/>
        </w:rPr>
        <w:t xml:space="preserve"> rad</w:t>
      </w:r>
      <w:r w:rsidR="00804F5A" w:rsidRPr="007C5C80">
        <w:rPr>
          <w:rFonts w:ascii="Garamond" w:hAnsi="Garamond"/>
        </w:rPr>
        <w:t>ou</w:t>
      </w:r>
      <w:r w:rsidR="008E67AD" w:rsidRPr="007C5C80">
        <w:rPr>
          <w:rFonts w:ascii="Garamond" w:hAnsi="Garamond"/>
        </w:rPr>
        <w:t xml:space="preserve"> dne</w:t>
      </w:r>
      <w:r w:rsidR="00CE329D">
        <w:rPr>
          <w:rFonts w:ascii="Garamond" w:hAnsi="Garamond"/>
        </w:rPr>
        <w:t xml:space="preserve"> 22. 3. 2017 bez připomínek.</w:t>
      </w:r>
    </w:p>
    <w:p w:rsidR="00200EE1" w:rsidRPr="007C5C80" w:rsidRDefault="00200EE1" w:rsidP="002956D6">
      <w:pPr>
        <w:ind w:left="5670"/>
        <w:jc w:val="center"/>
        <w:rPr>
          <w:rFonts w:ascii="Garamond" w:hAnsi="Garamond"/>
        </w:rPr>
      </w:pPr>
    </w:p>
    <w:p w:rsidR="00200EE1" w:rsidRPr="007C5C80" w:rsidRDefault="00200EE1" w:rsidP="002956D6">
      <w:pPr>
        <w:ind w:left="5670"/>
        <w:jc w:val="center"/>
        <w:rPr>
          <w:rFonts w:ascii="Garamond" w:hAnsi="Garamond"/>
        </w:rPr>
      </w:pPr>
    </w:p>
    <w:p w:rsidR="00F54F0C" w:rsidRPr="007C5C80" w:rsidRDefault="00F54F0C" w:rsidP="002956D6">
      <w:pPr>
        <w:ind w:left="5670"/>
        <w:jc w:val="center"/>
        <w:rPr>
          <w:rFonts w:ascii="Garamond" w:hAnsi="Garamond"/>
        </w:rPr>
      </w:pPr>
    </w:p>
    <w:p w:rsidR="00200EE1" w:rsidRPr="007C5C80" w:rsidRDefault="00200EE1" w:rsidP="002956D6">
      <w:pPr>
        <w:ind w:left="5670"/>
        <w:jc w:val="center"/>
        <w:rPr>
          <w:rFonts w:ascii="Garamond" w:hAnsi="Garamond"/>
        </w:rPr>
      </w:pPr>
    </w:p>
    <w:p w:rsidR="003254D1" w:rsidRPr="007C5C80" w:rsidRDefault="003254D1" w:rsidP="00200EE1">
      <w:pPr>
        <w:rPr>
          <w:rFonts w:ascii="Garamond" w:hAnsi="Garamond"/>
        </w:rPr>
      </w:pPr>
      <w:r w:rsidRPr="007C5C80">
        <w:rPr>
          <w:rFonts w:ascii="Garamond" w:hAnsi="Garamond"/>
        </w:rPr>
        <w:t xml:space="preserve">Mgr. </w:t>
      </w:r>
      <w:r w:rsidR="00F835EE">
        <w:rPr>
          <w:rFonts w:ascii="Garamond" w:hAnsi="Garamond"/>
        </w:rPr>
        <w:t>Robert Plášil</w:t>
      </w:r>
      <w:r w:rsidR="00C7026E">
        <w:rPr>
          <w:rFonts w:ascii="Garamond" w:hAnsi="Garamond"/>
        </w:rPr>
        <w:t>, v.r.</w:t>
      </w:r>
    </w:p>
    <w:p w:rsidR="00B4355E" w:rsidRDefault="00F835EE" w:rsidP="00F54F0C">
      <w:pPr>
        <w:rPr>
          <w:rFonts w:ascii="Garamond" w:hAnsi="Garamond"/>
        </w:rPr>
      </w:pPr>
      <w:r>
        <w:rPr>
          <w:rFonts w:ascii="Garamond" w:hAnsi="Garamond"/>
        </w:rPr>
        <w:t>místo</w:t>
      </w:r>
      <w:r w:rsidR="00C20D4A" w:rsidRPr="007C5C80">
        <w:rPr>
          <w:rFonts w:ascii="Garamond" w:hAnsi="Garamond"/>
        </w:rPr>
        <w:t xml:space="preserve">předseda </w:t>
      </w:r>
      <w:r>
        <w:rPr>
          <w:rFonts w:ascii="Garamond" w:hAnsi="Garamond"/>
        </w:rPr>
        <w:t>soudu</w:t>
      </w:r>
    </w:p>
    <w:p w:rsidR="00F835EE" w:rsidRDefault="00F835EE" w:rsidP="00F54F0C">
      <w:pPr>
        <w:rPr>
          <w:rFonts w:ascii="Garamond" w:hAnsi="Garamond"/>
        </w:rPr>
      </w:pPr>
      <w:r>
        <w:rPr>
          <w:rFonts w:ascii="Garamond" w:hAnsi="Garamond"/>
        </w:rPr>
        <w:t>v zastoupení předsedy soudu</w:t>
      </w:r>
    </w:p>
    <w:p w:rsidR="00C7026E" w:rsidRDefault="00C7026E" w:rsidP="00F54F0C">
      <w:pPr>
        <w:rPr>
          <w:rFonts w:ascii="Garamond" w:hAnsi="Garamond"/>
        </w:rPr>
      </w:pPr>
    </w:p>
    <w:p w:rsidR="00C7026E" w:rsidRDefault="00C7026E" w:rsidP="00F54F0C">
      <w:pPr>
        <w:rPr>
          <w:rFonts w:ascii="Garamond" w:hAnsi="Garamond"/>
        </w:rPr>
      </w:pPr>
      <w:r>
        <w:rPr>
          <w:rFonts w:ascii="Garamond" w:hAnsi="Garamond"/>
        </w:rPr>
        <w:t>Za správnost vyhotovení:</w:t>
      </w:r>
    </w:p>
    <w:p w:rsidR="00C7026E" w:rsidRDefault="00C7026E" w:rsidP="00F54F0C">
      <w:pPr>
        <w:rPr>
          <w:rFonts w:ascii="Garamond" w:hAnsi="Garamond"/>
        </w:rPr>
      </w:pPr>
      <w:r>
        <w:rPr>
          <w:rFonts w:ascii="Garamond" w:hAnsi="Garamond"/>
        </w:rPr>
        <w:t>Ludmila Chrenová</w:t>
      </w:r>
    </w:p>
    <w:p w:rsidR="00CE329D" w:rsidRDefault="00CE329D" w:rsidP="00F54F0C">
      <w:pPr>
        <w:rPr>
          <w:rFonts w:ascii="Garamond" w:hAnsi="Garamond"/>
        </w:rPr>
      </w:pPr>
    </w:p>
    <w:sectPr w:rsidR="00CE329D" w:rsidSect="00AC5259">
      <w:footerReference w:type="default" r:id="rId7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FEA" w:rsidRDefault="00163FEA" w:rsidP="00EA2CD8">
      <w:r>
        <w:separator/>
      </w:r>
    </w:p>
  </w:endnote>
  <w:endnote w:type="continuationSeparator" w:id="0">
    <w:p w:rsidR="00163FEA" w:rsidRDefault="00163FEA" w:rsidP="00EA2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EE1" w:rsidRPr="00EA2CD8" w:rsidRDefault="00200EE1" w:rsidP="00EA2CD8">
    <w:pPr>
      <w:pStyle w:val="Zpat"/>
      <w:ind w:left="720"/>
      <w:jc w:val="center"/>
      <w:rPr>
        <w:sz w:val="18"/>
        <w:szCs w:val="18"/>
      </w:rPr>
    </w:pPr>
    <w:r w:rsidRPr="00EA2CD8">
      <w:rPr>
        <w:sz w:val="18"/>
        <w:szCs w:val="18"/>
      </w:rPr>
      <w:t xml:space="preserve">- </w:t>
    </w:r>
    <w:r w:rsidR="0007756B" w:rsidRPr="00EA2CD8">
      <w:rPr>
        <w:sz w:val="18"/>
        <w:szCs w:val="18"/>
      </w:rPr>
      <w:fldChar w:fldCharType="begin"/>
    </w:r>
    <w:r w:rsidRPr="00EA2CD8">
      <w:rPr>
        <w:sz w:val="18"/>
        <w:szCs w:val="18"/>
      </w:rPr>
      <w:instrText xml:space="preserve"> PAGE   \* MERGEFORMAT </w:instrText>
    </w:r>
    <w:r w:rsidR="0007756B" w:rsidRPr="00EA2CD8">
      <w:rPr>
        <w:sz w:val="18"/>
        <w:szCs w:val="18"/>
      </w:rPr>
      <w:fldChar w:fldCharType="separate"/>
    </w:r>
    <w:r w:rsidR="00C7026E">
      <w:rPr>
        <w:noProof/>
        <w:sz w:val="18"/>
        <w:szCs w:val="18"/>
      </w:rPr>
      <w:t>1</w:t>
    </w:r>
    <w:r w:rsidR="0007756B" w:rsidRPr="00EA2CD8">
      <w:rPr>
        <w:sz w:val="18"/>
        <w:szCs w:val="18"/>
      </w:rPr>
      <w:fldChar w:fldCharType="end"/>
    </w:r>
    <w:r w:rsidRPr="00EA2CD8">
      <w:rPr>
        <w:sz w:val="18"/>
        <w:szCs w:val="18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FEA" w:rsidRDefault="00163FEA" w:rsidP="00EA2CD8">
      <w:r>
        <w:separator/>
      </w:r>
    </w:p>
  </w:footnote>
  <w:footnote w:type="continuationSeparator" w:id="0">
    <w:p w:rsidR="00163FEA" w:rsidRDefault="00163FEA" w:rsidP="00EA2C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3917"/>
    <w:multiLevelType w:val="hybridMultilevel"/>
    <w:tmpl w:val="1AE2B9F2"/>
    <w:lvl w:ilvl="0" w:tplc="BFCA2502">
      <w:numFmt w:val="bullet"/>
      <w:lvlText w:val="-"/>
      <w:lvlJc w:val="left"/>
      <w:pPr>
        <w:ind w:left="531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cs="Wingdings" w:hint="default"/>
      </w:rPr>
    </w:lvl>
  </w:abstractNum>
  <w:abstractNum w:abstractNumId="1">
    <w:nsid w:val="12D225C4"/>
    <w:multiLevelType w:val="hybridMultilevel"/>
    <w:tmpl w:val="BD948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53F43"/>
    <w:multiLevelType w:val="hybridMultilevel"/>
    <w:tmpl w:val="5A5281DE"/>
    <w:lvl w:ilvl="0" w:tplc="F7C4CC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EDF0407"/>
    <w:multiLevelType w:val="hybridMultilevel"/>
    <w:tmpl w:val="728864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4161C"/>
    <w:multiLevelType w:val="hybridMultilevel"/>
    <w:tmpl w:val="B2D4F772"/>
    <w:lvl w:ilvl="0" w:tplc="2160A6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0E2600"/>
    <w:multiLevelType w:val="hybridMultilevel"/>
    <w:tmpl w:val="8A986D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C24BA"/>
    <w:multiLevelType w:val="hybridMultilevel"/>
    <w:tmpl w:val="AC1A05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A12F8"/>
    <w:multiLevelType w:val="hybridMultilevel"/>
    <w:tmpl w:val="0C127490"/>
    <w:lvl w:ilvl="0" w:tplc="EDF21E0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7D1090C"/>
    <w:multiLevelType w:val="hybridMultilevel"/>
    <w:tmpl w:val="A75E5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141A85"/>
    <w:multiLevelType w:val="hybridMultilevel"/>
    <w:tmpl w:val="0EE245BE"/>
    <w:lvl w:ilvl="0" w:tplc="1B8E638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937491"/>
    <w:multiLevelType w:val="hybridMultilevel"/>
    <w:tmpl w:val="B5DC6A1C"/>
    <w:lvl w:ilvl="0" w:tplc="647675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61620FA"/>
    <w:multiLevelType w:val="hybridMultilevel"/>
    <w:tmpl w:val="8B72FBD0"/>
    <w:lvl w:ilvl="0" w:tplc="67C69CE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765C779A"/>
    <w:multiLevelType w:val="hybridMultilevel"/>
    <w:tmpl w:val="69E28EFE"/>
    <w:lvl w:ilvl="0" w:tplc="BB0E9BD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9BD0AD8"/>
    <w:multiLevelType w:val="hybridMultilevel"/>
    <w:tmpl w:val="A740D668"/>
    <w:lvl w:ilvl="0" w:tplc="662E4F9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3D45C3"/>
    <w:multiLevelType w:val="hybridMultilevel"/>
    <w:tmpl w:val="5378BA92"/>
    <w:lvl w:ilvl="0" w:tplc="3B92A5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C013C3"/>
    <w:multiLevelType w:val="hybridMultilevel"/>
    <w:tmpl w:val="E2206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0"/>
  </w:num>
  <w:num w:numId="5">
    <w:abstractNumId w:val="5"/>
  </w:num>
  <w:num w:numId="6">
    <w:abstractNumId w:val="14"/>
  </w:num>
  <w:num w:numId="7">
    <w:abstractNumId w:val="13"/>
  </w:num>
  <w:num w:numId="8">
    <w:abstractNumId w:val="1"/>
  </w:num>
  <w:num w:numId="9">
    <w:abstractNumId w:val="12"/>
  </w:num>
  <w:num w:numId="10">
    <w:abstractNumId w:val="4"/>
  </w:num>
  <w:num w:numId="11">
    <w:abstractNumId w:val="3"/>
  </w:num>
  <w:num w:numId="12">
    <w:abstractNumId w:val="8"/>
  </w:num>
  <w:num w:numId="13">
    <w:abstractNumId w:val="7"/>
  </w:num>
  <w:num w:numId="14">
    <w:abstractNumId w:val="6"/>
  </w:num>
  <w:num w:numId="15">
    <w:abstractNumId w:val="15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72DC6"/>
    <w:rsid w:val="00015CBA"/>
    <w:rsid w:val="00026F75"/>
    <w:rsid w:val="000309E3"/>
    <w:rsid w:val="00037BC7"/>
    <w:rsid w:val="00042740"/>
    <w:rsid w:val="000471EC"/>
    <w:rsid w:val="00050902"/>
    <w:rsid w:val="000716F3"/>
    <w:rsid w:val="0007756B"/>
    <w:rsid w:val="00090713"/>
    <w:rsid w:val="00092BB0"/>
    <w:rsid w:val="000A33E0"/>
    <w:rsid w:val="000B1540"/>
    <w:rsid w:val="000B704A"/>
    <w:rsid w:val="00115AD0"/>
    <w:rsid w:val="00140A17"/>
    <w:rsid w:val="00144611"/>
    <w:rsid w:val="00163FEA"/>
    <w:rsid w:val="00165A16"/>
    <w:rsid w:val="00197848"/>
    <w:rsid w:val="001C4FEB"/>
    <w:rsid w:val="001F13C2"/>
    <w:rsid w:val="00200EE1"/>
    <w:rsid w:val="00207CD4"/>
    <w:rsid w:val="00212D80"/>
    <w:rsid w:val="00234993"/>
    <w:rsid w:val="00244D5C"/>
    <w:rsid w:val="00254C93"/>
    <w:rsid w:val="00257D47"/>
    <w:rsid w:val="00280404"/>
    <w:rsid w:val="00284163"/>
    <w:rsid w:val="002956D6"/>
    <w:rsid w:val="002A49F0"/>
    <w:rsid w:val="002B5584"/>
    <w:rsid w:val="002D186A"/>
    <w:rsid w:val="002E1C19"/>
    <w:rsid w:val="00314298"/>
    <w:rsid w:val="003174AB"/>
    <w:rsid w:val="003254D1"/>
    <w:rsid w:val="003365F6"/>
    <w:rsid w:val="00346F8B"/>
    <w:rsid w:val="0036283A"/>
    <w:rsid w:val="00367CF8"/>
    <w:rsid w:val="0039133B"/>
    <w:rsid w:val="00393C83"/>
    <w:rsid w:val="003A73FE"/>
    <w:rsid w:val="003C6298"/>
    <w:rsid w:val="003F28F0"/>
    <w:rsid w:val="00404490"/>
    <w:rsid w:val="00407691"/>
    <w:rsid w:val="0048100C"/>
    <w:rsid w:val="004A141D"/>
    <w:rsid w:val="004A3630"/>
    <w:rsid w:val="004C4B61"/>
    <w:rsid w:val="004D2681"/>
    <w:rsid w:val="00515B5F"/>
    <w:rsid w:val="00517334"/>
    <w:rsid w:val="0053701D"/>
    <w:rsid w:val="00572376"/>
    <w:rsid w:val="005732CE"/>
    <w:rsid w:val="00595194"/>
    <w:rsid w:val="0059543D"/>
    <w:rsid w:val="005C017D"/>
    <w:rsid w:val="005C528D"/>
    <w:rsid w:val="005C63C6"/>
    <w:rsid w:val="005C6819"/>
    <w:rsid w:val="005C6BDA"/>
    <w:rsid w:val="005D24AA"/>
    <w:rsid w:val="005D2C1D"/>
    <w:rsid w:val="005E47A3"/>
    <w:rsid w:val="005E7BA3"/>
    <w:rsid w:val="00604381"/>
    <w:rsid w:val="00606D09"/>
    <w:rsid w:val="00622E96"/>
    <w:rsid w:val="00631BD6"/>
    <w:rsid w:val="0065065D"/>
    <w:rsid w:val="006602F0"/>
    <w:rsid w:val="006732B7"/>
    <w:rsid w:val="00686648"/>
    <w:rsid w:val="006A4291"/>
    <w:rsid w:val="006A5871"/>
    <w:rsid w:val="006B1FFD"/>
    <w:rsid w:val="006C2A21"/>
    <w:rsid w:val="006C48A8"/>
    <w:rsid w:val="006E0A3E"/>
    <w:rsid w:val="006E6319"/>
    <w:rsid w:val="006F3F1F"/>
    <w:rsid w:val="00715A7C"/>
    <w:rsid w:val="007258B9"/>
    <w:rsid w:val="00731F12"/>
    <w:rsid w:val="00742403"/>
    <w:rsid w:val="00756918"/>
    <w:rsid w:val="007705D7"/>
    <w:rsid w:val="00776AF6"/>
    <w:rsid w:val="007A11AA"/>
    <w:rsid w:val="007B27F7"/>
    <w:rsid w:val="007C5C80"/>
    <w:rsid w:val="007D2720"/>
    <w:rsid w:val="007D7C3A"/>
    <w:rsid w:val="007E6BC1"/>
    <w:rsid w:val="007F11F9"/>
    <w:rsid w:val="008020EA"/>
    <w:rsid w:val="00804F5A"/>
    <w:rsid w:val="0081624E"/>
    <w:rsid w:val="00843554"/>
    <w:rsid w:val="00867B93"/>
    <w:rsid w:val="00876EFC"/>
    <w:rsid w:val="00890DFC"/>
    <w:rsid w:val="00897B2E"/>
    <w:rsid w:val="008D2D6A"/>
    <w:rsid w:val="008D442D"/>
    <w:rsid w:val="008E06AC"/>
    <w:rsid w:val="008E67AD"/>
    <w:rsid w:val="009210EE"/>
    <w:rsid w:val="00961047"/>
    <w:rsid w:val="0096305E"/>
    <w:rsid w:val="00965D9C"/>
    <w:rsid w:val="0098180F"/>
    <w:rsid w:val="00982838"/>
    <w:rsid w:val="00986328"/>
    <w:rsid w:val="00997165"/>
    <w:rsid w:val="0099787C"/>
    <w:rsid w:val="009A01F7"/>
    <w:rsid w:val="009A28A8"/>
    <w:rsid w:val="009A4242"/>
    <w:rsid w:val="009C1890"/>
    <w:rsid w:val="009C2849"/>
    <w:rsid w:val="009D176F"/>
    <w:rsid w:val="009E4016"/>
    <w:rsid w:val="009F13E5"/>
    <w:rsid w:val="00A01DE5"/>
    <w:rsid w:val="00A13957"/>
    <w:rsid w:val="00A5789D"/>
    <w:rsid w:val="00A61F90"/>
    <w:rsid w:val="00A72DC6"/>
    <w:rsid w:val="00AA4B58"/>
    <w:rsid w:val="00AA5C12"/>
    <w:rsid w:val="00AC5259"/>
    <w:rsid w:val="00AD0B5E"/>
    <w:rsid w:val="00AF040E"/>
    <w:rsid w:val="00B05C53"/>
    <w:rsid w:val="00B06E2C"/>
    <w:rsid w:val="00B15C08"/>
    <w:rsid w:val="00B17969"/>
    <w:rsid w:val="00B35A14"/>
    <w:rsid w:val="00B4355E"/>
    <w:rsid w:val="00B4400E"/>
    <w:rsid w:val="00B45B92"/>
    <w:rsid w:val="00B55750"/>
    <w:rsid w:val="00B5606A"/>
    <w:rsid w:val="00B72E09"/>
    <w:rsid w:val="00B76215"/>
    <w:rsid w:val="00B85052"/>
    <w:rsid w:val="00B94710"/>
    <w:rsid w:val="00B9529B"/>
    <w:rsid w:val="00B967D3"/>
    <w:rsid w:val="00BF63A1"/>
    <w:rsid w:val="00C04554"/>
    <w:rsid w:val="00C20D4A"/>
    <w:rsid w:val="00C44244"/>
    <w:rsid w:val="00C7026E"/>
    <w:rsid w:val="00C80EFA"/>
    <w:rsid w:val="00C95B98"/>
    <w:rsid w:val="00CA7984"/>
    <w:rsid w:val="00CE329D"/>
    <w:rsid w:val="00D10A65"/>
    <w:rsid w:val="00D1652F"/>
    <w:rsid w:val="00D27BA5"/>
    <w:rsid w:val="00D44DEC"/>
    <w:rsid w:val="00D462FD"/>
    <w:rsid w:val="00DD4AC5"/>
    <w:rsid w:val="00DE18FC"/>
    <w:rsid w:val="00DF47C9"/>
    <w:rsid w:val="00E37B84"/>
    <w:rsid w:val="00E50035"/>
    <w:rsid w:val="00E70329"/>
    <w:rsid w:val="00E741A9"/>
    <w:rsid w:val="00EA2CD8"/>
    <w:rsid w:val="00EC0113"/>
    <w:rsid w:val="00EC22F6"/>
    <w:rsid w:val="00EC232B"/>
    <w:rsid w:val="00ED118E"/>
    <w:rsid w:val="00EE214D"/>
    <w:rsid w:val="00F032E9"/>
    <w:rsid w:val="00F07AF7"/>
    <w:rsid w:val="00F22AA7"/>
    <w:rsid w:val="00F54F0C"/>
    <w:rsid w:val="00F54FD9"/>
    <w:rsid w:val="00F835EE"/>
    <w:rsid w:val="00FA0FC7"/>
    <w:rsid w:val="00FB7799"/>
    <w:rsid w:val="00FC3062"/>
    <w:rsid w:val="00FE20C9"/>
    <w:rsid w:val="00FF7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DC6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rsid w:val="00A72DC6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EE21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628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DC6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rsid w:val="00A72DC6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EE21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62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00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93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Zámečníková Marie</dc:creator>
  <cp:lastModifiedBy>lchrenova</cp:lastModifiedBy>
  <cp:revision>12</cp:revision>
  <cp:lastPrinted>2017-03-29T07:03:00Z</cp:lastPrinted>
  <dcterms:created xsi:type="dcterms:W3CDTF">2017-03-22T10:43:00Z</dcterms:created>
  <dcterms:modified xsi:type="dcterms:W3CDTF">2017-03-29T07:04:00Z</dcterms:modified>
</cp:coreProperties>
</file>