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1DF4C8" w14:textId="029AC45D" w:rsidR="00A73D59" w:rsidRPr="002C1134" w:rsidRDefault="00E71AC4" w:rsidP="000C418E">
      <w:pPr>
        <w:spacing w:after="0" w:line="240" w:lineRule="auto"/>
        <w:jc w:val="center"/>
        <w:rPr>
          <w:rFonts w:ascii="Garamond" w:hAnsi="Garamond"/>
          <w:b/>
          <w:sz w:val="28"/>
          <w:szCs w:val="28"/>
          <w:u w:val="single"/>
        </w:rPr>
      </w:pPr>
      <w:r w:rsidRPr="002C1134">
        <w:rPr>
          <w:rFonts w:ascii="Garamond" w:hAnsi="Garamond"/>
          <w:b/>
          <w:sz w:val="28"/>
          <w:szCs w:val="28"/>
          <w:u w:val="single"/>
        </w:rPr>
        <w:t xml:space="preserve">Přehled vybraných jednání na trestním úseku Krajského soudu v Brně a Krajského soudu v Brně, pobočka ve Zlíně, </w:t>
      </w:r>
      <w:r w:rsidR="009045B6" w:rsidRPr="002C1134">
        <w:rPr>
          <w:rFonts w:ascii="Garamond" w:hAnsi="Garamond"/>
          <w:b/>
          <w:sz w:val="28"/>
          <w:szCs w:val="28"/>
          <w:u w:val="single"/>
        </w:rPr>
        <w:t xml:space="preserve">ve dnech </w:t>
      </w:r>
      <w:r w:rsidR="008B4D8E">
        <w:rPr>
          <w:rFonts w:ascii="Garamond" w:hAnsi="Garamond"/>
          <w:b/>
          <w:sz w:val="28"/>
          <w:szCs w:val="28"/>
          <w:u w:val="single"/>
        </w:rPr>
        <w:t>23</w:t>
      </w:r>
      <w:r w:rsidR="002C7AE7" w:rsidRPr="002C1134">
        <w:rPr>
          <w:rFonts w:ascii="Garamond" w:hAnsi="Garamond"/>
          <w:b/>
          <w:sz w:val="28"/>
          <w:szCs w:val="28"/>
          <w:u w:val="single"/>
        </w:rPr>
        <w:t>.</w:t>
      </w:r>
      <w:r w:rsidR="002475D4" w:rsidRPr="002C1134">
        <w:rPr>
          <w:rFonts w:ascii="Garamond" w:hAnsi="Garamond"/>
          <w:b/>
          <w:sz w:val="28"/>
          <w:szCs w:val="28"/>
          <w:u w:val="single"/>
        </w:rPr>
        <w:t xml:space="preserve"> </w:t>
      </w:r>
      <w:r w:rsidR="00FF0CAE">
        <w:rPr>
          <w:rFonts w:ascii="Garamond" w:hAnsi="Garamond"/>
          <w:b/>
          <w:sz w:val="28"/>
          <w:szCs w:val="28"/>
          <w:u w:val="single"/>
        </w:rPr>
        <w:t>9</w:t>
      </w:r>
      <w:r w:rsidR="00F76890" w:rsidRPr="002C1134">
        <w:rPr>
          <w:rFonts w:ascii="Garamond" w:hAnsi="Garamond"/>
          <w:b/>
          <w:sz w:val="28"/>
          <w:szCs w:val="28"/>
          <w:u w:val="single"/>
        </w:rPr>
        <w:t>.</w:t>
      </w:r>
      <w:r w:rsidR="0064373A" w:rsidRPr="002C1134">
        <w:rPr>
          <w:rFonts w:ascii="Garamond" w:hAnsi="Garamond"/>
          <w:b/>
          <w:sz w:val="28"/>
          <w:szCs w:val="28"/>
          <w:u w:val="single"/>
        </w:rPr>
        <w:t xml:space="preserve"> – </w:t>
      </w:r>
      <w:r w:rsidR="008B4D8E">
        <w:rPr>
          <w:rFonts w:ascii="Garamond" w:hAnsi="Garamond"/>
          <w:b/>
          <w:sz w:val="28"/>
          <w:szCs w:val="28"/>
          <w:u w:val="single"/>
        </w:rPr>
        <w:t>27</w:t>
      </w:r>
      <w:r w:rsidR="00C76A55" w:rsidRPr="002C1134">
        <w:rPr>
          <w:rFonts w:ascii="Garamond" w:hAnsi="Garamond"/>
          <w:b/>
          <w:sz w:val="28"/>
          <w:szCs w:val="28"/>
          <w:u w:val="single"/>
        </w:rPr>
        <w:t>.</w:t>
      </w:r>
      <w:r w:rsidR="00935B0A" w:rsidRPr="002C1134">
        <w:rPr>
          <w:rFonts w:ascii="Garamond" w:hAnsi="Garamond"/>
          <w:b/>
          <w:sz w:val="28"/>
          <w:szCs w:val="28"/>
          <w:u w:val="single"/>
        </w:rPr>
        <w:t xml:space="preserve"> </w:t>
      </w:r>
      <w:r w:rsidR="00FF0CAE">
        <w:rPr>
          <w:rFonts w:ascii="Garamond" w:hAnsi="Garamond"/>
          <w:b/>
          <w:sz w:val="28"/>
          <w:szCs w:val="28"/>
          <w:u w:val="single"/>
        </w:rPr>
        <w:t>9</w:t>
      </w:r>
      <w:r w:rsidR="002D77E7" w:rsidRPr="002C1134">
        <w:rPr>
          <w:rFonts w:ascii="Garamond" w:hAnsi="Garamond"/>
          <w:b/>
          <w:sz w:val="28"/>
          <w:szCs w:val="28"/>
          <w:u w:val="single"/>
        </w:rPr>
        <w:t>.</w:t>
      </w:r>
      <w:r w:rsidR="009045B6" w:rsidRPr="002C1134">
        <w:rPr>
          <w:rFonts w:ascii="Garamond" w:hAnsi="Garamond"/>
          <w:b/>
          <w:sz w:val="28"/>
          <w:szCs w:val="28"/>
          <w:u w:val="single"/>
        </w:rPr>
        <w:t xml:space="preserve"> </w:t>
      </w:r>
      <w:r w:rsidR="00661A04" w:rsidRPr="002C1134">
        <w:rPr>
          <w:rFonts w:ascii="Garamond" w:hAnsi="Garamond"/>
          <w:b/>
          <w:sz w:val="28"/>
          <w:szCs w:val="28"/>
          <w:u w:val="single"/>
        </w:rPr>
        <w:t>202</w:t>
      </w:r>
      <w:r w:rsidR="00693FB7" w:rsidRPr="002C1134">
        <w:rPr>
          <w:rFonts w:ascii="Garamond" w:hAnsi="Garamond"/>
          <w:b/>
          <w:sz w:val="28"/>
          <w:szCs w:val="28"/>
          <w:u w:val="single"/>
        </w:rPr>
        <w:t>4</w:t>
      </w:r>
    </w:p>
    <w:p w14:paraId="16FD7EE8" w14:textId="77777777" w:rsidR="0052201F" w:rsidRPr="002C1134" w:rsidRDefault="0052201F" w:rsidP="00880A24">
      <w:pPr>
        <w:autoSpaceDE w:val="0"/>
        <w:autoSpaceDN w:val="0"/>
        <w:adjustRightInd w:val="0"/>
        <w:spacing w:after="0" w:line="240" w:lineRule="auto"/>
        <w:jc w:val="both"/>
        <w:rPr>
          <w:rFonts w:ascii="Garamond" w:hAnsi="Garamond" w:cs="Arial"/>
          <w:b/>
          <w:color w:val="C0504D" w:themeColor="accent2"/>
          <w:sz w:val="24"/>
          <w:szCs w:val="24"/>
        </w:rPr>
      </w:pPr>
    </w:p>
    <w:p w14:paraId="6EFF9259" w14:textId="77777777" w:rsidR="00437606" w:rsidRDefault="00437606" w:rsidP="00437606">
      <w:pPr>
        <w:pBdr>
          <w:bottom w:val="single" w:sz="4" w:space="1" w:color="auto"/>
        </w:pBdr>
        <w:autoSpaceDE w:val="0"/>
        <w:autoSpaceDN w:val="0"/>
        <w:adjustRightInd w:val="0"/>
        <w:spacing w:after="0" w:line="240" w:lineRule="auto"/>
        <w:jc w:val="both"/>
        <w:rPr>
          <w:rFonts w:ascii="Garamond" w:hAnsi="Garamond" w:cs="Arial"/>
          <w:b/>
          <w:color w:val="C0504D" w:themeColor="accent2"/>
          <w:sz w:val="24"/>
          <w:szCs w:val="24"/>
        </w:rPr>
      </w:pPr>
    </w:p>
    <w:p w14:paraId="103E2FE6" w14:textId="77777777" w:rsidR="00CA2794" w:rsidRPr="002C1134" w:rsidRDefault="00CA2794" w:rsidP="00437606">
      <w:pPr>
        <w:pBdr>
          <w:bottom w:val="single" w:sz="4" w:space="1" w:color="auto"/>
        </w:pBdr>
        <w:autoSpaceDE w:val="0"/>
        <w:autoSpaceDN w:val="0"/>
        <w:adjustRightInd w:val="0"/>
        <w:spacing w:after="0" w:line="240" w:lineRule="auto"/>
        <w:jc w:val="both"/>
        <w:rPr>
          <w:rFonts w:ascii="Garamond" w:hAnsi="Garamond" w:cs="Arial"/>
          <w:b/>
          <w:color w:val="C0504D" w:themeColor="accent2"/>
          <w:sz w:val="24"/>
          <w:szCs w:val="24"/>
        </w:rPr>
      </w:pPr>
    </w:p>
    <w:p w14:paraId="5D9E5AFD" w14:textId="77777777" w:rsidR="00437606" w:rsidRPr="000A6B9E" w:rsidRDefault="00437606" w:rsidP="000A6B9E">
      <w:pPr>
        <w:pBdr>
          <w:bottom w:val="single" w:sz="4" w:space="1" w:color="auto"/>
        </w:pBdr>
        <w:autoSpaceDE w:val="0"/>
        <w:autoSpaceDN w:val="0"/>
        <w:adjustRightInd w:val="0"/>
        <w:spacing w:after="0" w:line="240" w:lineRule="auto"/>
        <w:jc w:val="both"/>
        <w:rPr>
          <w:rFonts w:ascii="Garamond" w:hAnsi="Garamond"/>
          <w:b/>
          <w:color w:val="C0504D" w:themeColor="accent2"/>
          <w:sz w:val="24"/>
          <w:szCs w:val="24"/>
        </w:rPr>
      </w:pPr>
      <w:r w:rsidRPr="000A6B9E">
        <w:rPr>
          <w:rFonts w:ascii="Garamond" w:hAnsi="Garamond"/>
          <w:b/>
          <w:color w:val="C0504D" w:themeColor="accent2"/>
          <w:sz w:val="24"/>
          <w:szCs w:val="24"/>
        </w:rPr>
        <w:t xml:space="preserve">Hlavní líčení </w:t>
      </w:r>
      <w:r w:rsidRPr="000A6B9E">
        <w:rPr>
          <w:rFonts w:ascii="Garamond" w:hAnsi="Garamond" w:cs="Arial"/>
          <w:b/>
          <w:color w:val="C0504D" w:themeColor="accent2"/>
          <w:sz w:val="24"/>
          <w:szCs w:val="24"/>
        </w:rPr>
        <w:t xml:space="preserve">– </w:t>
      </w:r>
      <w:r w:rsidRPr="000A6B9E">
        <w:rPr>
          <w:rFonts w:ascii="Garamond" w:hAnsi="Garamond"/>
          <w:b/>
          <w:color w:val="C0504D" w:themeColor="accent2"/>
          <w:sz w:val="24"/>
          <w:szCs w:val="24"/>
        </w:rPr>
        <w:t>první stupeň – Brno</w:t>
      </w:r>
    </w:p>
    <w:p w14:paraId="64CB35A3" w14:textId="77777777" w:rsidR="00EF5764" w:rsidRPr="00CC1365" w:rsidRDefault="00EF5764" w:rsidP="00C4038E">
      <w:pPr>
        <w:autoSpaceDE w:val="0"/>
        <w:autoSpaceDN w:val="0"/>
        <w:adjustRightInd w:val="0"/>
        <w:spacing w:after="0" w:line="240" w:lineRule="auto"/>
        <w:jc w:val="both"/>
        <w:rPr>
          <w:rFonts w:ascii="Garamond" w:hAnsi="Garamond" w:cs="Arial"/>
          <w:b/>
          <w:color w:val="C0504D" w:themeColor="accent2"/>
          <w:sz w:val="24"/>
          <w:szCs w:val="24"/>
        </w:rPr>
      </w:pPr>
    </w:p>
    <w:p w14:paraId="345FAB12" w14:textId="6995066B" w:rsidR="00C4038E" w:rsidRPr="00CB5ECD" w:rsidRDefault="00C4038E" w:rsidP="00CB5ECD">
      <w:pPr>
        <w:autoSpaceDE w:val="0"/>
        <w:autoSpaceDN w:val="0"/>
        <w:adjustRightInd w:val="0"/>
        <w:spacing w:after="0" w:line="240" w:lineRule="auto"/>
        <w:jc w:val="both"/>
        <w:rPr>
          <w:rFonts w:ascii="Garamond" w:eastAsiaTheme="minorHAnsi" w:hAnsi="Garamond" w:cs="Arial"/>
          <w:b/>
          <w:bCs/>
          <w:color w:val="000000"/>
          <w:sz w:val="24"/>
          <w:szCs w:val="24"/>
        </w:rPr>
      </w:pPr>
      <w:proofErr w:type="gramStart"/>
      <w:r w:rsidRPr="00CB5ECD">
        <w:rPr>
          <w:rFonts w:ascii="Garamond" w:eastAsiaTheme="minorHAnsi" w:hAnsi="Garamond" w:cs="Arial"/>
          <w:b/>
          <w:bCs/>
          <w:color w:val="000000"/>
          <w:sz w:val="24"/>
          <w:szCs w:val="24"/>
        </w:rPr>
        <w:t>39T</w:t>
      </w:r>
      <w:proofErr w:type="gramEnd"/>
      <w:r w:rsidRPr="00CB5ECD">
        <w:rPr>
          <w:rFonts w:ascii="Garamond" w:eastAsiaTheme="minorHAnsi" w:hAnsi="Garamond" w:cs="Arial"/>
          <w:b/>
          <w:bCs/>
          <w:color w:val="000000"/>
          <w:sz w:val="24"/>
          <w:szCs w:val="24"/>
        </w:rPr>
        <w:t xml:space="preserve"> 6/2023</w:t>
      </w:r>
    </w:p>
    <w:tbl>
      <w:tblPr>
        <w:tblW w:w="0" w:type="auto"/>
        <w:tblInd w:w="-65" w:type="dxa"/>
        <w:tblLayout w:type="fixed"/>
        <w:tblCellMar>
          <w:top w:w="57" w:type="dxa"/>
          <w:left w:w="57" w:type="dxa"/>
          <w:bottom w:w="57" w:type="dxa"/>
          <w:right w:w="57" w:type="dxa"/>
        </w:tblCellMar>
        <w:tblLook w:val="00A0" w:firstRow="1" w:lastRow="0" w:firstColumn="1" w:lastColumn="0" w:noHBand="0" w:noVBand="0"/>
      </w:tblPr>
      <w:tblGrid>
        <w:gridCol w:w="2949"/>
        <w:gridCol w:w="2949"/>
        <w:gridCol w:w="1815"/>
        <w:gridCol w:w="1815"/>
      </w:tblGrid>
      <w:tr w:rsidR="00C4038E" w:rsidRPr="00CB5ECD" w14:paraId="7F6D02F7" w14:textId="77777777">
        <w:tc>
          <w:tcPr>
            <w:tcW w:w="2949" w:type="dxa"/>
            <w:tcBorders>
              <w:top w:val="single" w:sz="6" w:space="0" w:color="808080"/>
              <w:left w:val="single" w:sz="6" w:space="0" w:color="808080"/>
              <w:bottom w:val="single" w:sz="6" w:space="0" w:color="808080"/>
              <w:right w:val="single" w:sz="6" w:space="0" w:color="808080"/>
            </w:tcBorders>
            <w:vAlign w:val="center"/>
          </w:tcPr>
          <w:p w14:paraId="5532A921" w14:textId="77777777" w:rsidR="00C4038E" w:rsidRPr="00CB5ECD" w:rsidRDefault="00C4038E" w:rsidP="00CB5ECD">
            <w:pPr>
              <w:keepNext/>
              <w:keepLines/>
              <w:autoSpaceDE w:val="0"/>
              <w:autoSpaceDN w:val="0"/>
              <w:adjustRightInd w:val="0"/>
              <w:spacing w:after="0" w:line="240" w:lineRule="auto"/>
              <w:rPr>
                <w:rFonts w:ascii="Garamond" w:eastAsiaTheme="minorHAnsi" w:hAnsi="Garamond" w:cs="Arial"/>
                <w:b/>
                <w:bCs/>
                <w:color w:val="000000"/>
                <w:sz w:val="24"/>
                <w:szCs w:val="24"/>
              </w:rPr>
            </w:pPr>
            <w:r w:rsidRPr="00CB5ECD">
              <w:rPr>
                <w:rFonts w:ascii="Garamond" w:eastAsiaTheme="minorHAnsi" w:hAnsi="Garamond" w:cs="Arial"/>
                <w:b/>
                <w:bCs/>
                <w:color w:val="000000"/>
                <w:sz w:val="24"/>
                <w:szCs w:val="24"/>
              </w:rPr>
              <w:t>Místnost</w:t>
            </w:r>
          </w:p>
        </w:tc>
        <w:tc>
          <w:tcPr>
            <w:tcW w:w="2949" w:type="dxa"/>
            <w:tcBorders>
              <w:top w:val="single" w:sz="6" w:space="0" w:color="808080"/>
              <w:left w:val="single" w:sz="6" w:space="0" w:color="808080"/>
              <w:bottom w:val="single" w:sz="6" w:space="0" w:color="808080"/>
              <w:right w:val="single" w:sz="6" w:space="0" w:color="808080"/>
            </w:tcBorders>
          </w:tcPr>
          <w:p w14:paraId="138F3DCB" w14:textId="77777777" w:rsidR="00C4038E" w:rsidRPr="00CB5ECD" w:rsidRDefault="00C4038E" w:rsidP="00CB5ECD">
            <w:pPr>
              <w:keepNext/>
              <w:keepLines/>
              <w:autoSpaceDE w:val="0"/>
              <w:autoSpaceDN w:val="0"/>
              <w:adjustRightInd w:val="0"/>
              <w:spacing w:after="0" w:line="240" w:lineRule="auto"/>
              <w:rPr>
                <w:rFonts w:ascii="Garamond" w:eastAsiaTheme="minorHAnsi" w:hAnsi="Garamond" w:cs="Arial"/>
                <w:b/>
                <w:bCs/>
                <w:color w:val="000000"/>
                <w:sz w:val="24"/>
                <w:szCs w:val="24"/>
              </w:rPr>
            </w:pPr>
            <w:r w:rsidRPr="00CB5ECD">
              <w:rPr>
                <w:rFonts w:ascii="Garamond" w:eastAsiaTheme="minorHAnsi" w:hAnsi="Garamond" w:cs="Arial"/>
                <w:b/>
                <w:bCs/>
                <w:color w:val="000000"/>
                <w:sz w:val="24"/>
                <w:szCs w:val="24"/>
              </w:rPr>
              <w:t>Patro</w:t>
            </w:r>
          </w:p>
        </w:tc>
        <w:tc>
          <w:tcPr>
            <w:tcW w:w="1815" w:type="dxa"/>
            <w:tcBorders>
              <w:top w:val="single" w:sz="6" w:space="0" w:color="808080"/>
              <w:left w:val="single" w:sz="6" w:space="0" w:color="808080"/>
              <w:bottom w:val="single" w:sz="6" w:space="0" w:color="808080"/>
              <w:right w:val="single" w:sz="6" w:space="0" w:color="808080"/>
            </w:tcBorders>
            <w:vAlign w:val="center"/>
          </w:tcPr>
          <w:p w14:paraId="79425050" w14:textId="77777777" w:rsidR="00C4038E" w:rsidRPr="00CB5ECD" w:rsidRDefault="00C4038E" w:rsidP="00CB5ECD">
            <w:pPr>
              <w:keepNext/>
              <w:keepLines/>
              <w:autoSpaceDE w:val="0"/>
              <w:autoSpaceDN w:val="0"/>
              <w:adjustRightInd w:val="0"/>
              <w:spacing w:after="0" w:line="240" w:lineRule="auto"/>
              <w:jc w:val="center"/>
              <w:rPr>
                <w:rFonts w:ascii="Garamond" w:eastAsiaTheme="minorHAnsi" w:hAnsi="Garamond" w:cs="Arial"/>
                <w:b/>
                <w:bCs/>
                <w:color w:val="000000"/>
                <w:sz w:val="24"/>
                <w:szCs w:val="24"/>
              </w:rPr>
            </w:pPr>
            <w:r w:rsidRPr="00CB5ECD">
              <w:rPr>
                <w:rFonts w:ascii="Garamond" w:eastAsiaTheme="minorHAnsi" w:hAnsi="Garamond" w:cs="Arial"/>
                <w:b/>
                <w:bCs/>
                <w:color w:val="000000"/>
                <w:sz w:val="24"/>
                <w:szCs w:val="24"/>
              </w:rPr>
              <w:t>Datum</w:t>
            </w:r>
          </w:p>
        </w:tc>
        <w:tc>
          <w:tcPr>
            <w:tcW w:w="1815" w:type="dxa"/>
            <w:tcBorders>
              <w:top w:val="single" w:sz="6" w:space="0" w:color="808080"/>
              <w:left w:val="single" w:sz="6" w:space="0" w:color="808080"/>
              <w:bottom w:val="single" w:sz="6" w:space="0" w:color="808080"/>
              <w:right w:val="single" w:sz="6" w:space="0" w:color="808080"/>
            </w:tcBorders>
            <w:vAlign w:val="center"/>
          </w:tcPr>
          <w:p w14:paraId="000FF66A" w14:textId="77777777" w:rsidR="00C4038E" w:rsidRPr="00CB5ECD" w:rsidRDefault="00C4038E" w:rsidP="00CB5ECD">
            <w:pPr>
              <w:keepNext/>
              <w:keepLines/>
              <w:autoSpaceDE w:val="0"/>
              <w:autoSpaceDN w:val="0"/>
              <w:adjustRightInd w:val="0"/>
              <w:spacing w:after="0" w:line="240" w:lineRule="auto"/>
              <w:jc w:val="center"/>
              <w:rPr>
                <w:rFonts w:ascii="Garamond" w:eastAsiaTheme="minorHAnsi" w:hAnsi="Garamond" w:cs="Arial"/>
                <w:b/>
                <w:bCs/>
                <w:color w:val="000000"/>
                <w:sz w:val="24"/>
                <w:szCs w:val="24"/>
              </w:rPr>
            </w:pPr>
            <w:r w:rsidRPr="00CB5ECD">
              <w:rPr>
                <w:rFonts w:ascii="Garamond" w:eastAsiaTheme="minorHAnsi" w:hAnsi="Garamond" w:cs="Arial"/>
                <w:b/>
                <w:bCs/>
                <w:color w:val="000000"/>
                <w:sz w:val="24"/>
                <w:szCs w:val="24"/>
              </w:rPr>
              <w:t>Čas</w:t>
            </w:r>
          </w:p>
        </w:tc>
      </w:tr>
      <w:tr w:rsidR="00C4038E" w:rsidRPr="00CB5ECD" w14:paraId="186CCFFA" w14:textId="77777777">
        <w:tc>
          <w:tcPr>
            <w:tcW w:w="2949" w:type="dxa"/>
            <w:tcBorders>
              <w:top w:val="single" w:sz="6" w:space="0" w:color="808080"/>
              <w:left w:val="single" w:sz="6" w:space="0" w:color="808080"/>
              <w:bottom w:val="single" w:sz="6" w:space="0" w:color="808080"/>
              <w:right w:val="single" w:sz="6" w:space="0" w:color="808080"/>
            </w:tcBorders>
          </w:tcPr>
          <w:p w14:paraId="1417C25C" w14:textId="77777777" w:rsidR="00C4038E" w:rsidRPr="00CB5ECD" w:rsidRDefault="00C4038E" w:rsidP="00CB5ECD">
            <w:pPr>
              <w:keepNext/>
              <w:keepLines/>
              <w:autoSpaceDE w:val="0"/>
              <w:autoSpaceDN w:val="0"/>
              <w:adjustRightInd w:val="0"/>
              <w:spacing w:after="0" w:line="240" w:lineRule="auto"/>
              <w:rPr>
                <w:rFonts w:ascii="Garamond" w:eastAsiaTheme="minorHAnsi" w:hAnsi="Garamond" w:cs="Arial"/>
                <w:color w:val="000000"/>
                <w:sz w:val="24"/>
                <w:szCs w:val="24"/>
              </w:rPr>
            </w:pPr>
            <w:r w:rsidRPr="00CB5ECD">
              <w:rPr>
                <w:rFonts w:ascii="Garamond" w:eastAsiaTheme="minorHAnsi" w:hAnsi="Garamond" w:cs="Arial"/>
                <w:color w:val="000000"/>
                <w:sz w:val="24"/>
                <w:szCs w:val="24"/>
              </w:rPr>
              <w:t>258, Rooseveltova ul.</w:t>
            </w:r>
          </w:p>
        </w:tc>
        <w:tc>
          <w:tcPr>
            <w:tcW w:w="2949" w:type="dxa"/>
            <w:tcBorders>
              <w:top w:val="single" w:sz="6" w:space="0" w:color="808080"/>
              <w:left w:val="single" w:sz="6" w:space="0" w:color="808080"/>
              <w:bottom w:val="single" w:sz="6" w:space="0" w:color="808080"/>
              <w:right w:val="single" w:sz="6" w:space="0" w:color="808080"/>
            </w:tcBorders>
          </w:tcPr>
          <w:p w14:paraId="6E87F1A6" w14:textId="77777777" w:rsidR="00C4038E" w:rsidRPr="00CB5ECD" w:rsidRDefault="00C4038E" w:rsidP="00CB5ECD">
            <w:pPr>
              <w:keepNext/>
              <w:keepLines/>
              <w:autoSpaceDE w:val="0"/>
              <w:autoSpaceDN w:val="0"/>
              <w:adjustRightInd w:val="0"/>
              <w:spacing w:after="0" w:line="240" w:lineRule="auto"/>
              <w:rPr>
                <w:rFonts w:ascii="Garamond" w:eastAsiaTheme="minorHAnsi" w:hAnsi="Garamond" w:cs="Arial"/>
                <w:color w:val="000000"/>
                <w:sz w:val="24"/>
                <w:szCs w:val="24"/>
              </w:rPr>
            </w:pPr>
            <w:r w:rsidRPr="00CB5ECD">
              <w:rPr>
                <w:rFonts w:ascii="Garamond" w:eastAsiaTheme="minorHAnsi" w:hAnsi="Garamond" w:cs="Arial"/>
                <w:color w:val="000000"/>
                <w:sz w:val="24"/>
                <w:szCs w:val="24"/>
              </w:rPr>
              <w:t>II. mezipatro</w:t>
            </w:r>
          </w:p>
        </w:tc>
        <w:tc>
          <w:tcPr>
            <w:tcW w:w="1815" w:type="dxa"/>
            <w:tcBorders>
              <w:top w:val="single" w:sz="6" w:space="0" w:color="808080"/>
              <w:left w:val="single" w:sz="6" w:space="0" w:color="808080"/>
              <w:bottom w:val="single" w:sz="6" w:space="0" w:color="808080"/>
              <w:right w:val="single" w:sz="6" w:space="0" w:color="808080"/>
            </w:tcBorders>
            <w:vAlign w:val="center"/>
          </w:tcPr>
          <w:p w14:paraId="06C7EBE5" w14:textId="77777777" w:rsidR="00C4038E" w:rsidRPr="00CB5ECD" w:rsidRDefault="00C4038E" w:rsidP="00CB5ECD">
            <w:pPr>
              <w:keepNext/>
              <w:keepLines/>
              <w:autoSpaceDE w:val="0"/>
              <w:autoSpaceDN w:val="0"/>
              <w:adjustRightInd w:val="0"/>
              <w:spacing w:after="0" w:line="240" w:lineRule="auto"/>
              <w:jc w:val="center"/>
              <w:rPr>
                <w:rFonts w:ascii="Garamond" w:eastAsiaTheme="minorHAnsi" w:hAnsi="Garamond" w:cs="Arial"/>
                <w:color w:val="000000"/>
                <w:sz w:val="24"/>
                <w:szCs w:val="24"/>
              </w:rPr>
            </w:pPr>
            <w:r w:rsidRPr="00CB5ECD">
              <w:rPr>
                <w:rFonts w:ascii="Garamond" w:eastAsiaTheme="minorHAnsi" w:hAnsi="Garamond" w:cs="Arial"/>
                <w:color w:val="000000"/>
                <w:sz w:val="24"/>
                <w:szCs w:val="24"/>
              </w:rPr>
              <w:t>23.09.2024</w:t>
            </w:r>
          </w:p>
          <w:p w14:paraId="704E7047" w14:textId="39F1EB50" w:rsidR="001C604D" w:rsidRPr="00CB5ECD" w:rsidRDefault="001C604D" w:rsidP="00CB5ECD">
            <w:pPr>
              <w:keepNext/>
              <w:keepLines/>
              <w:autoSpaceDE w:val="0"/>
              <w:autoSpaceDN w:val="0"/>
              <w:adjustRightInd w:val="0"/>
              <w:spacing w:after="0" w:line="240" w:lineRule="auto"/>
              <w:jc w:val="center"/>
              <w:rPr>
                <w:rFonts w:ascii="Garamond" w:eastAsiaTheme="minorHAnsi" w:hAnsi="Garamond" w:cs="Arial"/>
                <w:color w:val="000000"/>
                <w:sz w:val="24"/>
                <w:szCs w:val="24"/>
              </w:rPr>
            </w:pPr>
            <w:r w:rsidRPr="00CB5ECD">
              <w:rPr>
                <w:rFonts w:ascii="Garamond" w:eastAsiaTheme="minorHAnsi" w:hAnsi="Garamond" w:cs="Arial"/>
                <w:color w:val="000000"/>
                <w:sz w:val="24"/>
                <w:szCs w:val="24"/>
              </w:rPr>
              <w:t>24.09.2024</w:t>
            </w:r>
          </w:p>
        </w:tc>
        <w:tc>
          <w:tcPr>
            <w:tcW w:w="1815" w:type="dxa"/>
            <w:tcBorders>
              <w:top w:val="single" w:sz="6" w:space="0" w:color="808080"/>
              <w:left w:val="single" w:sz="6" w:space="0" w:color="808080"/>
              <w:bottom w:val="single" w:sz="6" w:space="0" w:color="808080"/>
              <w:right w:val="single" w:sz="6" w:space="0" w:color="808080"/>
            </w:tcBorders>
            <w:vAlign w:val="center"/>
          </w:tcPr>
          <w:p w14:paraId="0C36411E" w14:textId="77777777" w:rsidR="00C4038E" w:rsidRPr="00CB5ECD" w:rsidRDefault="00C4038E" w:rsidP="00CB5ECD">
            <w:pPr>
              <w:keepNext/>
              <w:keepLines/>
              <w:tabs>
                <w:tab w:val="left" w:pos="8339"/>
              </w:tabs>
              <w:autoSpaceDE w:val="0"/>
              <w:autoSpaceDN w:val="0"/>
              <w:adjustRightInd w:val="0"/>
              <w:spacing w:after="0" w:line="240" w:lineRule="auto"/>
              <w:jc w:val="center"/>
              <w:rPr>
                <w:rFonts w:ascii="Garamond" w:eastAsiaTheme="minorHAnsi" w:hAnsi="Garamond" w:cs="Arial"/>
                <w:color w:val="000000"/>
                <w:sz w:val="24"/>
                <w:szCs w:val="24"/>
              </w:rPr>
            </w:pPr>
            <w:r w:rsidRPr="00CB5ECD">
              <w:rPr>
                <w:rFonts w:ascii="Garamond" w:eastAsiaTheme="minorHAnsi" w:hAnsi="Garamond" w:cs="Arial"/>
                <w:color w:val="000000"/>
                <w:sz w:val="24"/>
                <w:szCs w:val="24"/>
              </w:rPr>
              <w:t>08:30</w:t>
            </w:r>
          </w:p>
        </w:tc>
      </w:tr>
    </w:tbl>
    <w:p w14:paraId="254243D9" w14:textId="77777777" w:rsidR="00C4038E" w:rsidRPr="00CB5ECD" w:rsidRDefault="00C4038E" w:rsidP="00CB5ECD">
      <w:pPr>
        <w:autoSpaceDE w:val="0"/>
        <w:autoSpaceDN w:val="0"/>
        <w:adjustRightInd w:val="0"/>
        <w:spacing w:after="0" w:line="240" w:lineRule="auto"/>
        <w:jc w:val="both"/>
        <w:rPr>
          <w:rFonts w:ascii="Garamond" w:eastAsiaTheme="minorHAnsi" w:hAnsi="Garamond" w:cs="Arial"/>
          <w:color w:val="000000"/>
          <w:sz w:val="24"/>
          <w:szCs w:val="24"/>
        </w:rPr>
      </w:pPr>
      <w:r w:rsidRPr="00CB5ECD">
        <w:rPr>
          <w:rFonts w:ascii="Garamond" w:eastAsiaTheme="minorHAnsi" w:hAnsi="Garamond" w:cs="Arial"/>
          <w:color w:val="000000"/>
          <w:sz w:val="24"/>
          <w:szCs w:val="24"/>
        </w:rPr>
        <w:t>Mgr. Roman Kafka</w:t>
      </w:r>
    </w:p>
    <w:p w14:paraId="7A31A974" w14:textId="77777777" w:rsidR="00C4038E" w:rsidRPr="00CB5ECD" w:rsidRDefault="00C4038E" w:rsidP="00CB5ECD">
      <w:pPr>
        <w:autoSpaceDE w:val="0"/>
        <w:autoSpaceDN w:val="0"/>
        <w:adjustRightInd w:val="0"/>
        <w:spacing w:after="0" w:line="240" w:lineRule="auto"/>
        <w:jc w:val="both"/>
        <w:rPr>
          <w:rFonts w:ascii="Garamond" w:eastAsiaTheme="minorHAnsi" w:hAnsi="Garamond" w:cs="Arial"/>
          <w:color w:val="000000"/>
          <w:sz w:val="24"/>
          <w:szCs w:val="24"/>
        </w:rPr>
      </w:pPr>
      <w:r w:rsidRPr="00CB5ECD">
        <w:rPr>
          <w:rFonts w:ascii="Garamond" w:eastAsiaTheme="minorHAnsi" w:hAnsi="Garamond" w:cs="Arial"/>
          <w:color w:val="000000"/>
          <w:sz w:val="24"/>
          <w:szCs w:val="24"/>
        </w:rPr>
        <w:t>J.L. a spol.</w:t>
      </w:r>
    </w:p>
    <w:p w14:paraId="5E3ECE3C" w14:textId="77777777" w:rsidR="00C4038E" w:rsidRPr="00CB5ECD" w:rsidRDefault="00C4038E" w:rsidP="00CB5ECD">
      <w:pPr>
        <w:autoSpaceDE w:val="0"/>
        <w:autoSpaceDN w:val="0"/>
        <w:adjustRightInd w:val="0"/>
        <w:spacing w:after="0" w:line="240" w:lineRule="auto"/>
        <w:jc w:val="both"/>
        <w:rPr>
          <w:rFonts w:ascii="Garamond" w:eastAsiaTheme="minorHAnsi" w:hAnsi="Garamond" w:cs="Arial"/>
          <w:color w:val="000000"/>
          <w:sz w:val="24"/>
          <w:szCs w:val="24"/>
        </w:rPr>
      </w:pPr>
      <w:r w:rsidRPr="00CB5ECD">
        <w:rPr>
          <w:rFonts w:ascii="Garamond" w:eastAsiaTheme="minorHAnsi" w:hAnsi="Garamond" w:cs="Arial"/>
          <w:color w:val="000000"/>
          <w:sz w:val="24"/>
          <w:szCs w:val="24"/>
        </w:rPr>
        <w:t>14 osob - nejméně od počátku začátku roku 2019 do 26. 3. 2021 působili ve spojení s organizovanou skupinou osob, která působila na území Polské republiky, Španělského království a České republiky, jejímiž členy byli další osoby, které měly uvnitř společenství za cíl nabytí, dodání, vývoz a uvedení do oběhu omamné a psychotropní látky ve velkém rozsahu, zejména tzv. marihuany v celkovém minimálním množství 1,26 tuny, kterou dopravili ze Španělského království a České republiky do Polské republiky a Spolkové republiky Německo</w:t>
      </w:r>
    </w:p>
    <w:p w14:paraId="2A7AC0D2" w14:textId="77777777" w:rsidR="00C4038E" w:rsidRPr="00CB5ECD" w:rsidRDefault="00C4038E" w:rsidP="00CB5ECD">
      <w:pPr>
        <w:pStyle w:val="Odstavecseseznamem"/>
        <w:numPr>
          <w:ilvl w:val="0"/>
          <w:numId w:val="22"/>
        </w:numPr>
        <w:autoSpaceDE w:val="0"/>
        <w:autoSpaceDN w:val="0"/>
        <w:adjustRightInd w:val="0"/>
        <w:ind w:left="426" w:hanging="426"/>
        <w:jc w:val="both"/>
        <w:rPr>
          <w:rFonts w:ascii="Garamond" w:eastAsiaTheme="minorHAnsi" w:hAnsi="Garamond" w:cs="Arial"/>
          <w:color w:val="000000"/>
          <w:sz w:val="24"/>
          <w:szCs w:val="24"/>
        </w:rPr>
      </w:pPr>
      <w:r w:rsidRPr="00CB5ECD">
        <w:rPr>
          <w:rFonts w:ascii="Garamond" w:eastAsiaTheme="minorHAnsi" w:hAnsi="Garamond" w:cs="Arial"/>
          <w:color w:val="000000"/>
          <w:sz w:val="24"/>
          <w:szCs w:val="24"/>
        </w:rPr>
        <w:t xml:space="preserve">zločin nedovolené výroby a jiného nakládání s omamnými a psychotropními látkami a s jedy podle § 283 odst. 1, odst. 2 písm. a) a b), odst. 3 písm. b) a c), odst. 4 písm. c) trestního zákoníku </w:t>
      </w:r>
    </w:p>
    <w:p w14:paraId="4243F6C8" w14:textId="77777777" w:rsidR="00C4038E" w:rsidRPr="00CB5ECD" w:rsidRDefault="00C4038E" w:rsidP="00CB5ECD">
      <w:pPr>
        <w:pStyle w:val="Odstavecseseznamem"/>
        <w:numPr>
          <w:ilvl w:val="0"/>
          <w:numId w:val="22"/>
        </w:numPr>
        <w:autoSpaceDE w:val="0"/>
        <w:autoSpaceDN w:val="0"/>
        <w:adjustRightInd w:val="0"/>
        <w:ind w:left="426" w:hanging="426"/>
        <w:jc w:val="both"/>
        <w:rPr>
          <w:rFonts w:ascii="Garamond" w:eastAsiaTheme="minorHAnsi" w:hAnsi="Garamond" w:cs="Arial"/>
          <w:color w:val="000000"/>
          <w:sz w:val="24"/>
          <w:szCs w:val="24"/>
        </w:rPr>
      </w:pPr>
      <w:r w:rsidRPr="00CB5ECD">
        <w:rPr>
          <w:rFonts w:ascii="Garamond" w:eastAsiaTheme="minorHAnsi" w:hAnsi="Garamond" w:cs="Arial"/>
          <w:color w:val="000000"/>
          <w:sz w:val="24"/>
          <w:szCs w:val="24"/>
        </w:rPr>
        <w:t xml:space="preserve">přečin výroby a jiného nakládání s látkami s hormonálním účinkem podle § 288 odst. 1 trestního zákoníku </w:t>
      </w:r>
    </w:p>
    <w:p w14:paraId="445F1CDD" w14:textId="77777777" w:rsidR="00C4038E" w:rsidRPr="00CB5ECD" w:rsidRDefault="00C4038E" w:rsidP="00CB5ECD">
      <w:pPr>
        <w:pStyle w:val="Odstavecseseznamem"/>
        <w:numPr>
          <w:ilvl w:val="0"/>
          <w:numId w:val="22"/>
        </w:numPr>
        <w:autoSpaceDE w:val="0"/>
        <w:autoSpaceDN w:val="0"/>
        <w:adjustRightInd w:val="0"/>
        <w:ind w:left="426" w:hanging="426"/>
        <w:jc w:val="both"/>
        <w:rPr>
          <w:rFonts w:ascii="Garamond" w:eastAsiaTheme="minorHAnsi" w:hAnsi="Garamond" w:cs="Arial"/>
          <w:color w:val="000000"/>
          <w:sz w:val="24"/>
          <w:szCs w:val="24"/>
        </w:rPr>
      </w:pPr>
      <w:r w:rsidRPr="00CB5ECD">
        <w:rPr>
          <w:rFonts w:ascii="Garamond" w:eastAsiaTheme="minorHAnsi" w:hAnsi="Garamond" w:cs="Arial"/>
          <w:color w:val="000000"/>
          <w:sz w:val="24"/>
          <w:szCs w:val="24"/>
        </w:rPr>
        <w:t xml:space="preserve">přečin nedovoleného ozbrojování podle § 279 odst. 1 trestního zákoníku </w:t>
      </w:r>
    </w:p>
    <w:p w14:paraId="0FE32BB2" w14:textId="77777777" w:rsidR="00C4038E" w:rsidRPr="00CB5ECD" w:rsidRDefault="00C4038E" w:rsidP="00CB5ECD">
      <w:pPr>
        <w:pStyle w:val="Odstavecseseznamem"/>
        <w:numPr>
          <w:ilvl w:val="0"/>
          <w:numId w:val="22"/>
        </w:numPr>
        <w:autoSpaceDE w:val="0"/>
        <w:autoSpaceDN w:val="0"/>
        <w:adjustRightInd w:val="0"/>
        <w:ind w:left="426" w:hanging="426"/>
        <w:jc w:val="both"/>
        <w:rPr>
          <w:rFonts w:ascii="Garamond" w:eastAsiaTheme="minorHAnsi" w:hAnsi="Garamond" w:cs="Arial"/>
          <w:color w:val="000000"/>
          <w:sz w:val="24"/>
          <w:szCs w:val="24"/>
        </w:rPr>
      </w:pPr>
      <w:r w:rsidRPr="00CB5ECD">
        <w:rPr>
          <w:rFonts w:ascii="Garamond" w:eastAsiaTheme="minorHAnsi" w:hAnsi="Garamond" w:cs="Arial"/>
          <w:color w:val="000000"/>
          <w:sz w:val="24"/>
          <w:szCs w:val="24"/>
        </w:rPr>
        <w:t>přečin nedovolené výroby a držení pečetidla státní pečeti a úředního razítka podle § 349 trestního zákoníku</w:t>
      </w:r>
    </w:p>
    <w:p w14:paraId="1910043D" w14:textId="77777777" w:rsidR="00C4038E" w:rsidRPr="00CB5ECD" w:rsidRDefault="00C4038E" w:rsidP="00CB5ECD">
      <w:pPr>
        <w:autoSpaceDE w:val="0"/>
        <w:autoSpaceDN w:val="0"/>
        <w:adjustRightInd w:val="0"/>
        <w:spacing w:after="0" w:line="240" w:lineRule="auto"/>
        <w:jc w:val="both"/>
        <w:rPr>
          <w:rFonts w:ascii="Garamond" w:eastAsiaTheme="minorHAnsi" w:hAnsi="Garamond" w:cs="Arial"/>
          <w:i/>
          <w:iCs/>
          <w:color w:val="000000"/>
          <w:sz w:val="24"/>
          <w:szCs w:val="24"/>
        </w:rPr>
      </w:pPr>
      <w:r w:rsidRPr="00CB5ECD">
        <w:rPr>
          <w:rFonts w:ascii="Garamond" w:eastAsiaTheme="minorHAnsi" w:hAnsi="Garamond" w:cs="Arial"/>
          <w:i/>
          <w:iCs/>
          <w:color w:val="000000"/>
          <w:sz w:val="24"/>
          <w:szCs w:val="24"/>
        </w:rPr>
        <w:t>Pozn. pokračuje</w:t>
      </w:r>
    </w:p>
    <w:p w14:paraId="4D0370A9" w14:textId="77777777" w:rsidR="001C604D" w:rsidRPr="00CB5ECD" w:rsidRDefault="001C604D" w:rsidP="00CB5ECD">
      <w:pPr>
        <w:autoSpaceDE w:val="0"/>
        <w:autoSpaceDN w:val="0"/>
        <w:adjustRightInd w:val="0"/>
        <w:spacing w:after="0" w:line="240" w:lineRule="auto"/>
        <w:jc w:val="both"/>
        <w:rPr>
          <w:rFonts w:ascii="Garamond" w:hAnsi="Garamond" w:cs="Arial"/>
          <w:b/>
          <w:color w:val="C0504D" w:themeColor="accent2"/>
          <w:sz w:val="24"/>
          <w:szCs w:val="24"/>
        </w:rPr>
      </w:pPr>
    </w:p>
    <w:p w14:paraId="2E7A7DDD" w14:textId="16FB45DC" w:rsidR="007F6A3A" w:rsidRPr="00CB5ECD" w:rsidRDefault="007F6A3A" w:rsidP="00CB5ECD">
      <w:pPr>
        <w:autoSpaceDE w:val="0"/>
        <w:autoSpaceDN w:val="0"/>
        <w:adjustRightInd w:val="0"/>
        <w:spacing w:after="0" w:line="240" w:lineRule="auto"/>
        <w:jc w:val="both"/>
        <w:rPr>
          <w:rFonts w:ascii="Garamond" w:eastAsiaTheme="minorHAnsi" w:hAnsi="Garamond" w:cs="Arial"/>
          <w:b/>
          <w:bCs/>
          <w:color w:val="000000"/>
          <w:sz w:val="24"/>
          <w:szCs w:val="24"/>
        </w:rPr>
      </w:pPr>
      <w:proofErr w:type="gramStart"/>
      <w:r w:rsidRPr="00CB5ECD">
        <w:rPr>
          <w:rFonts w:ascii="Garamond" w:eastAsiaTheme="minorHAnsi" w:hAnsi="Garamond" w:cs="Arial"/>
          <w:b/>
          <w:bCs/>
          <w:color w:val="000000"/>
          <w:sz w:val="24"/>
          <w:szCs w:val="24"/>
        </w:rPr>
        <w:t>1T</w:t>
      </w:r>
      <w:proofErr w:type="gramEnd"/>
      <w:r w:rsidRPr="00CB5ECD">
        <w:rPr>
          <w:rFonts w:ascii="Garamond" w:eastAsiaTheme="minorHAnsi" w:hAnsi="Garamond" w:cs="Arial"/>
          <w:b/>
          <w:bCs/>
          <w:color w:val="000000"/>
          <w:sz w:val="24"/>
          <w:szCs w:val="24"/>
        </w:rPr>
        <w:t xml:space="preserve"> 2/2024</w:t>
      </w:r>
    </w:p>
    <w:tbl>
      <w:tblPr>
        <w:tblW w:w="9528" w:type="dxa"/>
        <w:tblInd w:w="-65" w:type="dxa"/>
        <w:tblLayout w:type="fixed"/>
        <w:tblCellMar>
          <w:top w:w="57" w:type="dxa"/>
          <w:left w:w="57" w:type="dxa"/>
          <w:bottom w:w="57" w:type="dxa"/>
          <w:right w:w="57" w:type="dxa"/>
        </w:tblCellMar>
        <w:tblLook w:val="00A0" w:firstRow="1" w:lastRow="0" w:firstColumn="1" w:lastColumn="0" w:noHBand="0" w:noVBand="0"/>
      </w:tblPr>
      <w:tblGrid>
        <w:gridCol w:w="2949"/>
        <w:gridCol w:w="2949"/>
        <w:gridCol w:w="1815"/>
        <w:gridCol w:w="1815"/>
      </w:tblGrid>
      <w:tr w:rsidR="007F6A3A" w:rsidRPr="00CB5ECD" w14:paraId="7DDB8278" w14:textId="77777777" w:rsidTr="007F6A3A">
        <w:tc>
          <w:tcPr>
            <w:tcW w:w="2949" w:type="dxa"/>
            <w:tcBorders>
              <w:top w:val="single" w:sz="6" w:space="0" w:color="808080"/>
              <w:left w:val="single" w:sz="6" w:space="0" w:color="808080"/>
              <w:bottom w:val="single" w:sz="6" w:space="0" w:color="808080"/>
              <w:right w:val="single" w:sz="6" w:space="0" w:color="808080"/>
            </w:tcBorders>
            <w:vAlign w:val="center"/>
          </w:tcPr>
          <w:p w14:paraId="2C3B463B" w14:textId="77777777" w:rsidR="007F6A3A" w:rsidRPr="00CB5ECD" w:rsidRDefault="007F6A3A" w:rsidP="00CB5ECD">
            <w:pPr>
              <w:keepNext/>
              <w:keepLines/>
              <w:autoSpaceDE w:val="0"/>
              <w:autoSpaceDN w:val="0"/>
              <w:adjustRightInd w:val="0"/>
              <w:spacing w:after="0" w:line="240" w:lineRule="auto"/>
              <w:rPr>
                <w:rFonts w:ascii="Garamond" w:eastAsiaTheme="minorHAnsi" w:hAnsi="Garamond" w:cs="Arial"/>
                <w:b/>
                <w:bCs/>
                <w:color w:val="000000"/>
                <w:sz w:val="24"/>
                <w:szCs w:val="24"/>
              </w:rPr>
            </w:pPr>
            <w:r w:rsidRPr="00CB5ECD">
              <w:rPr>
                <w:rFonts w:ascii="Garamond" w:eastAsiaTheme="minorHAnsi" w:hAnsi="Garamond" w:cs="Arial"/>
                <w:b/>
                <w:bCs/>
                <w:color w:val="000000"/>
                <w:sz w:val="24"/>
                <w:szCs w:val="24"/>
              </w:rPr>
              <w:t>Místnost</w:t>
            </w:r>
          </w:p>
        </w:tc>
        <w:tc>
          <w:tcPr>
            <w:tcW w:w="2949" w:type="dxa"/>
            <w:tcBorders>
              <w:top w:val="single" w:sz="6" w:space="0" w:color="808080"/>
              <w:left w:val="single" w:sz="6" w:space="0" w:color="808080"/>
              <w:bottom w:val="single" w:sz="6" w:space="0" w:color="808080"/>
              <w:right w:val="single" w:sz="6" w:space="0" w:color="808080"/>
            </w:tcBorders>
          </w:tcPr>
          <w:p w14:paraId="7901FFBA" w14:textId="77777777" w:rsidR="007F6A3A" w:rsidRPr="00CB5ECD" w:rsidRDefault="007F6A3A" w:rsidP="00CB5ECD">
            <w:pPr>
              <w:keepNext/>
              <w:keepLines/>
              <w:autoSpaceDE w:val="0"/>
              <w:autoSpaceDN w:val="0"/>
              <w:adjustRightInd w:val="0"/>
              <w:spacing w:after="0" w:line="240" w:lineRule="auto"/>
              <w:rPr>
                <w:rFonts w:ascii="Garamond" w:eastAsiaTheme="minorHAnsi" w:hAnsi="Garamond" w:cs="Arial"/>
                <w:b/>
                <w:bCs/>
                <w:color w:val="000000"/>
                <w:sz w:val="24"/>
                <w:szCs w:val="24"/>
              </w:rPr>
            </w:pPr>
            <w:r w:rsidRPr="00CB5ECD">
              <w:rPr>
                <w:rFonts w:ascii="Garamond" w:eastAsiaTheme="minorHAnsi" w:hAnsi="Garamond" w:cs="Arial"/>
                <w:b/>
                <w:bCs/>
                <w:color w:val="000000"/>
                <w:sz w:val="24"/>
                <w:szCs w:val="24"/>
              </w:rPr>
              <w:t>Patro</w:t>
            </w:r>
          </w:p>
        </w:tc>
        <w:tc>
          <w:tcPr>
            <w:tcW w:w="1815" w:type="dxa"/>
            <w:tcBorders>
              <w:top w:val="single" w:sz="6" w:space="0" w:color="808080"/>
              <w:left w:val="single" w:sz="6" w:space="0" w:color="808080"/>
              <w:bottom w:val="single" w:sz="6" w:space="0" w:color="808080"/>
              <w:right w:val="single" w:sz="6" w:space="0" w:color="808080"/>
            </w:tcBorders>
            <w:vAlign w:val="center"/>
          </w:tcPr>
          <w:p w14:paraId="5CBC688C" w14:textId="77777777" w:rsidR="007F6A3A" w:rsidRPr="00CB5ECD" w:rsidRDefault="007F6A3A" w:rsidP="00CB5ECD">
            <w:pPr>
              <w:keepNext/>
              <w:keepLines/>
              <w:autoSpaceDE w:val="0"/>
              <w:autoSpaceDN w:val="0"/>
              <w:adjustRightInd w:val="0"/>
              <w:spacing w:after="0" w:line="240" w:lineRule="auto"/>
              <w:jc w:val="center"/>
              <w:rPr>
                <w:rFonts w:ascii="Garamond" w:eastAsiaTheme="minorHAnsi" w:hAnsi="Garamond" w:cs="Arial"/>
                <w:b/>
                <w:bCs/>
                <w:color w:val="000000"/>
                <w:sz w:val="24"/>
                <w:szCs w:val="24"/>
              </w:rPr>
            </w:pPr>
            <w:r w:rsidRPr="00CB5ECD">
              <w:rPr>
                <w:rFonts w:ascii="Garamond" w:eastAsiaTheme="minorHAnsi" w:hAnsi="Garamond" w:cs="Arial"/>
                <w:b/>
                <w:bCs/>
                <w:color w:val="000000"/>
                <w:sz w:val="24"/>
                <w:szCs w:val="24"/>
              </w:rPr>
              <w:t>Datum</w:t>
            </w:r>
          </w:p>
        </w:tc>
        <w:tc>
          <w:tcPr>
            <w:tcW w:w="1815" w:type="dxa"/>
            <w:tcBorders>
              <w:top w:val="single" w:sz="6" w:space="0" w:color="808080"/>
              <w:left w:val="single" w:sz="6" w:space="0" w:color="808080"/>
              <w:bottom w:val="single" w:sz="6" w:space="0" w:color="808080"/>
              <w:right w:val="single" w:sz="6" w:space="0" w:color="808080"/>
            </w:tcBorders>
            <w:vAlign w:val="center"/>
          </w:tcPr>
          <w:p w14:paraId="4303A4F1" w14:textId="77777777" w:rsidR="007F6A3A" w:rsidRPr="00CB5ECD" w:rsidRDefault="007F6A3A" w:rsidP="00CB5ECD">
            <w:pPr>
              <w:keepNext/>
              <w:keepLines/>
              <w:autoSpaceDE w:val="0"/>
              <w:autoSpaceDN w:val="0"/>
              <w:adjustRightInd w:val="0"/>
              <w:spacing w:after="0" w:line="240" w:lineRule="auto"/>
              <w:jc w:val="center"/>
              <w:rPr>
                <w:rFonts w:ascii="Garamond" w:eastAsiaTheme="minorHAnsi" w:hAnsi="Garamond" w:cs="Arial"/>
                <w:b/>
                <w:bCs/>
                <w:color w:val="000000"/>
                <w:sz w:val="24"/>
                <w:szCs w:val="24"/>
              </w:rPr>
            </w:pPr>
            <w:r w:rsidRPr="00CB5ECD">
              <w:rPr>
                <w:rFonts w:ascii="Garamond" w:eastAsiaTheme="minorHAnsi" w:hAnsi="Garamond" w:cs="Arial"/>
                <w:b/>
                <w:bCs/>
                <w:color w:val="000000"/>
                <w:sz w:val="24"/>
                <w:szCs w:val="24"/>
              </w:rPr>
              <w:t>Čas</w:t>
            </w:r>
          </w:p>
        </w:tc>
      </w:tr>
      <w:tr w:rsidR="007F6A3A" w:rsidRPr="00CB5ECD" w14:paraId="19BA66AA" w14:textId="77777777" w:rsidTr="007F6A3A">
        <w:tc>
          <w:tcPr>
            <w:tcW w:w="2949" w:type="dxa"/>
            <w:tcBorders>
              <w:top w:val="single" w:sz="6" w:space="0" w:color="808080"/>
              <w:left w:val="single" w:sz="6" w:space="0" w:color="808080"/>
              <w:bottom w:val="single" w:sz="6" w:space="0" w:color="808080"/>
              <w:right w:val="single" w:sz="6" w:space="0" w:color="808080"/>
            </w:tcBorders>
          </w:tcPr>
          <w:p w14:paraId="69293C63" w14:textId="77777777" w:rsidR="007F6A3A" w:rsidRPr="00CB5ECD" w:rsidRDefault="007F6A3A" w:rsidP="00CB5ECD">
            <w:pPr>
              <w:keepNext/>
              <w:keepLines/>
              <w:autoSpaceDE w:val="0"/>
              <w:autoSpaceDN w:val="0"/>
              <w:adjustRightInd w:val="0"/>
              <w:spacing w:after="0" w:line="240" w:lineRule="auto"/>
              <w:rPr>
                <w:rFonts w:ascii="Garamond" w:eastAsiaTheme="minorHAnsi" w:hAnsi="Garamond" w:cs="Arial"/>
                <w:color w:val="000000"/>
                <w:sz w:val="24"/>
                <w:szCs w:val="24"/>
              </w:rPr>
            </w:pPr>
            <w:r w:rsidRPr="00CB5ECD">
              <w:rPr>
                <w:rFonts w:ascii="Garamond" w:eastAsiaTheme="minorHAnsi" w:hAnsi="Garamond" w:cs="Arial"/>
                <w:color w:val="000000"/>
                <w:sz w:val="24"/>
                <w:szCs w:val="24"/>
              </w:rPr>
              <w:t>258, Rooseveltova ul.</w:t>
            </w:r>
          </w:p>
        </w:tc>
        <w:tc>
          <w:tcPr>
            <w:tcW w:w="2949" w:type="dxa"/>
            <w:tcBorders>
              <w:top w:val="single" w:sz="6" w:space="0" w:color="808080"/>
              <w:left w:val="single" w:sz="6" w:space="0" w:color="808080"/>
              <w:bottom w:val="single" w:sz="6" w:space="0" w:color="808080"/>
              <w:right w:val="single" w:sz="6" w:space="0" w:color="808080"/>
            </w:tcBorders>
          </w:tcPr>
          <w:p w14:paraId="6DFE9979" w14:textId="77777777" w:rsidR="007F6A3A" w:rsidRPr="00CB5ECD" w:rsidRDefault="007F6A3A" w:rsidP="00CB5ECD">
            <w:pPr>
              <w:keepNext/>
              <w:keepLines/>
              <w:autoSpaceDE w:val="0"/>
              <w:autoSpaceDN w:val="0"/>
              <w:adjustRightInd w:val="0"/>
              <w:spacing w:after="0" w:line="240" w:lineRule="auto"/>
              <w:rPr>
                <w:rFonts w:ascii="Garamond" w:eastAsiaTheme="minorHAnsi" w:hAnsi="Garamond" w:cs="Arial"/>
                <w:color w:val="000000"/>
                <w:sz w:val="24"/>
                <w:szCs w:val="24"/>
              </w:rPr>
            </w:pPr>
            <w:r w:rsidRPr="00CB5ECD">
              <w:rPr>
                <w:rFonts w:ascii="Garamond" w:eastAsiaTheme="minorHAnsi" w:hAnsi="Garamond" w:cs="Arial"/>
                <w:color w:val="000000"/>
                <w:sz w:val="24"/>
                <w:szCs w:val="24"/>
              </w:rPr>
              <w:t>II. mezipatro</w:t>
            </w:r>
          </w:p>
        </w:tc>
        <w:tc>
          <w:tcPr>
            <w:tcW w:w="1815" w:type="dxa"/>
            <w:tcBorders>
              <w:top w:val="single" w:sz="6" w:space="0" w:color="808080"/>
              <w:left w:val="single" w:sz="6" w:space="0" w:color="808080"/>
              <w:bottom w:val="single" w:sz="6" w:space="0" w:color="808080"/>
              <w:right w:val="single" w:sz="6" w:space="0" w:color="808080"/>
            </w:tcBorders>
            <w:vAlign w:val="center"/>
          </w:tcPr>
          <w:p w14:paraId="090773F1" w14:textId="77777777" w:rsidR="007F6A3A" w:rsidRPr="00CB5ECD" w:rsidRDefault="007F6A3A" w:rsidP="00CB5ECD">
            <w:pPr>
              <w:keepNext/>
              <w:keepLines/>
              <w:autoSpaceDE w:val="0"/>
              <w:autoSpaceDN w:val="0"/>
              <w:adjustRightInd w:val="0"/>
              <w:spacing w:after="0" w:line="240" w:lineRule="auto"/>
              <w:jc w:val="center"/>
              <w:rPr>
                <w:rFonts w:ascii="Garamond" w:eastAsiaTheme="minorHAnsi" w:hAnsi="Garamond" w:cs="Arial"/>
                <w:color w:val="000000"/>
                <w:sz w:val="24"/>
                <w:szCs w:val="24"/>
              </w:rPr>
            </w:pPr>
            <w:r w:rsidRPr="00CB5ECD">
              <w:rPr>
                <w:rFonts w:ascii="Garamond" w:eastAsiaTheme="minorHAnsi" w:hAnsi="Garamond" w:cs="Arial"/>
                <w:color w:val="000000"/>
                <w:sz w:val="24"/>
                <w:szCs w:val="24"/>
              </w:rPr>
              <w:t>24.09.2024</w:t>
            </w:r>
          </w:p>
          <w:p w14:paraId="5B52AC4B" w14:textId="0F785B88" w:rsidR="005B3FB1" w:rsidRPr="00CB5ECD" w:rsidRDefault="005B3FB1" w:rsidP="00CB5ECD">
            <w:pPr>
              <w:keepNext/>
              <w:keepLines/>
              <w:autoSpaceDE w:val="0"/>
              <w:autoSpaceDN w:val="0"/>
              <w:adjustRightInd w:val="0"/>
              <w:spacing w:after="0" w:line="240" w:lineRule="auto"/>
              <w:jc w:val="center"/>
              <w:rPr>
                <w:rFonts w:ascii="Garamond" w:eastAsiaTheme="minorHAnsi" w:hAnsi="Garamond" w:cs="Arial"/>
                <w:color w:val="000000"/>
                <w:sz w:val="24"/>
                <w:szCs w:val="24"/>
              </w:rPr>
            </w:pPr>
            <w:r w:rsidRPr="00CB5ECD">
              <w:rPr>
                <w:rFonts w:ascii="Garamond" w:eastAsiaTheme="minorHAnsi" w:hAnsi="Garamond" w:cs="Arial"/>
                <w:color w:val="000000"/>
                <w:sz w:val="24"/>
                <w:szCs w:val="24"/>
              </w:rPr>
              <w:t>25.09.2024</w:t>
            </w:r>
          </w:p>
        </w:tc>
        <w:tc>
          <w:tcPr>
            <w:tcW w:w="1815" w:type="dxa"/>
            <w:tcBorders>
              <w:top w:val="single" w:sz="6" w:space="0" w:color="808080"/>
              <w:left w:val="single" w:sz="6" w:space="0" w:color="808080"/>
              <w:bottom w:val="single" w:sz="6" w:space="0" w:color="808080"/>
              <w:right w:val="single" w:sz="6" w:space="0" w:color="808080"/>
            </w:tcBorders>
            <w:vAlign w:val="center"/>
          </w:tcPr>
          <w:p w14:paraId="0DA8A479" w14:textId="77777777" w:rsidR="007F6A3A" w:rsidRPr="00CB5ECD" w:rsidRDefault="007F6A3A" w:rsidP="00CB5ECD">
            <w:pPr>
              <w:keepNext/>
              <w:keepLines/>
              <w:tabs>
                <w:tab w:val="left" w:pos="8339"/>
              </w:tabs>
              <w:autoSpaceDE w:val="0"/>
              <w:autoSpaceDN w:val="0"/>
              <w:adjustRightInd w:val="0"/>
              <w:spacing w:after="0" w:line="240" w:lineRule="auto"/>
              <w:jc w:val="center"/>
              <w:rPr>
                <w:rFonts w:ascii="Garamond" w:eastAsiaTheme="minorHAnsi" w:hAnsi="Garamond" w:cs="Arial"/>
                <w:color w:val="000000"/>
                <w:sz w:val="24"/>
                <w:szCs w:val="24"/>
              </w:rPr>
            </w:pPr>
            <w:r w:rsidRPr="00CB5ECD">
              <w:rPr>
                <w:rFonts w:ascii="Garamond" w:eastAsiaTheme="minorHAnsi" w:hAnsi="Garamond" w:cs="Arial"/>
                <w:color w:val="000000"/>
                <w:sz w:val="24"/>
                <w:szCs w:val="24"/>
              </w:rPr>
              <w:t>09:00</w:t>
            </w:r>
          </w:p>
        </w:tc>
      </w:tr>
    </w:tbl>
    <w:p w14:paraId="1FC3B8F2" w14:textId="69E6E3A0" w:rsidR="007F6A3A" w:rsidRPr="00CB5ECD" w:rsidRDefault="007F6A3A" w:rsidP="00CB5ECD">
      <w:pPr>
        <w:autoSpaceDE w:val="0"/>
        <w:autoSpaceDN w:val="0"/>
        <w:adjustRightInd w:val="0"/>
        <w:spacing w:after="0" w:line="240" w:lineRule="auto"/>
        <w:jc w:val="both"/>
        <w:rPr>
          <w:rFonts w:ascii="Garamond" w:hAnsi="Garamond" w:cs="Arial"/>
          <w:color w:val="C0504D" w:themeColor="accent2"/>
          <w:sz w:val="24"/>
          <w:szCs w:val="24"/>
        </w:rPr>
      </w:pPr>
      <w:r w:rsidRPr="00CB5ECD">
        <w:rPr>
          <w:rFonts w:ascii="Garamond" w:eastAsiaTheme="minorHAnsi" w:hAnsi="Garamond" w:cs="Arial"/>
          <w:color w:val="000000"/>
          <w:sz w:val="24"/>
          <w:szCs w:val="24"/>
        </w:rPr>
        <w:t>JUDr. Miloš Žďárský</w:t>
      </w:r>
    </w:p>
    <w:p w14:paraId="42C72925" w14:textId="4E1AFADB" w:rsidR="001C604D" w:rsidRPr="00CB5ECD" w:rsidRDefault="001C604D" w:rsidP="00CB5ECD">
      <w:pPr>
        <w:autoSpaceDE w:val="0"/>
        <w:autoSpaceDN w:val="0"/>
        <w:adjustRightInd w:val="0"/>
        <w:spacing w:after="0" w:line="240" w:lineRule="auto"/>
        <w:jc w:val="both"/>
        <w:rPr>
          <w:rFonts w:ascii="Garamond" w:hAnsi="Garamond" w:cs="Arial"/>
          <w:sz w:val="24"/>
          <w:szCs w:val="24"/>
        </w:rPr>
      </w:pPr>
      <w:r w:rsidRPr="00CB5ECD">
        <w:rPr>
          <w:rFonts w:ascii="Garamond" w:hAnsi="Garamond" w:cs="Arial"/>
          <w:sz w:val="24"/>
          <w:szCs w:val="24"/>
        </w:rPr>
        <w:t xml:space="preserve">nejméně v době od měsíce října roku 2019 a nejpozději do 10. 10. 2022 ve společně vedené domácnosti, okres Třebíč, Kraj Vysočina, fyzicky i psychicky týral svou manželku a následně i své nezletilé vlastní děti, a dále pak i s nimi ve společné domácnosti žijící nezletilou </w:t>
      </w:r>
    </w:p>
    <w:p w14:paraId="3B17D5F1" w14:textId="7C1679DF" w:rsidR="001C604D" w:rsidRPr="00CB5ECD" w:rsidRDefault="001C604D" w:rsidP="00CB5ECD">
      <w:pPr>
        <w:pStyle w:val="Odstavecseseznamem"/>
        <w:ind w:left="0"/>
        <w:rPr>
          <w:rFonts w:ascii="Garamond" w:eastAsiaTheme="minorEastAsia" w:hAnsi="Garamond" w:cs="Arial"/>
          <w:sz w:val="24"/>
          <w:szCs w:val="24"/>
        </w:rPr>
      </w:pPr>
      <w:r w:rsidRPr="00CB5ECD">
        <w:rPr>
          <w:rFonts w:ascii="Garamond" w:eastAsiaTheme="minorEastAsia" w:hAnsi="Garamond" w:cs="Arial"/>
          <w:sz w:val="24"/>
          <w:szCs w:val="24"/>
        </w:rPr>
        <w:t>čímž spáchal:</w:t>
      </w:r>
    </w:p>
    <w:p w14:paraId="1C7742D0" w14:textId="77777777" w:rsidR="001C604D" w:rsidRPr="00CB5ECD" w:rsidRDefault="001C604D" w:rsidP="00CB5ECD">
      <w:pPr>
        <w:pStyle w:val="Odstavecseseznamem"/>
        <w:widowControl w:val="0"/>
        <w:numPr>
          <w:ilvl w:val="0"/>
          <w:numId w:val="41"/>
        </w:numPr>
        <w:ind w:left="426" w:hanging="426"/>
        <w:jc w:val="both"/>
        <w:rPr>
          <w:rFonts w:ascii="Garamond" w:eastAsia="Adobe Myungjo Std M" w:hAnsi="Garamond" w:cs="Arial"/>
          <w:sz w:val="24"/>
          <w:szCs w:val="24"/>
        </w:rPr>
      </w:pPr>
      <w:r w:rsidRPr="00CB5ECD">
        <w:rPr>
          <w:rFonts w:ascii="Garamond" w:eastAsia="Adobe Myungjo Std M" w:hAnsi="Garamond" w:cs="Arial"/>
          <w:sz w:val="24"/>
          <w:szCs w:val="24"/>
        </w:rPr>
        <w:t xml:space="preserve">zločin Týrání svěřené osoby podle § 198 odst. 1, odst. 2 písm. c), písm. d) trestního zákoníku, </w:t>
      </w:r>
    </w:p>
    <w:p w14:paraId="264AEB3F" w14:textId="77777777" w:rsidR="001C604D" w:rsidRPr="00CB5ECD" w:rsidRDefault="001C604D" w:rsidP="00CB5ECD">
      <w:pPr>
        <w:pStyle w:val="Odstavecseseznamem"/>
        <w:widowControl w:val="0"/>
        <w:numPr>
          <w:ilvl w:val="0"/>
          <w:numId w:val="41"/>
        </w:numPr>
        <w:ind w:left="426" w:hanging="426"/>
        <w:jc w:val="both"/>
        <w:rPr>
          <w:rFonts w:ascii="Garamond" w:eastAsia="Adobe Myungjo Std M" w:hAnsi="Garamond" w:cs="Arial"/>
          <w:sz w:val="24"/>
          <w:szCs w:val="24"/>
        </w:rPr>
      </w:pPr>
      <w:r w:rsidRPr="00CB5ECD">
        <w:rPr>
          <w:rFonts w:ascii="Garamond" w:eastAsia="Adobe Myungjo Std M" w:hAnsi="Garamond" w:cs="Arial"/>
          <w:sz w:val="24"/>
          <w:szCs w:val="24"/>
        </w:rPr>
        <w:t>zločin Týrání osoby žijící ve společném obydlí podle § 199 odst. 1, odst. 2 písm. d) trestního zákoníku,</w:t>
      </w:r>
    </w:p>
    <w:p w14:paraId="2286F8F9" w14:textId="6BB7B750" w:rsidR="001C604D" w:rsidRPr="00CB5ECD" w:rsidRDefault="001C604D" w:rsidP="00CB5ECD">
      <w:pPr>
        <w:pStyle w:val="Odstavecseseznamem"/>
        <w:widowControl w:val="0"/>
        <w:numPr>
          <w:ilvl w:val="0"/>
          <w:numId w:val="41"/>
        </w:numPr>
        <w:ind w:left="426" w:hanging="426"/>
        <w:jc w:val="both"/>
        <w:rPr>
          <w:rFonts w:ascii="Garamond" w:eastAsia="Adobe Myungjo Std M" w:hAnsi="Garamond" w:cs="Arial"/>
          <w:sz w:val="24"/>
          <w:szCs w:val="24"/>
        </w:rPr>
      </w:pPr>
      <w:r w:rsidRPr="00CB5ECD">
        <w:rPr>
          <w:rFonts w:ascii="Garamond" w:eastAsia="Adobe Myungjo Std M" w:hAnsi="Garamond" w:cs="Arial"/>
          <w:sz w:val="24"/>
          <w:szCs w:val="24"/>
        </w:rPr>
        <w:t xml:space="preserve">zločin Těžké ublížení na zdraví podle § 145 odst. 1, odst. 2 písm. c) trestního zákoníku.  </w:t>
      </w:r>
    </w:p>
    <w:p w14:paraId="2FFE05CE" w14:textId="744D1E1E" w:rsidR="007F6A3A" w:rsidRPr="00CB5ECD" w:rsidRDefault="007F6A3A" w:rsidP="00CB5ECD">
      <w:pPr>
        <w:autoSpaceDE w:val="0"/>
        <w:autoSpaceDN w:val="0"/>
        <w:adjustRightInd w:val="0"/>
        <w:spacing w:after="0" w:line="240" w:lineRule="auto"/>
        <w:jc w:val="both"/>
        <w:rPr>
          <w:rFonts w:ascii="Garamond" w:eastAsiaTheme="minorHAnsi" w:hAnsi="Garamond" w:cs="Arial"/>
          <w:i/>
          <w:iCs/>
          <w:color w:val="000000"/>
          <w:sz w:val="24"/>
          <w:szCs w:val="24"/>
        </w:rPr>
      </w:pPr>
      <w:r w:rsidRPr="00CB5ECD">
        <w:rPr>
          <w:rFonts w:ascii="Garamond" w:eastAsiaTheme="minorHAnsi" w:hAnsi="Garamond" w:cs="Arial"/>
          <w:i/>
          <w:iCs/>
          <w:color w:val="000000"/>
          <w:sz w:val="24"/>
          <w:szCs w:val="24"/>
        </w:rPr>
        <w:t>Pozn. začíná</w:t>
      </w:r>
    </w:p>
    <w:p w14:paraId="33EC79D5" w14:textId="77777777" w:rsidR="001C604D" w:rsidRPr="00CB5ECD" w:rsidRDefault="001C604D" w:rsidP="00CB5ECD">
      <w:pPr>
        <w:autoSpaceDE w:val="0"/>
        <w:autoSpaceDN w:val="0"/>
        <w:adjustRightInd w:val="0"/>
        <w:spacing w:after="0" w:line="240" w:lineRule="auto"/>
        <w:jc w:val="both"/>
        <w:rPr>
          <w:rFonts w:ascii="Garamond" w:hAnsi="Garamond" w:cs="Arial"/>
          <w:b/>
          <w:color w:val="C0504D" w:themeColor="accent2"/>
          <w:sz w:val="24"/>
          <w:szCs w:val="24"/>
        </w:rPr>
      </w:pPr>
    </w:p>
    <w:p w14:paraId="4F622272" w14:textId="7B3ED73C" w:rsidR="003E3725" w:rsidRPr="00CB5ECD" w:rsidRDefault="008C0178" w:rsidP="00CB5ECD">
      <w:pPr>
        <w:pStyle w:val="Normlnweb"/>
        <w:spacing w:before="0" w:beforeAutospacing="0" w:after="0" w:afterAutospacing="0"/>
        <w:jc w:val="both"/>
        <w:rPr>
          <w:rFonts w:ascii="Garamond" w:eastAsiaTheme="minorHAnsi" w:hAnsi="Garamond" w:cs="Arial"/>
          <w:b/>
          <w:bCs/>
          <w:color w:val="000000"/>
        </w:rPr>
      </w:pPr>
      <w:proofErr w:type="gramStart"/>
      <w:r w:rsidRPr="00CB5ECD">
        <w:rPr>
          <w:rFonts w:ascii="Garamond" w:eastAsiaTheme="minorHAnsi" w:hAnsi="Garamond" w:cs="Arial"/>
          <w:b/>
          <w:bCs/>
          <w:color w:val="000000"/>
        </w:rPr>
        <w:t>2T</w:t>
      </w:r>
      <w:proofErr w:type="gramEnd"/>
      <w:r w:rsidRPr="00CB5ECD">
        <w:rPr>
          <w:rFonts w:ascii="Garamond" w:eastAsiaTheme="minorHAnsi" w:hAnsi="Garamond" w:cs="Arial"/>
          <w:b/>
          <w:bCs/>
          <w:color w:val="000000"/>
        </w:rPr>
        <w:t xml:space="preserve"> 4/2023</w:t>
      </w:r>
    </w:p>
    <w:tbl>
      <w:tblPr>
        <w:tblW w:w="0" w:type="auto"/>
        <w:tblInd w:w="-65" w:type="dxa"/>
        <w:tblLayout w:type="fixed"/>
        <w:tblCellMar>
          <w:top w:w="57" w:type="dxa"/>
          <w:left w:w="57" w:type="dxa"/>
          <w:bottom w:w="57" w:type="dxa"/>
          <w:right w:w="57" w:type="dxa"/>
        </w:tblCellMar>
        <w:tblLook w:val="00A0" w:firstRow="1" w:lastRow="0" w:firstColumn="1" w:lastColumn="0" w:noHBand="0" w:noVBand="0"/>
      </w:tblPr>
      <w:tblGrid>
        <w:gridCol w:w="2949"/>
        <w:gridCol w:w="2949"/>
        <w:gridCol w:w="1815"/>
        <w:gridCol w:w="1815"/>
      </w:tblGrid>
      <w:tr w:rsidR="003E3725" w:rsidRPr="00CB5ECD" w14:paraId="111A7CB7" w14:textId="77777777">
        <w:tc>
          <w:tcPr>
            <w:tcW w:w="2949" w:type="dxa"/>
            <w:tcBorders>
              <w:top w:val="single" w:sz="6" w:space="0" w:color="808080"/>
              <w:left w:val="single" w:sz="6" w:space="0" w:color="808080"/>
              <w:bottom w:val="single" w:sz="6" w:space="0" w:color="808080"/>
              <w:right w:val="single" w:sz="6" w:space="0" w:color="808080"/>
            </w:tcBorders>
            <w:vAlign w:val="center"/>
          </w:tcPr>
          <w:p w14:paraId="02D04D74" w14:textId="77777777" w:rsidR="003E3725" w:rsidRPr="00CB5ECD" w:rsidRDefault="003E3725" w:rsidP="00CB5ECD">
            <w:pPr>
              <w:keepNext/>
              <w:keepLines/>
              <w:autoSpaceDE w:val="0"/>
              <w:autoSpaceDN w:val="0"/>
              <w:adjustRightInd w:val="0"/>
              <w:spacing w:after="0" w:line="240" w:lineRule="auto"/>
              <w:rPr>
                <w:rFonts w:ascii="Garamond" w:eastAsiaTheme="minorHAnsi" w:hAnsi="Garamond" w:cs="Arial"/>
                <w:b/>
                <w:bCs/>
                <w:color w:val="000000"/>
                <w:sz w:val="24"/>
                <w:szCs w:val="24"/>
              </w:rPr>
            </w:pPr>
            <w:r w:rsidRPr="00CB5ECD">
              <w:rPr>
                <w:rFonts w:ascii="Garamond" w:eastAsiaTheme="minorHAnsi" w:hAnsi="Garamond" w:cs="Arial"/>
                <w:b/>
                <w:bCs/>
                <w:color w:val="000000"/>
                <w:sz w:val="24"/>
                <w:szCs w:val="24"/>
              </w:rPr>
              <w:t>Místnost</w:t>
            </w:r>
          </w:p>
        </w:tc>
        <w:tc>
          <w:tcPr>
            <w:tcW w:w="2949" w:type="dxa"/>
            <w:tcBorders>
              <w:top w:val="single" w:sz="6" w:space="0" w:color="808080"/>
              <w:left w:val="single" w:sz="6" w:space="0" w:color="808080"/>
              <w:bottom w:val="single" w:sz="6" w:space="0" w:color="808080"/>
              <w:right w:val="single" w:sz="6" w:space="0" w:color="808080"/>
            </w:tcBorders>
          </w:tcPr>
          <w:p w14:paraId="0C380D0C" w14:textId="77777777" w:rsidR="003E3725" w:rsidRPr="00CB5ECD" w:rsidRDefault="003E3725" w:rsidP="00CB5ECD">
            <w:pPr>
              <w:keepNext/>
              <w:keepLines/>
              <w:autoSpaceDE w:val="0"/>
              <w:autoSpaceDN w:val="0"/>
              <w:adjustRightInd w:val="0"/>
              <w:spacing w:after="0" w:line="240" w:lineRule="auto"/>
              <w:rPr>
                <w:rFonts w:ascii="Garamond" w:eastAsiaTheme="minorHAnsi" w:hAnsi="Garamond" w:cs="Arial"/>
                <w:b/>
                <w:bCs/>
                <w:color w:val="000000"/>
                <w:sz w:val="24"/>
                <w:szCs w:val="24"/>
              </w:rPr>
            </w:pPr>
            <w:r w:rsidRPr="00CB5ECD">
              <w:rPr>
                <w:rFonts w:ascii="Garamond" w:eastAsiaTheme="minorHAnsi" w:hAnsi="Garamond" w:cs="Arial"/>
                <w:b/>
                <w:bCs/>
                <w:color w:val="000000"/>
                <w:sz w:val="24"/>
                <w:szCs w:val="24"/>
              </w:rPr>
              <w:t>Patro</w:t>
            </w:r>
          </w:p>
        </w:tc>
        <w:tc>
          <w:tcPr>
            <w:tcW w:w="1815" w:type="dxa"/>
            <w:tcBorders>
              <w:top w:val="single" w:sz="6" w:space="0" w:color="808080"/>
              <w:left w:val="single" w:sz="6" w:space="0" w:color="808080"/>
              <w:bottom w:val="single" w:sz="6" w:space="0" w:color="808080"/>
              <w:right w:val="single" w:sz="6" w:space="0" w:color="808080"/>
            </w:tcBorders>
            <w:vAlign w:val="center"/>
          </w:tcPr>
          <w:p w14:paraId="5D5937C9" w14:textId="77777777" w:rsidR="003E3725" w:rsidRPr="00CB5ECD" w:rsidRDefault="003E3725" w:rsidP="00CB5ECD">
            <w:pPr>
              <w:keepNext/>
              <w:keepLines/>
              <w:autoSpaceDE w:val="0"/>
              <w:autoSpaceDN w:val="0"/>
              <w:adjustRightInd w:val="0"/>
              <w:spacing w:after="0" w:line="240" w:lineRule="auto"/>
              <w:jc w:val="center"/>
              <w:rPr>
                <w:rFonts w:ascii="Garamond" w:eastAsiaTheme="minorHAnsi" w:hAnsi="Garamond" w:cs="Arial"/>
                <w:b/>
                <w:bCs/>
                <w:color w:val="000000"/>
                <w:sz w:val="24"/>
                <w:szCs w:val="24"/>
              </w:rPr>
            </w:pPr>
            <w:r w:rsidRPr="00CB5ECD">
              <w:rPr>
                <w:rFonts w:ascii="Garamond" w:eastAsiaTheme="minorHAnsi" w:hAnsi="Garamond" w:cs="Arial"/>
                <w:b/>
                <w:bCs/>
                <w:color w:val="000000"/>
                <w:sz w:val="24"/>
                <w:szCs w:val="24"/>
              </w:rPr>
              <w:t>Datum</w:t>
            </w:r>
          </w:p>
        </w:tc>
        <w:tc>
          <w:tcPr>
            <w:tcW w:w="1815" w:type="dxa"/>
            <w:tcBorders>
              <w:top w:val="single" w:sz="6" w:space="0" w:color="808080"/>
              <w:left w:val="single" w:sz="6" w:space="0" w:color="808080"/>
              <w:bottom w:val="single" w:sz="6" w:space="0" w:color="808080"/>
              <w:right w:val="single" w:sz="6" w:space="0" w:color="808080"/>
            </w:tcBorders>
            <w:vAlign w:val="center"/>
          </w:tcPr>
          <w:p w14:paraId="42BE1438" w14:textId="77777777" w:rsidR="003E3725" w:rsidRPr="00CB5ECD" w:rsidRDefault="003E3725" w:rsidP="00CB5ECD">
            <w:pPr>
              <w:keepNext/>
              <w:keepLines/>
              <w:autoSpaceDE w:val="0"/>
              <w:autoSpaceDN w:val="0"/>
              <w:adjustRightInd w:val="0"/>
              <w:spacing w:after="0" w:line="240" w:lineRule="auto"/>
              <w:jc w:val="center"/>
              <w:rPr>
                <w:rFonts w:ascii="Garamond" w:eastAsiaTheme="minorHAnsi" w:hAnsi="Garamond" w:cs="Arial"/>
                <w:b/>
                <w:bCs/>
                <w:color w:val="000000"/>
                <w:sz w:val="24"/>
                <w:szCs w:val="24"/>
              </w:rPr>
            </w:pPr>
            <w:r w:rsidRPr="00CB5ECD">
              <w:rPr>
                <w:rFonts w:ascii="Garamond" w:eastAsiaTheme="minorHAnsi" w:hAnsi="Garamond" w:cs="Arial"/>
                <w:b/>
                <w:bCs/>
                <w:color w:val="000000"/>
                <w:sz w:val="24"/>
                <w:szCs w:val="24"/>
              </w:rPr>
              <w:t>Čas</w:t>
            </w:r>
          </w:p>
        </w:tc>
      </w:tr>
      <w:tr w:rsidR="003E3725" w:rsidRPr="00CB5ECD" w14:paraId="704CCA4A" w14:textId="77777777">
        <w:tc>
          <w:tcPr>
            <w:tcW w:w="2949" w:type="dxa"/>
            <w:tcBorders>
              <w:top w:val="single" w:sz="6" w:space="0" w:color="808080"/>
              <w:left w:val="single" w:sz="6" w:space="0" w:color="808080"/>
              <w:bottom w:val="single" w:sz="6" w:space="0" w:color="808080"/>
              <w:right w:val="single" w:sz="6" w:space="0" w:color="808080"/>
            </w:tcBorders>
          </w:tcPr>
          <w:p w14:paraId="402F4030" w14:textId="77777777" w:rsidR="003E3725" w:rsidRPr="00CB5ECD" w:rsidRDefault="003E3725" w:rsidP="00CB5ECD">
            <w:pPr>
              <w:keepNext/>
              <w:keepLines/>
              <w:autoSpaceDE w:val="0"/>
              <w:autoSpaceDN w:val="0"/>
              <w:adjustRightInd w:val="0"/>
              <w:spacing w:after="0" w:line="240" w:lineRule="auto"/>
              <w:rPr>
                <w:rFonts w:ascii="Garamond" w:eastAsiaTheme="minorHAnsi" w:hAnsi="Garamond" w:cs="Arial"/>
                <w:color w:val="000000"/>
                <w:sz w:val="24"/>
                <w:szCs w:val="24"/>
              </w:rPr>
            </w:pPr>
            <w:r w:rsidRPr="00CB5ECD">
              <w:rPr>
                <w:rFonts w:ascii="Garamond" w:eastAsiaTheme="minorHAnsi" w:hAnsi="Garamond" w:cs="Arial"/>
                <w:color w:val="000000"/>
                <w:sz w:val="24"/>
                <w:szCs w:val="24"/>
              </w:rPr>
              <w:t>252, Rooseveltova ul.</w:t>
            </w:r>
          </w:p>
        </w:tc>
        <w:tc>
          <w:tcPr>
            <w:tcW w:w="2949" w:type="dxa"/>
            <w:tcBorders>
              <w:top w:val="single" w:sz="6" w:space="0" w:color="808080"/>
              <w:left w:val="single" w:sz="6" w:space="0" w:color="808080"/>
              <w:bottom w:val="single" w:sz="6" w:space="0" w:color="808080"/>
              <w:right w:val="single" w:sz="6" w:space="0" w:color="808080"/>
            </w:tcBorders>
          </w:tcPr>
          <w:p w14:paraId="6FBE44C1" w14:textId="77777777" w:rsidR="003E3725" w:rsidRPr="00CB5ECD" w:rsidRDefault="003E3725" w:rsidP="00CB5ECD">
            <w:pPr>
              <w:keepNext/>
              <w:keepLines/>
              <w:autoSpaceDE w:val="0"/>
              <w:autoSpaceDN w:val="0"/>
              <w:adjustRightInd w:val="0"/>
              <w:spacing w:after="0" w:line="240" w:lineRule="auto"/>
              <w:rPr>
                <w:rFonts w:ascii="Garamond" w:eastAsiaTheme="minorHAnsi" w:hAnsi="Garamond" w:cs="Arial"/>
                <w:color w:val="000000"/>
                <w:sz w:val="24"/>
                <w:szCs w:val="24"/>
              </w:rPr>
            </w:pPr>
            <w:r w:rsidRPr="00CB5ECD">
              <w:rPr>
                <w:rFonts w:ascii="Garamond" w:eastAsiaTheme="minorHAnsi" w:hAnsi="Garamond" w:cs="Arial"/>
                <w:color w:val="000000"/>
                <w:sz w:val="24"/>
                <w:szCs w:val="24"/>
              </w:rPr>
              <w:t>II. patro</w:t>
            </w:r>
          </w:p>
        </w:tc>
        <w:tc>
          <w:tcPr>
            <w:tcW w:w="1815" w:type="dxa"/>
            <w:tcBorders>
              <w:top w:val="single" w:sz="6" w:space="0" w:color="808080"/>
              <w:left w:val="single" w:sz="6" w:space="0" w:color="808080"/>
              <w:bottom w:val="single" w:sz="6" w:space="0" w:color="808080"/>
              <w:right w:val="single" w:sz="6" w:space="0" w:color="808080"/>
            </w:tcBorders>
            <w:vAlign w:val="center"/>
          </w:tcPr>
          <w:p w14:paraId="71609FB7" w14:textId="77777777" w:rsidR="003E3725" w:rsidRPr="00CB5ECD" w:rsidRDefault="003E3725" w:rsidP="00CB5ECD">
            <w:pPr>
              <w:keepNext/>
              <w:keepLines/>
              <w:autoSpaceDE w:val="0"/>
              <w:autoSpaceDN w:val="0"/>
              <w:adjustRightInd w:val="0"/>
              <w:spacing w:after="0" w:line="240" w:lineRule="auto"/>
              <w:jc w:val="center"/>
              <w:rPr>
                <w:rFonts w:ascii="Garamond" w:eastAsiaTheme="minorHAnsi" w:hAnsi="Garamond" w:cs="Arial"/>
                <w:color w:val="000000"/>
                <w:sz w:val="24"/>
                <w:szCs w:val="24"/>
              </w:rPr>
            </w:pPr>
            <w:r w:rsidRPr="00CB5ECD">
              <w:rPr>
                <w:rFonts w:ascii="Garamond" w:eastAsiaTheme="minorHAnsi" w:hAnsi="Garamond" w:cs="Arial"/>
                <w:color w:val="000000"/>
                <w:sz w:val="24"/>
                <w:szCs w:val="24"/>
              </w:rPr>
              <w:t>24.09.2024</w:t>
            </w:r>
          </w:p>
        </w:tc>
        <w:tc>
          <w:tcPr>
            <w:tcW w:w="1815" w:type="dxa"/>
            <w:tcBorders>
              <w:top w:val="single" w:sz="6" w:space="0" w:color="808080"/>
              <w:left w:val="single" w:sz="6" w:space="0" w:color="808080"/>
              <w:bottom w:val="single" w:sz="6" w:space="0" w:color="808080"/>
              <w:right w:val="single" w:sz="6" w:space="0" w:color="808080"/>
            </w:tcBorders>
            <w:vAlign w:val="center"/>
          </w:tcPr>
          <w:p w14:paraId="22DC1636" w14:textId="77777777" w:rsidR="003E3725" w:rsidRPr="00CB5ECD" w:rsidRDefault="003E3725" w:rsidP="00CB5ECD">
            <w:pPr>
              <w:keepNext/>
              <w:keepLines/>
              <w:tabs>
                <w:tab w:val="left" w:pos="8339"/>
              </w:tabs>
              <w:autoSpaceDE w:val="0"/>
              <w:autoSpaceDN w:val="0"/>
              <w:adjustRightInd w:val="0"/>
              <w:spacing w:after="0" w:line="240" w:lineRule="auto"/>
              <w:jc w:val="center"/>
              <w:rPr>
                <w:rFonts w:ascii="Garamond" w:eastAsiaTheme="minorHAnsi" w:hAnsi="Garamond" w:cs="Arial"/>
                <w:color w:val="000000"/>
                <w:sz w:val="24"/>
                <w:szCs w:val="24"/>
              </w:rPr>
            </w:pPr>
            <w:r w:rsidRPr="00CB5ECD">
              <w:rPr>
                <w:rFonts w:ascii="Garamond" w:eastAsiaTheme="minorHAnsi" w:hAnsi="Garamond" w:cs="Arial"/>
                <w:color w:val="000000"/>
                <w:sz w:val="24"/>
                <w:szCs w:val="24"/>
              </w:rPr>
              <w:t>09:00</w:t>
            </w:r>
          </w:p>
        </w:tc>
      </w:tr>
    </w:tbl>
    <w:p w14:paraId="4AA1957F" w14:textId="77777777" w:rsidR="008C0178" w:rsidRPr="00CB5ECD" w:rsidRDefault="008C0178" w:rsidP="00CB5ECD">
      <w:pPr>
        <w:pStyle w:val="Normlnweb"/>
        <w:spacing w:before="0" w:beforeAutospacing="0" w:after="0" w:afterAutospacing="0"/>
        <w:jc w:val="both"/>
        <w:rPr>
          <w:rFonts w:ascii="Garamond" w:eastAsiaTheme="minorHAnsi" w:hAnsi="Garamond" w:cs="Arial"/>
          <w:color w:val="000000"/>
        </w:rPr>
      </w:pPr>
      <w:r w:rsidRPr="00CB5ECD">
        <w:rPr>
          <w:rFonts w:ascii="Garamond" w:eastAsiaTheme="minorHAnsi" w:hAnsi="Garamond" w:cs="Arial"/>
          <w:color w:val="000000"/>
        </w:rPr>
        <w:t>R.L. a spol.</w:t>
      </w:r>
    </w:p>
    <w:p w14:paraId="33F11243" w14:textId="77777777" w:rsidR="008C0178" w:rsidRPr="00CB5ECD" w:rsidRDefault="008C0178" w:rsidP="00CB5ECD">
      <w:pPr>
        <w:spacing w:after="0" w:line="240" w:lineRule="auto"/>
        <w:jc w:val="both"/>
        <w:rPr>
          <w:rFonts w:ascii="Garamond" w:hAnsi="Garamond"/>
          <w:sz w:val="24"/>
          <w:szCs w:val="24"/>
        </w:rPr>
      </w:pPr>
      <w:r w:rsidRPr="00CB5ECD">
        <w:rPr>
          <w:rFonts w:ascii="Garamond" w:hAnsi="Garamond"/>
          <w:sz w:val="24"/>
          <w:szCs w:val="24"/>
        </w:rPr>
        <w:t xml:space="preserve">v období od 1. 11. 2007 do 31. 10. 2020, v Brně, obviněný L. jako zaměstnanec zdravotní pojišťovny, odpovědný za revizi dávek v oblasti zdravotních dopravních služeb, zneužil </w:t>
      </w:r>
      <w:r w:rsidRPr="00CB5ECD">
        <w:rPr>
          <w:rFonts w:ascii="Garamond" w:hAnsi="Garamond"/>
          <w:sz w:val="24"/>
          <w:szCs w:val="24"/>
        </w:rPr>
        <w:lastRenderedPageBreak/>
        <w:t xml:space="preserve">nadstandardního oprávnění v informačním systému zdravotní pojišťovny, úmyslně vytvářel fiktivní přepravy pojištěnců, k čemuž využíval seznamy mrtvých pojištěnců, které měl k dispozici, a tyto vytvořené fiktivní přepravy nahrával do informačního systému pojišťovny a současně i sám revidoval, čímž umožnil proplácení těchto fiktivních výkonů přeprav pojištěnců,  za takto fiktivně vykázané přepravy pojištěnců byly ze strany Zdravotní pojišťovny Ministerstva vnitra České republiky vyplaceny finanční prostředky na osobní bankovní účet, jehož majitelem je obviněný v celkové výši </w:t>
      </w:r>
      <w:r w:rsidRPr="00CB5ECD">
        <w:rPr>
          <w:rFonts w:ascii="Garamond" w:hAnsi="Garamond"/>
          <w:b/>
          <w:bCs/>
          <w:sz w:val="24"/>
          <w:szCs w:val="24"/>
        </w:rPr>
        <w:t>22.630.813,29 Kč,</w:t>
      </w:r>
      <w:r w:rsidRPr="00CB5ECD">
        <w:rPr>
          <w:rFonts w:ascii="Garamond" w:hAnsi="Garamond"/>
          <w:sz w:val="24"/>
          <w:szCs w:val="24"/>
        </w:rPr>
        <w:t xml:space="preserve"> které byly postupně převedeny v celkem 166 platbách</w:t>
      </w:r>
    </w:p>
    <w:p w14:paraId="4256681C" w14:textId="77777777" w:rsidR="008C0178" w:rsidRPr="00CB5ECD" w:rsidRDefault="008C0178" w:rsidP="00CB5ECD">
      <w:pPr>
        <w:pStyle w:val="Odstavecseseznamem"/>
        <w:numPr>
          <w:ilvl w:val="0"/>
          <w:numId w:val="7"/>
        </w:numPr>
        <w:rPr>
          <w:rFonts w:ascii="Garamond" w:hAnsi="Garamond"/>
          <w:sz w:val="24"/>
          <w:szCs w:val="24"/>
        </w:rPr>
      </w:pPr>
      <w:r w:rsidRPr="00CB5ECD">
        <w:rPr>
          <w:rFonts w:ascii="Garamond" w:hAnsi="Garamond"/>
          <w:sz w:val="24"/>
          <w:szCs w:val="24"/>
        </w:rPr>
        <w:t>zvlášť závažný zločin podvodu podle § 209 odst. 1, 5 písm. a) trestního zákoníku.</w:t>
      </w:r>
    </w:p>
    <w:p w14:paraId="08932236" w14:textId="47A80F6A" w:rsidR="00BB093D" w:rsidRPr="00CB5ECD" w:rsidRDefault="008C0178" w:rsidP="00CB5ECD">
      <w:pPr>
        <w:spacing w:after="0" w:line="240" w:lineRule="auto"/>
        <w:rPr>
          <w:rFonts w:ascii="Garamond" w:hAnsi="Garamond"/>
          <w:i/>
          <w:iCs/>
          <w:sz w:val="24"/>
          <w:szCs w:val="24"/>
        </w:rPr>
      </w:pPr>
      <w:r w:rsidRPr="00CB5ECD">
        <w:rPr>
          <w:rFonts w:ascii="Garamond" w:hAnsi="Garamond"/>
          <w:i/>
          <w:iCs/>
          <w:sz w:val="24"/>
          <w:szCs w:val="24"/>
        </w:rPr>
        <w:t>Pozn. pokračuje</w:t>
      </w:r>
    </w:p>
    <w:p w14:paraId="0B3246F4" w14:textId="77777777" w:rsidR="00BB093D" w:rsidRPr="00CB5ECD" w:rsidRDefault="00BB093D" w:rsidP="00CB5ECD">
      <w:pPr>
        <w:autoSpaceDE w:val="0"/>
        <w:autoSpaceDN w:val="0"/>
        <w:adjustRightInd w:val="0"/>
        <w:spacing w:after="0" w:line="240" w:lineRule="auto"/>
        <w:jc w:val="both"/>
        <w:rPr>
          <w:rFonts w:ascii="Garamond" w:hAnsi="Garamond" w:cs="Arial"/>
          <w:b/>
          <w:color w:val="C0504D" w:themeColor="accent2"/>
          <w:sz w:val="24"/>
          <w:szCs w:val="24"/>
        </w:rPr>
      </w:pPr>
    </w:p>
    <w:p w14:paraId="656E35D8" w14:textId="0C9BD3C6" w:rsidR="00AF52F1" w:rsidRPr="00CB5ECD" w:rsidRDefault="00AF52F1" w:rsidP="00CB5ECD">
      <w:pPr>
        <w:autoSpaceDE w:val="0"/>
        <w:autoSpaceDN w:val="0"/>
        <w:adjustRightInd w:val="0"/>
        <w:spacing w:after="0" w:line="240" w:lineRule="auto"/>
        <w:jc w:val="both"/>
        <w:rPr>
          <w:rFonts w:ascii="Garamond" w:eastAsiaTheme="minorHAnsi" w:hAnsi="Garamond" w:cs="Arial"/>
          <w:b/>
          <w:bCs/>
          <w:color w:val="000000"/>
          <w:sz w:val="24"/>
          <w:szCs w:val="24"/>
        </w:rPr>
      </w:pPr>
      <w:proofErr w:type="gramStart"/>
      <w:r w:rsidRPr="00CB5ECD">
        <w:rPr>
          <w:rFonts w:ascii="Garamond" w:eastAsiaTheme="minorHAnsi" w:hAnsi="Garamond" w:cs="Arial"/>
          <w:b/>
          <w:bCs/>
          <w:color w:val="000000"/>
          <w:sz w:val="24"/>
          <w:szCs w:val="24"/>
        </w:rPr>
        <w:t>43T</w:t>
      </w:r>
      <w:proofErr w:type="gramEnd"/>
      <w:r w:rsidRPr="00CB5ECD">
        <w:rPr>
          <w:rFonts w:ascii="Garamond" w:eastAsiaTheme="minorHAnsi" w:hAnsi="Garamond" w:cs="Arial"/>
          <w:b/>
          <w:bCs/>
          <w:color w:val="000000"/>
          <w:sz w:val="24"/>
          <w:szCs w:val="24"/>
        </w:rPr>
        <w:t xml:space="preserve"> 2/2024</w:t>
      </w:r>
    </w:p>
    <w:tbl>
      <w:tblPr>
        <w:tblW w:w="9528" w:type="dxa"/>
        <w:tblInd w:w="-65" w:type="dxa"/>
        <w:tblLayout w:type="fixed"/>
        <w:tblCellMar>
          <w:top w:w="57" w:type="dxa"/>
          <w:left w:w="57" w:type="dxa"/>
          <w:bottom w:w="57" w:type="dxa"/>
          <w:right w:w="57" w:type="dxa"/>
        </w:tblCellMar>
        <w:tblLook w:val="00A0" w:firstRow="1" w:lastRow="0" w:firstColumn="1" w:lastColumn="0" w:noHBand="0" w:noVBand="0"/>
      </w:tblPr>
      <w:tblGrid>
        <w:gridCol w:w="2949"/>
        <w:gridCol w:w="2949"/>
        <w:gridCol w:w="1815"/>
        <w:gridCol w:w="1815"/>
      </w:tblGrid>
      <w:tr w:rsidR="00AF52F1" w:rsidRPr="00CB5ECD" w14:paraId="630AC4B4" w14:textId="77777777" w:rsidTr="00AF52F1">
        <w:tc>
          <w:tcPr>
            <w:tcW w:w="2949" w:type="dxa"/>
            <w:tcBorders>
              <w:top w:val="single" w:sz="6" w:space="0" w:color="808080"/>
              <w:left w:val="single" w:sz="6" w:space="0" w:color="808080"/>
              <w:bottom w:val="single" w:sz="6" w:space="0" w:color="808080"/>
              <w:right w:val="single" w:sz="6" w:space="0" w:color="808080"/>
            </w:tcBorders>
            <w:vAlign w:val="center"/>
          </w:tcPr>
          <w:p w14:paraId="50148BE4" w14:textId="77777777" w:rsidR="00AF52F1" w:rsidRPr="00CB5ECD" w:rsidRDefault="00AF52F1" w:rsidP="00CB5ECD">
            <w:pPr>
              <w:keepNext/>
              <w:keepLines/>
              <w:autoSpaceDE w:val="0"/>
              <w:autoSpaceDN w:val="0"/>
              <w:adjustRightInd w:val="0"/>
              <w:spacing w:after="0" w:line="240" w:lineRule="auto"/>
              <w:rPr>
                <w:rFonts w:ascii="Garamond" w:eastAsiaTheme="minorHAnsi" w:hAnsi="Garamond" w:cs="Arial"/>
                <w:b/>
                <w:bCs/>
                <w:color w:val="000000"/>
                <w:sz w:val="24"/>
                <w:szCs w:val="24"/>
              </w:rPr>
            </w:pPr>
            <w:r w:rsidRPr="00CB5ECD">
              <w:rPr>
                <w:rFonts w:ascii="Garamond" w:eastAsiaTheme="minorHAnsi" w:hAnsi="Garamond" w:cs="Arial"/>
                <w:b/>
                <w:bCs/>
                <w:color w:val="000000"/>
                <w:sz w:val="24"/>
                <w:szCs w:val="24"/>
              </w:rPr>
              <w:t>Místnost</w:t>
            </w:r>
          </w:p>
        </w:tc>
        <w:tc>
          <w:tcPr>
            <w:tcW w:w="2949" w:type="dxa"/>
            <w:tcBorders>
              <w:top w:val="single" w:sz="6" w:space="0" w:color="808080"/>
              <w:left w:val="single" w:sz="6" w:space="0" w:color="808080"/>
              <w:bottom w:val="single" w:sz="6" w:space="0" w:color="808080"/>
              <w:right w:val="single" w:sz="6" w:space="0" w:color="808080"/>
            </w:tcBorders>
          </w:tcPr>
          <w:p w14:paraId="3F477D4C" w14:textId="77777777" w:rsidR="00AF52F1" w:rsidRPr="00CB5ECD" w:rsidRDefault="00AF52F1" w:rsidP="00CB5ECD">
            <w:pPr>
              <w:keepNext/>
              <w:keepLines/>
              <w:autoSpaceDE w:val="0"/>
              <w:autoSpaceDN w:val="0"/>
              <w:adjustRightInd w:val="0"/>
              <w:spacing w:after="0" w:line="240" w:lineRule="auto"/>
              <w:rPr>
                <w:rFonts w:ascii="Garamond" w:eastAsiaTheme="minorHAnsi" w:hAnsi="Garamond" w:cs="Arial"/>
                <w:b/>
                <w:bCs/>
                <w:color w:val="000000"/>
                <w:sz w:val="24"/>
                <w:szCs w:val="24"/>
              </w:rPr>
            </w:pPr>
            <w:r w:rsidRPr="00CB5ECD">
              <w:rPr>
                <w:rFonts w:ascii="Garamond" w:eastAsiaTheme="minorHAnsi" w:hAnsi="Garamond" w:cs="Arial"/>
                <w:b/>
                <w:bCs/>
                <w:color w:val="000000"/>
                <w:sz w:val="24"/>
                <w:szCs w:val="24"/>
              </w:rPr>
              <w:t>Patro</w:t>
            </w:r>
          </w:p>
        </w:tc>
        <w:tc>
          <w:tcPr>
            <w:tcW w:w="1815" w:type="dxa"/>
            <w:tcBorders>
              <w:top w:val="single" w:sz="6" w:space="0" w:color="808080"/>
              <w:left w:val="single" w:sz="6" w:space="0" w:color="808080"/>
              <w:bottom w:val="single" w:sz="6" w:space="0" w:color="808080"/>
              <w:right w:val="single" w:sz="6" w:space="0" w:color="808080"/>
            </w:tcBorders>
            <w:vAlign w:val="center"/>
          </w:tcPr>
          <w:p w14:paraId="349EB3C9" w14:textId="77777777" w:rsidR="00AF52F1" w:rsidRPr="00CB5ECD" w:rsidRDefault="00AF52F1" w:rsidP="00CB5ECD">
            <w:pPr>
              <w:keepNext/>
              <w:keepLines/>
              <w:autoSpaceDE w:val="0"/>
              <w:autoSpaceDN w:val="0"/>
              <w:adjustRightInd w:val="0"/>
              <w:spacing w:after="0" w:line="240" w:lineRule="auto"/>
              <w:jc w:val="center"/>
              <w:rPr>
                <w:rFonts w:ascii="Garamond" w:eastAsiaTheme="minorHAnsi" w:hAnsi="Garamond" w:cs="Arial"/>
                <w:b/>
                <w:bCs/>
                <w:color w:val="000000"/>
                <w:sz w:val="24"/>
                <w:szCs w:val="24"/>
              </w:rPr>
            </w:pPr>
            <w:r w:rsidRPr="00CB5ECD">
              <w:rPr>
                <w:rFonts w:ascii="Garamond" w:eastAsiaTheme="minorHAnsi" w:hAnsi="Garamond" w:cs="Arial"/>
                <w:b/>
                <w:bCs/>
                <w:color w:val="000000"/>
                <w:sz w:val="24"/>
                <w:szCs w:val="24"/>
              </w:rPr>
              <w:t>Datum</w:t>
            </w:r>
          </w:p>
        </w:tc>
        <w:tc>
          <w:tcPr>
            <w:tcW w:w="1815" w:type="dxa"/>
            <w:tcBorders>
              <w:top w:val="single" w:sz="6" w:space="0" w:color="808080"/>
              <w:left w:val="single" w:sz="6" w:space="0" w:color="808080"/>
              <w:bottom w:val="single" w:sz="6" w:space="0" w:color="808080"/>
              <w:right w:val="single" w:sz="6" w:space="0" w:color="808080"/>
            </w:tcBorders>
            <w:vAlign w:val="center"/>
          </w:tcPr>
          <w:p w14:paraId="4764046E" w14:textId="77777777" w:rsidR="00AF52F1" w:rsidRPr="00CB5ECD" w:rsidRDefault="00AF52F1" w:rsidP="00CB5ECD">
            <w:pPr>
              <w:keepNext/>
              <w:keepLines/>
              <w:autoSpaceDE w:val="0"/>
              <w:autoSpaceDN w:val="0"/>
              <w:adjustRightInd w:val="0"/>
              <w:spacing w:after="0" w:line="240" w:lineRule="auto"/>
              <w:jc w:val="center"/>
              <w:rPr>
                <w:rFonts w:ascii="Garamond" w:eastAsiaTheme="minorHAnsi" w:hAnsi="Garamond" w:cs="Arial"/>
                <w:b/>
                <w:bCs/>
                <w:color w:val="000000"/>
                <w:sz w:val="24"/>
                <w:szCs w:val="24"/>
              </w:rPr>
            </w:pPr>
            <w:r w:rsidRPr="00CB5ECD">
              <w:rPr>
                <w:rFonts w:ascii="Garamond" w:eastAsiaTheme="minorHAnsi" w:hAnsi="Garamond" w:cs="Arial"/>
                <w:b/>
                <w:bCs/>
                <w:color w:val="000000"/>
                <w:sz w:val="24"/>
                <w:szCs w:val="24"/>
              </w:rPr>
              <w:t>Čas</w:t>
            </w:r>
          </w:p>
        </w:tc>
      </w:tr>
      <w:tr w:rsidR="00AF52F1" w:rsidRPr="00CB5ECD" w14:paraId="75B78E26" w14:textId="77777777" w:rsidTr="00AF52F1">
        <w:tc>
          <w:tcPr>
            <w:tcW w:w="2949" w:type="dxa"/>
            <w:tcBorders>
              <w:top w:val="single" w:sz="6" w:space="0" w:color="808080"/>
              <w:left w:val="single" w:sz="6" w:space="0" w:color="808080"/>
              <w:bottom w:val="single" w:sz="6" w:space="0" w:color="808080"/>
              <w:right w:val="single" w:sz="6" w:space="0" w:color="808080"/>
            </w:tcBorders>
          </w:tcPr>
          <w:p w14:paraId="2F2917F1" w14:textId="77777777" w:rsidR="00AF52F1" w:rsidRPr="00CB5ECD" w:rsidRDefault="00AF52F1" w:rsidP="00CB5ECD">
            <w:pPr>
              <w:keepNext/>
              <w:keepLines/>
              <w:autoSpaceDE w:val="0"/>
              <w:autoSpaceDN w:val="0"/>
              <w:adjustRightInd w:val="0"/>
              <w:spacing w:after="0" w:line="240" w:lineRule="auto"/>
              <w:rPr>
                <w:rFonts w:ascii="Garamond" w:eastAsiaTheme="minorHAnsi" w:hAnsi="Garamond" w:cs="Arial"/>
                <w:color w:val="000000"/>
                <w:sz w:val="24"/>
                <w:szCs w:val="24"/>
              </w:rPr>
            </w:pPr>
            <w:r w:rsidRPr="00CB5ECD">
              <w:rPr>
                <w:rFonts w:ascii="Garamond" w:eastAsiaTheme="minorHAnsi" w:hAnsi="Garamond" w:cs="Arial"/>
                <w:color w:val="000000"/>
                <w:sz w:val="24"/>
                <w:szCs w:val="24"/>
              </w:rPr>
              <w:t>0015, Rooseveltova ul.</w:t>
            </w:r>
          </w:p>
        </w:tc>
        <w:tc>
          <w:tcPr>
            <w:tcW w:w="2949" w:type="dxa"/>
            <w:tcBorders>
              <w:top w:val="single" w:sz="6" w:space="0" w:color="808080"/>
              <w:left w:val="single" w:sz="6" w:space="0" w:color="808080"/>
              <w:bottom w:val="single" w:sz="6" w:space="0" w:color="808080"/>
              <w:right w:val="single" w:sz="6" w:space="0" w:color="808080"/>
            </w:tcBorders>
          </w:tcPr>
          <w:p w14:paraId="56883744" w14:textId="77777777" w:rsidR="00AF52F1" w:rsidRPr="00CB5ECD" w:rsidRDefault="00AF52F1" w:rsidP="00CB5ECD">
            <w:pPr>
              <w:keepNext/>
              <w:keepLines/>
              <w:autoSpaceDE w:val="0"/>
              <w:autoSpaceDN w:val="0"/>
              <w:adjustRightInd w:val="0"/>
              <w:spacing w:after="0" w:line="240" w:lineRule="auto"/>
              <w:rPr>
                <w:rFonts w:ascii="Garamond" w:eastAsiaTheme="minorHAnsi" w:hAnsi="Garamond" w:cs="Arial"/>
                <w:color w:val="000000"/>
                <w:sz w:val="24"/>
                <w:szCs w:val="24"/>
              </w:rPr>
            </w:pPr>
            <w:proofErr w:type="spellStart"/>
            <w:r w:rsidRPr="00CB5ECD">
              <w:rPr>
                <w:rFonts w:ascii="Garamond" w:eastAsiaTheme="minorHAnsi" w:hAnsi="Garamond" w:cs="Arial"/>
                <w:color w:val="000000"/>
                <w:sz w:val="24"/>
                <w:szCs w:val="24"/>
              </w:rPr>
              <w:t>I.nádvoří</w:t>
            </w:r>
            <w:proofErr w:type="spellEnd"/>
          </w:p>
        </w:tc>
        <w:tc>
          <w:tcPr>
            <w:tcW w:w="1815" w:type="dxa"/>
            <w:tcBorders>
              <w:top w:val="single" w:sz="6" w:space="0" w:color="808080"/>
              <w:left w:val="single" w:sz="6" w:space="0" w:color="808080"/>
              <w:bottom w:val="single" w:sz="6" w:space="0" w:color="808080"/>
              <w:right w:val="single" w:sz="6" w:space="0" w:color="808080"/>
            </w:tcBorders>
            <w:vAlign w:val="center"/>
          </w:tcPr>
          <w:p w14:paraId="42BD06D1" w14:textId="77777777" w:rsidR="00AF52F1" w:rsidRPr="00CB5ECD" w:rsidRDefault="00AF52F1" w:rsidP="00CB5ECD">
            <w:pPr>
              <w:keepNext/>
              <w:keepLines/>
              <w:autoSpaceDE w:val="0"/>
              <w:autoSpaceDN w:val="0"/>
              <w:adjustRightInd w:val="0"/>
              <w:spacing w:after="0" w:line="240" w:lineRule="auto"/>
              <w:jc w:val="center"/>
              <w:rPr>
                <w:rFonts w:ascii="Garamond" w:eastAsiaTheme="minorHAnsi" w:hAnsi="Garamond" w:cs="Arial"/>
                <w:color w:val="000000"/>
                <w:sz w:val="24"/>
                <w:szCs w:val="24"/>
              </w:rPr>
            </w:pPr>
            <w:r w:rsidRPr="00CB5ECD">
              <w:rPr>
                <w:rFonts w:ascii="Garamond" w:eastAsiaTheme="minorHAnsi" w:hAnsi="Garamond" w:cs="Arial"/>
                <w:color w:val="000000"/>
                <w:sz w:val="24"/>
                <w:szCs w:val="24"/>
              </w:rPr>
              <w:t>24.09.2024</w:t>
            </w:r>
          </w:p>
        </w:tc>
        <w:tc>
          <w:tcPr>
            <w:tcW w:w="1815" w:type="dxa"/>
            <w:tcBorders>
              <w:top w:val="single" w:sz="6" w:space="0" w:color="808080"/>
              <w:left w:val="single" w:sz="6" w:space="0" w:color="808080"/>
              <w:bottom w:val="single" w:sz="6" w:space="0" w:color="808080"/>
              <w:right w:val="single" w:sz="6" w:space="0" w:color="808080"/>
            </w:tcBorders>
            <w:vAlign w:val="center"/>
          </w:tcPr>
          <w:p w14:paraId="68BB54F8" w14:textId="77777777" w:rsidR="00AF52F1" w:rsidRPr="00CB5ECD" w:rsidRDefault="00AF52F1" w:rsidP="00CB5ECD">
            <w:pPr>
              <w:keepNext/>
              <w:keepLines/>
              <w:tabs>
                <w:tab w:val="left" w:pos="8339"/>
              </w:tabs>
              <w:autoSpaceDE w:val="0"/>
              <w:autoSpaceDN w:val="0"/>
              <w:adjustRightInd w:val="0"/>
              <w:spacing w:after="0" w:line="240" w:lineRule="auto"/>
              <w:jc w:val="center"/>
              <w:rPr>
                <w:rFonts w:ascii="Garamond" w:eastAsiaTheme="minorHAnsi" w:hAnsi="Garamond" w:cs="Arial"/>
                <w:color w:val="000000"/>
                <w:sz w:val="24"/>
                <w:szCs w:val="24"/>
              </w:rPr>
            </w:pPr>
            <w:r w:rsidRPr="00CB5ECD">
              <w:rPr>
                <w:rFonts w:ascii="Garamond" w:eastAsiaTheme="minorHAnsi" w:hAnsi="Garamond" w:cs="Arial"/>
                <w:color w:val="000000"/>
                <w:sz w:val="24"/>
                <w:szCs w:val="24"/>
              </w:rPr>
              <w:t>09:00</w:t>
            </w:r>
          </w:p>
        </w:tc>
      </w:tr>
    </w:tbl>
    <w:p w14:paraId="5D0123FC" w14:textId="2E294AA4" w:rsidR="00AF52F1" w:rsidRPr="00CB5ECD" w:rsidRDefault="00AF52F1" w:rsidP="00CB5ECD">
      <w:pPr>
        <w:autoSpaceDE w:val="0"/>
        <w:autoSpaceDN w:val="0"/>
        <w:adjustRightInd w:val="0"/>
        <w:spacing w:after="0" w:line="240" w:lineRule="auto"/>
        <w:jc w:val="both"/>
        <w:rPr>
          <w:rFonts w:ascii="Garamond" w:hAnsi="Garamond" w:cs="Arial"/>
          <w:b/>
          <w:color w:val="C0504D" w:themeColor="accent2"/>
          <w:sz w:val="24"/>
          <w:szCs w:val="24"/>
        </w:rPr>
      </w:pPr>
      <w:r w:rsidRPr="00CB5ECD">
        <w:rPr>
          <w:rFonts w:ascii="Garamond" w:eastAsiaTheme="minorHAnsi" w:hAnsi="Garamond" w:cs="Arial"/>
          <w:color w:val="000000"/>
          <w:sz w:val="24"/>
          <w:szCs w:val="24"/>
        </w:rPr>
        <w:t>Mgr. Michal Zámečník</w:t>
      </w:r>
    </w:p>
    <w:p w14:paraId="710F4765" w14:textId="15643499" w:rsidR="00AF52F1" w:rsidRPr="00CB5ECD" w:rsidRDefault="00CC402E" w:rsidP="00CB5ECD">
      <w:pPr>
        <w:spacing w:after="0" w:line="240" w:lineRule="auto"/>
        <w:jc w:val="both"/>
        <w:rPr>
          <w:rFonts w:ascii="Garamond" w:hAnsi="Garamond" w:cs="Arial"/>
          <w:bCs/>
          <w:sz w:val="24"/>
          <w:szCs w:val="24"/>
        </w:rPr>
      </w:pPr>
      <w:r w:rsidRPr="00CB5ECD">
        <w:rPr>
          <w:rFonts w:ascii="Garamond" w:hAnsi="Garamond" w:cs="Arial"/>
          <w:bCs/>
          <w:sz w:val="24"/>
          <w:szCs w:val="24"/>
        </w:rPr>
        <w:t>od roku 2010</w:t>
      </w:r>
      <w:r w:rsidR="00AF52F1" w:rsidRPr="00CB5ECD">
        <w:rPr>
          <w:rFonts w:ascii="Garamond" w:hAnsi="Garamond" w:cs="Arial"/>
          <w:bCs/>
          <w:sz w:val="24"/>
          <w:szCs w:val="24"/>
        </w:rPr>
        <w:t xml:space="preserve">, </w:t>
      </w:r>
      <w:r w:rsidR="00BB093D" w:rsidRPr="00CB5ECD">
        <w:rPr>
          <w:rFonts w:ascii="Garamond" w:hAnsi="Garamond" w:cs="Arial"/>
          <w:bCs/>
          <w:sz w:val="24"/>
          <w:szCs w:val="24"/>
        </w:rPr>
        <w:t>obžalovaný</w:t>
      </w:r>
      <w:r w:rsidR="00AF52F1" w:rsidRPr="00CB5ECD">
        <w:rPr>
          <w:rFonts w:ascii="Garamond" w:hAnsi="Garamond" w:cs="Arial"/>
          <w:b/>
          <w:sz w:val="24"/>
          <w:szCs w:val="24"/>
        </w:rPr>
        <w:t xml:space="preserve"> </w:t>
      </w:r>
      <w:r w:rsidR="00AF52F1" w:rsidRPr="00CB5ECD">
        <w:rPr>
          <w:rFonts w:ascii="Garamond" w:hAnsi="Garamond" w:cs="Arial"/>
          <w:sz w:val="24"/>
          <w:szCs w:val="24"/>
        </w:rPr>
        <w:t xml:space="preserve">v postavení předsedy organizace vždy uzavíral dohody s jednotlivými úřady práce, jejichž účelem byla finanční podpora založení společensky účelného pracovního místa pro osoby se zdravotním postižením, </w:t>
      </w:r>
      <w:r w:rsidR="00AF52F1" w:rsidRPr="00CB5ECD">
        <w:rPr>
          <w:rFonts w:ascii="Garamond" w:hAnsi="Garamond" w:cs="Arial"/>
          <w:bCs/>
          <w:sz w:val="24"/>
          <w:szCs w:val="24"/>
        </w:rPr>
        <w:t xml:space="preserve">v úmyslu se neoprávněně obohatit na úkor České republiky, </w:t>
      </w:r>
    </w:p>
    <w:p w14:paraId="283D6D3F" w14:textId="2D9BE18E" w:rsidR="00BB093D" w:rsidRPr="00CB5ECD" w:rsidRDefault="00AF52F1" w:rsidP="00CB5ECD">
      <w:pPr>
        <w:spacing w:after="0" w:line="240" w:lineRule="auto"/>
        <w:jc w:val="both"/>
        <w:rPr>
          <w:rFonts w:ascii="Garamond" w:hAnsi="Garamond" w:cs="Arial"/>
          <w:bCs/>
          <w:sz w:val="24"/>
          <w:szCs w:val="24"/>
        </w:rPr>
      </w:pPr>
      <w:r w:rsidRPr="00CB5ECD">
        <w:rPr>
          <w:rFonts w:ascii="Garamond" w:hAnsi="Garamond" w:cs="Arial"/>
          <w:bCs/>
          <w:sz w:val="24"/>
          <w:szCs w:val="24"/>
        </w:rPr>
        <w:t xml:space="preserve">vědom si toho, že pracovníci jím řízených právnických osob fakticky pro jím vedené právnické osoby buď nevykonávají vůbec žádnou práci anebo sice určitou práci vykonávají, ale nejméně část mzdy poté na základě jeho pokynů vracejí jemu osobně či právnickým osobám, ačkoliv příslušným úřadům pro účely žádosti o dotaci vždy sděloval, že zaměstnancům byla mzda vyplacena v plné výši, což neodpovídalo realitě, případně že právnická osoba žádající svým jménem o dotace není zadlužená, což rovněž neodpovídalo realitě, anebo žádal o dotaci na zaměstnávání osob se zdravotním postižením ve vztahu k osobám, které v relevantní době ani u příslušné právnické osoby, za níž jednal, nepracovaly, </w:t>
      </w:r>
    </w:p>
    <w:p w14:paraId="77700A4E" w14:textId="4E4F20E4" w:rsidR="00BB093D" w:rsidRPr="00CB5ECD" w:rsidRDefault="00BB093D" w:rsidP="00CB5ECD">
      <w:pPr>
        <w:numPr>
          <w:ilvl w:val="1"/>
          <w:numId w:val="44"/>
        </w:numPr>
        <w:overflowPunct w:val="0"/>
        <w:autoSpaceDE w:val="0"/>
        <w:autoSpaceDN w:val="0"/>
        <w:adjustRightInd w:val="0"/>
        <w:spacing w:after="0" w:line="240" w:lineRule="auto"/>
        <w:ind w:left="426" w:hanging="142"/>
        <w:jc w:val="both"/>
        <w:rPr>
          <w:rFonts w:ascii="Garamond" w:hAnsi="Garamond" w:cs="Arial"/>
          <w:sz w:val="24"/>
          <w:szCs w:val="24"/>
        </w:rPr>
      </w:pPr>
      <w:r w:rsidRPr="00CB5ECD">
        <w:rPr>
          <w:rFonts w:ascii="Garamond" w:hAnsi="Garamond" w:cs="Arial"/>
          <w:sz w:val="24"/>
          <w:szCs w:val="24"/>
        </w:rPr>
        <w:t xml:space="preserve">dílem v žádosti o poskytnutí dotace uvedl nepravdivé údaje a podstatné údaje zamlčel a způsobil takovým činem značnou škodu, dílem se dopustil jednání, které bezprostředně směřovalo k tomu, že uvede nepravdivé údaje a podstatné údaje </w:t>
      </w:r>
      <w:proofErr w:type="gramStart"/>
      <w:r w:rsidRPr="00CB5ECD">
        <w:rPr>
          <w:rFonts w:ascii="Garamond" w:hAnsi="Garamond" w:cs="Arial"/>
          <w:sz w:val="24"/>
          <w:szCs w:val="24"/>
        </w:rPr>
        <w:t>zamlčí</w:t>
      </w:r>
      <w:proofErr w:type="gramEnd"/>
      <w:r w:rsidRPr="00CB5ECD">
        <w:rPr>
          <w:rFonts w:ascii="Garamond" w:hAnsi="Garamond" w:cs="Arial"/>
          <w:sz w:val="24"/>
          <w:szCs w:val="24"/>
        </w:rPr>
        <w:t xml:space="preserve"> a způsobí takovým činem značnou škodu, jehož se dopustil v úmyslu trestný čin spáchat, avšak k jeho dokonání nedošlo,</w:t>
      </w:r>
    </w:p>
    <w:p w14:paraId="4BB49090" w14:textId="1A8C69FE" w:rsidR="00BB093D" w:rsidRPr="00CB5ECD" w:rsidRDefault="00BB093D" w:rsidP="00CB5ECD">
      <w:pPr>
        <w:numPr>
          <w:ilvl w:val="1"/>
          <w:numId w:val="44"/>
        </w:numPr>
        <w:overflowPunct w:val="0"/>
        <w:autoSpaceDE w:val="0"/>
        <w:autoSpaceDN w:val="0"/>
        <w:adjustRightInd w:val="0"/>
        <w:spacing w:after="0" w:line="240" w:lineRule="auto"/>
        <w:ind w:left="426" w:hanging="142"/>
        <w:jc w:val="both"/>
        <w:rPr>
          <w:rFonts w:ascii="Garamond" w:hAnsi="Garamond" w:cs="Arial"/>
          <w:sz w:val="24"/>
          <w:szCs w:val="24"/>
        </w:rPr>
      </w:pPr>
      <w:r w:rsidRPr="00CB5ECD">
        <w:rPr>
          <w:rFonts w:ascii="Garamond" w:hAnsi="Garamond" w:cs="Arial"/>
          <w:sz w:val="24"/>
          <w:szCs w:val="24"/>
        </w:rPr>
        <w:t>předložil nepravdivé doklady a uvedl nepravdivé údaje a tím umožnil neoprávněné použití prostředků pocházejících z rozpočtů spravovaných jménem Evropské unie,</w:t>
      </w:r>
    </w:p>
    <w:p w14:paraId="442876E1" w14:textId="066E9806" w:rsidR="00BB093D" w:rsidRPr="00CB5ECD" w:rsidRDefault="00BB093D" w:rsidP="00CB5ECD">
      <w:pPr>
        <w:tabs>
          <w:tab w:val="left" w:pos="709"/>
        </w:tabs>
        <w:spacing w:after="0" w:line="240" w:lineRule="auto"/>
        <w:rPr>
          <w:rFonts w:ascii="Garamond" w:hAnsi="Garamond" w:cs="Arial"/>
          <w:b/>
          <w:bCs/>
          <w:sz w:val="24"/>
          <w:szCs w:val="24"/>
        </w:rPr>
      </w:pPr>
      <w:r w:rsidRPr="00CB5ECD">
        <w:rPr>
          <w:rFonts w:ascii="Garamond" w:hAnsi="Garamond" w:cs="Arial"/>
          <w:b/>
          <w:bCs/>
          <w:sz w:val="24"/>
          <w:szCs w:val="24"/>
        </w:rPr>
        <w:t xml:space="preserve">obviněná právnická osoba X </w:t>
      </w:r>
    </w:p>
    <w:p w14:paraId="52EEE17F" w14:textId="497E1EC0" w:rsidR="00BB093D" w:rsidRPr="00CB5ECD" w:rsidRDefault="00BB093D" w:rsidP="00CB5ECD">
      <w:pPr>
        <w:numPr>
          <w:ilvl w:val="1"/>
          <w:numId w:val="44"/>
        </w:numPr>
        <w:overflowPunct w:val="0"/>
        <w:autoSpaceDE w:val="0"/>
        <w:autoSpaceDN w:val="0"/>
        <w:adjustRightInd w:val="0"/>
        <w:spacing w:after="0" w:line="240" w:lineRule="auto"/>
        <w:ind w:left="426" w:hanging="142"/>
        <w:jc w:val="both"/>
        <w:rPr>
          <w:rFonts w:ascii="Garamond" w:hAnsi="Garamond" w:cs="Arial"/>
          <w:b/>
          <w:bCs/>
          <w:sz w:val="24"/>
          <w:szCs w:val="24"/>
        </w:rPr>
      </w:pPr>
      <w:r w:rsidRPr="00CB5ECD">
        <w:rPr>
          <w:rFonts w:ascii="Garamond" w:hAnsi="Garamond" w:cs="Arial"/>
          <w:sz w:val="24"/>
          <w:szCs w:val="24"/>
        </w:rPr>
        <w:t xml:space="preserve">v žádosti o poskytnutí dotace uvedla nepravdivé údaje a podstatné údaje zamlčela a způsobila takovým činem značnou škodu, </w:t>
      </w:r>
    </w:p>
    <w:p w14:paraId="61B67D79" w14:textId="2FE8E771" w:rsidR="00BB093D" w:rsidRPr="00CB5ECD" w:rsidRDefault="00BB093D" w:rsidP="00CB5ECD">
      <w:pPr>
        <w:numPr>
          <w:ilvl w:val="1"/>
          <w:numId w:val="44"/>
        </w:numPr>
        <w:overflowPunct w:val="0"/>
        <w:autoSpaceDE w:val="0"/>
        <w:autoSpaceDN w:val="0"/>
        <w:adjustRightInd w:val="0"/>
        <w:spacing w:after="0" w:line="240" w:lineRule="auto"/>
        <w:ind w:left="426" w:hanging="142"/>
        <w:jc w:val="both"/>
        <w:rPr>
          <w:rFonts w:ascii="Garamond" w:hAnsi="Garamond" w:cs="Arial"/>
          <w:sz w:val="24"/>
          <w:szCs w:val="24"/>
        </w:rPr>
      </w:pPr>
      <w:r w:rsidRPr="00CB5ECD">
        <w:rPr>
          <w:rFonts w:ascii="Garamond" w:hAnsi="Garamond" w:cs="Arial"/>
          <w:sz w:val="24"/>
          <w:szCs w:val="24"/>
        </w:rPr>
        <w:t>předložila nepravdivé doklady a uvedla nepravdivé údaje a tím umožnila neoprávněné použití prostředků pocházejících z rozpočtů spravovaných jménem Evropské unie,</w:t>
      </w:r>
    </w:p>
    <w:p w14:paraId="44BB5238" w14:textId="1F934460" w:rsidR="00BB093D" w:rsidRPr="00CB5ECD" w:rsidRDefault="00BB093D" w:rsidP="00CB5ECD">
      <w:pPr>
        <w:tabs>
          <w:tab w:val="left" w:pos="709"/>
        </w:tabs>
        <w:spacing w:after="0" w:line="240" w:lineRule="auto"/>
        <w:rPr>
          <w:rFonts w:ascii="Garamond" w:hAnsi="Garamond" w:cs="Arial"/>
          <w:b/>
          <w:bCs/>
          <w:sz w:val="24"/>
          <w:szCs w:val="24"/>
        </w:rPr>
      </w:pPr>
      <w:r w:rsidRPr="00CB5ECD">
        <w:rPr>
          <w:rFonts w:ascii="Garamond" w:hAnsi="Garamond" w:cs="Arial"/>
          <w:b/>
          <w:bCs/>
          <w:sz w:val="24"/>
          <w:szCs w:val="24"/>
        </w:rPr>
        <w:t>obviněná právnická osoba Y</w:t>
      </w:r>
    </w:p>
    <w:p w14:paraId="0BBC0C4F" w14:textId="16F31A77" w:rsidR="00BB093D" w:rsidRPr="00CB5ECD" w:rsidRDefault="00BB093D" w:rsidP="00CB5ECD">
      <w:pPr>
        <w:numPr>
          <w:ilvl w:val="1"/>
          <w:numId w:val="44"/>
        </w:numPr>
        <w:overflowPunct w:val="0"/>
        <w:autoSpaceDE w:val="0"/>
        <w:autoSpaceDN w:val="0"/>
        <w:adjustRightInd w:val="0"/>
        <w:spacing w:after="0" w:line="240" w:lineRule="auto"/>
        <w:ind w:left="426" w:hanging="142"/>
        <w:jc w:val="both"/>
        <w:rPr>
          <w:rFonts w:ascii="Garamond" w:hAnsi="Garamond" w:cs="Arial"/>
          <w:b/>
          <w:bCs/>
          <w:sz w:val="24"/>
          <w:szCs w:val="24"/>
        </w:rPr>
      </w:pPr>
      <w:r w:rsidRPr="00CB5ECD">
        <w:rPr>
          <w:rFonts w:ascii="Garamond" w:hAnsi="Garamond" w:cs="Arial"/>
          <w:sz w:val="24"/>
          <w:szCs w:val="24"/>
        </w:rPr>
        <w:t xml:space="preserve">v žádosti o poskytnutí dotace uvedla nepravdivé údaje a podstatné údaje zamlčela a způsobila takovým činem značnou škodu, </w:t>
      </w:r>
    </w:p>
    <w:p w14:paraId="152C52D8" w14:textId="074AF6E3" w:rsidR="00BB093D" w:rsidRPr="00CB5ECD" w:rsidRDefault="00BB093D" w:rsidP="00CB5ECD">
      <w:pPr>
        <w:tabs>
          <w:tab w:val="left" w:pos="709"/>
          <w:tab w:val="left" w:pos="851"/>
          <w:tab w:val="left" w:pos="2070"/>
        </w:tabs>
        <w:spacing w:after="0" w:line="240" w:lineRule="auto"/>
        <w:ind w:left="2340" w:hanging="2340"/>
        <w:rPr>
          <w:rFonts w:ascii="Garamond" w:hAnsi="Garamond" w:cs="Arial"/>
          <w:b/>
          <w:sz w:val="24"/>
          <w:szCs w:val="24"/>
        </w:rPr>
      </w:pPr>
      <w:r w:rsidRPr="00CB5ECD">
        <w:rPr>
          <w:rFonts w:ascii="Garamond" w:hAnsi="Garamond" w:cs="Arial"/>
          <w:b/>
          <w:sz w:val="24"/>
          <w:szCs w:val="24"/>
        </w:rPr>
        <w:t>čímž spáchali</w:t>
      </w:r>
    </w:p>
    <w:p w14:paraId="330D71D6" w14:textId="5AD4B7CC" w:rsidR="00BB093D" w:rsidRPr="00CB5ECD" w:rsidRDefault="00BB093D" w:rsidP="00CB5ECD">
      <w:pPr>
        <w:tabs>
          <w:tab w:val="left" w:pos="709"/>
          <w:tab w:val="left" w:pos="851"/>
        </w:tabs>
        <w:spacing w:after="0" w:line="240" w:lineRule="auto"/>
        <w:ind w:left="1134" w:hanging="1134"/>
        <w:rPr>
          <w:rFonts w:ascii="Garamond" w:hAnsi="Garamond" w:cs="Arial"/>
          <w:b/>
          <w:bCs/>
          <w:sz w:val="24"/>
          <w:szCs w:val="24"/>
        </w:rPr>
      </w:pPr>
      <w:r w:rsidRPr="00CB5ECD">
        <w:rPr>
          <w:rFonts w:ascii="Garamond" w:hAnsi="Garamond" w:cs="Arial"/>
          <w:b/>
          <w:bCs/>
          <w:sz w:val="24"/>
          <w:szCs w:val="24"/>
        </w:rPr>
        <w:t>obviněný P.H.</w:t>
      </w:r>
    </w:p>
    <w:p w14:paraId="739F317A" w14:textId="340B5451" w:rsidR="00BB093D" w:rsidRPr="00CB5ECD" w:rsidRDefault="00BB093D" w:rsidP="00CB5ECD">
      <w:pPr>
        <w:numPr>
          <w:ilvl w:val="1"/>
          <w:numId w:val="44"/>
        </w:numPr>
        <w:tabs>
          <w:tab w:val="left" w:pos="709"/>
        </w:tabs>
        <w:overflowPunct w:val="0"/>
        <w:autoSpaceDE w:val="0"/>
        <w:autoSpaceDN w:val="0"/>
        <w:adjustRightInd w:val="0"/>
        <w:spacing w:after="0" w:line="240" w:lineRule="auto"/>
        <w:ind w:left="709" w:hanging="142"/>
        <w:jc w:val="both"/>
        <w:rPr>
          <w:rFonts w:ascii="Garamond" w:hAnsi="Garamond" w:cs="Arial"/>
          <w:sz w:val="24"/>
          <w:szCs w:val="24"/>
        </w:rPr>
      </w:pPr>
      <w:r w:rsidRPr="00CB5ECD">
        <w:rPr>
          <w:rFonts w:ascii="Garamond" w:hAnsi="Garamond" w:cs="Arial"/>
          <w:sz w:val="24"/>
          <w:szCs w:val="24"/>
        </w:rPr>
        <w:t xml:space="preserve">zločin dotačního podvodu podle § 212 odstavce 1, odstavce 5 písmene c) trestního zákoníku, dílem dokonaný, dílem nedokonaný, ukončený ve stadiu pokusu podle § 21 odstavce 1 trestního zákoníku, </w:t>
      </w:r>
    </w:p>
    <w:p w14:paraId="741FB80D" w14:textId="2D48BF04" w:rsidR="00BB093D" w:rsidRPr="00CB5ECD" w:rsidRDefault="00BB093D" w:rsidP="00CB5ECD">
      <w:pPr>
        <w:numPr>
          <w:ilvl w:val="1"/>
          <w:numId w:val="44"/>
        </w:numPr>
        <w:tabs>
          <w:tab w:val="left" w:pos="709"/>
        </w:tabs>
        <w:overflowPunct w:val="0"/>
        <w:autoSpaceDE w:val="0"/>
        <w:autoSpaceDN w:val="0"/>
        <w:adjustRightInd w:val="0"/>
        <w:spacing w:after="0" w:line="240" w:lineRule="auto"/>
        <w:ind w:left="709" w:hanging="142"/>
        <w:jc w:val="both"/>
        <w:rPr>
          <w:rFonts w:ascii="Garamond" w:hAnsi="Garamond" w:cs="Arial"/>
          <w:sz w:val="24"/>
          <w:szCs w:val="24"/>
        </w:rPr>
      </w:pPr>
      <w:r w:rsidRPr="00CB5ECD">
        <w:rPr>
          <w:rFonts w:ascii="Garamond" w:hAnsi="Garamond" w:cs="Arial"/>
          <w:sz w:val="24"/>
          <w:szCs w:val="24"/>
        </w:rPr>
        <w:t xml:space="preserve">přečin poškození finančních zájmů Evropské unie podle § 260 odstavce 1 trestního zákoníku, </w:t>
      </w:r>
    </w:p>
    <w:p w14:paraId="04C2F506" w14:textId="6DFE14A2" w:rsidR="00BB093D" w:rsidRPr="00CB5ECD" w:rsidRDefault="00BB093D" w:rsidP="00CB5ECD">
      <w:pPr>
        <w:tabs>
          <w:tab w:val="left" w:pos="709"/>
        </w:tabs>
        <w:spacing w:after="0" w:line="240" w:lineRule="auto"/>
        <w:rPr>
          <w:rFonts w:ascii="Garamond" w:hAnsi="Garamond" w:cs="Arial"/>
          <w:b/>
          <w:bCs/>
          <w:sz w:val="24"/>
          <w:szCs w:val="24"/>
        </w:rPr>
      </w:pPr>
      <w:r w:rsidRPr="00CB5ECD">
        <w:rPr>
          <w:rFonts w:ascii="Garamond" w:hAnsi="Garamond" w:cs="Arial"/>
          <w:b/>
          <w:bCs/>
          <w:sz w:val="24"/>
          <w:szCs w:val="24"/>
        </w:rPr>
        <w:t xml:space="preserve">obviněná právnická osoba </w:t>
      </w:r>
    </w:p>
    <w:p w14:paraId="68029042" w14:textId="026E6597" w:rsidR="00BB093D" w:rsidRPr="00CB5ECD" w:rsidRDefault="00BB093D" w:rsidP="00CB5ECD">
      <w:pPr>
        <w:numPr>
          <w:ilvl w:val="1"/>
          <w:numId w:val="44"/>
        </w:numPr>
        <w:tabs>
          <w:tab w:val="left" w:pos="709"/>
        </w:tabs>
        <w:overflowPunct w:val="0"/>
        <w:autoSpaceDE w:val="0"/>
        <w:autoSpaceDN w:val="0"/>
        <w:adjustRightInd w:val="0"/>
        <w:spacing w:after="0" w:line="240" w:lineRule="auto"/>
        <w:ind w:left="709" w:hanging="142"/>
        <w:jc w:val="both"/>
        <w:rPr>
          <w:rFonts w:ascii="Garamond" w:hAnsi="Garamond" w:cs="Arial"/>
          <w:sz w:val="24"/>
          <w:szCs w:val="24"/>
        </w:rPr>
      </w:pPr>
      <w:r w:rsidRPr="00CB5ECD">
        <w:rPr>
          <w:rFonts w:ascii="Garamond" w:hAnsi="Garamond" w:cs="Arial"/>
          <w:sz w:val="24"/>
          <w:szCs w:val="24"/>
        </w:rPr>
        <w:t>zločin dotačního podvodu podle § 212 odstavce 1, odstavce 5 písmene c) trestního zákoníku, za použití § 7 zákona č. 418/2011 Sb., o trestní odpovědnosti právnických osob a řízení proti nim,</w:t>
      </w:r>
    </w:p>
    <w:p w14:paraId="51F50F68" w14:textId="603BF66B" w:rsidR="00BB093D" w:rsidRPr="00CB5ECD" w:rsidRDefault="00BB093D" w:rsidP="00CB5ECD">
      <w:pPr>
        <w:tabs>
          <w:tab w:val="left" w:pos="709"/>
        </w:tabs>
        <w:spacing w:after="0" w:line="240" w:lineRule="auto"/>
        <w:rPr>
          <w:rFonts w:ascii="Garamond" w:hAnsi="Garamond" w:cs="Arial"/>
          <w:b/>
          <w:bCs/>
          <w:sz w:val="24"/>
          <w:szCs w:val="24"/>
        </w:rPr>
      </w:pPr>
      <w:r w:rsidRPr="00CB5ECD">
        <w:rPr>
          <w:rFonts w:ascii="Garamond" w:hAnsi="Garamond" w:cs="Arial"/>
          <w:b/>
          <w:bCs/>
          <w:sz w:val="24"/>
          <w:szCs w:val="24"/>
        </w:rPr>
        <w:t xml:space="preserve">obviněná právnická osoba navíc </w:t>
      </w:r>
    </w:p>
    <w:p w14:paraId="239CBD5E" w14:textId="79E672F5" w:rsidR="00BB093D" w:rsidRPr="00CB5ECD" w:rsidRDefault="00BB093D" w:rsidP="00CB5ECD">
      <w:pPr>
        <w:numPr>
          <w:ilvl w:val="1"/>
          <w:numId w:val="44"/>
        </w:numPr>
        <w:tabs>
          <w:tab w:val="left" w:pos="709"/>
        </w:tabs>
        <w:overflowPunct w:val="0"/>
        <w:autoSpaceDE w:val="0"/>
        <w:autoSpaceDN w:val="0"/>
        <w:adjustRightInd w:val="0"/>
        <w:spacing w:after="0" w:line="240" w:lineRule="auto"/>
        <w:ind w:left="709" w:hanging="142"/>
        <w:jc w:val="both"/>
        <w:rPr>
          <w:rFonts w:ascii="Garamond" w:hAnsi="Garamond" w:cs="Arial"/>
          <w:sz w:val="24"/>
          <w:szCs w:val="24"/>
        </w:rPr>
      </w:pPr>
      <w:r w:rsidRPr="00CB5ECD">
        <w:rPr>
          <w:rFonts w:ascii="Garamond" w:hAnsi="Garamond" w:cs="Arial"/>
          <w:sz w:val="24"/>
          <w:szCs w:val="24"/>
        </w:rPr>
        <w:lastRenderedPageBreak/>
        <w:t>přečin poškození finančních zájmů Evropské unie podle § 260 odstavce 1 trestního zákoníku, za použití § 7 zákona č. 418/2011 Sb., o trestní odpovědnosti právnických osob a řízení proti nim,</w:t>
      </w:r>
    </w:p>
    <w:p w14:paraId="51C4C169" w14:textId="541E3B44" w:rsidR="00BB093D" w:rsidRPr="00CB5ECD" w:rsidRDefault="00BB093D" w:rsidP="00CB5ECD">
      <w:pPr>
        <w:numPr>
          <w:ilvl w:val="1"/>
          <w:numId w:val="44"/>
        </w:numPr>
        <w:tabs>
          <w:tab w:val="left" w:pos="709"/>
        </w:tabs>
        <w:overflowPunct w:val="0"/>
        <w:autoSpaceDE w:val="0"/>
        <w:autoSpaceDN w:val="0"/>
        <w:adjustRightInd w:val="0"/>
        <w:spacing w:after="0" w:line="240" w:lineRule="auto"/>
        <w:ind w:left="709" w:hanging="142"/>
        <w:jc w:val="both"/>
        <w:rPr>
          <w:rFonts w:ascii="Garamond" w:hAnsi="Garamond" w:cs="Arial"/>
          <w:sz w:val="24"/>
          <w:szCs w:val="24"/>
        </w:rPr>
      </w:pPr>
      <w:r w:rsidRPr="00CB5ECD">
        <w:rPr>
          <w:rFonts w:ascii="Garamond" w:hAnsi="Garamond" w:cs="Arial"/>
          <w:sz w:val="24"/>
          <w:szCs w:val="24"/>
        </w:rPr>
        <w:t>zločin dotačního podvodu podle § 212 odstavce 1, odstavce 5 písmene c) trestního zákoníku, za použití § 7 zákona č. 418/2011 Sb., o trestní odpovědnosti právnických osob a řízení proti nim.</w:t>
      </w:r>
    </w:p>
    <w:p w14:paraId="6DEC63CB" w14:textId="73071E08" w:rsidR="00BB093D" w:rsidRDefault="00E771CD" w:rsidP="00CB5ECD">
      <w:pPr>
        <w:spacing w:after="0" w:line="240" w:lineRule="auto"/>
        <w:jc w:val="both"/>
        <w:rPr>
          <w:rFonts w:ascii="Garamond" w:hAnsi="Garamond" w:cs="Arial"/>
          <w:bCs/>
          <w:i/>
          <w:iCs/>
          <w:sz w:val="24"/>
          <w:szCs w:val="24"/>
        </w:rPr>
      </w:pPr>
      <w:r w:rsidRPr="00CB5ECD">
        <w:rPr>
          <w:rFonts w:ascii="Garamond" w:eastAsiaTheme="minorHAnsi" w:hAnsi="Garamond" w:cs="Arial"/>
          <w:i/>
          <w:iCs/>
          <w:color w:val="000000"/>
          <w:sz w:val="24"/>
          <w:szCs w:val="24"/>
        </w:rPr>
        <w:t xml:space="preserve">Pozn. </w:t>
      </w:r>
      <w:r w:rsidRPr="00CB5ECD">
        <w:rPr>
          <w:rFonts w:ascii="Garamond" w:hAnsi="Garamond" w:cs="Arial"/>
          <w:bCs/>
          <w:i/>
          <w:iCs/>
          <w:sz w:val="24"/>
          <w:szCs w:val="24"/>
        </w:rPr>
        <w:t>pokračuje</w:t>
      </w:r>
    </w:p>
    <w:p w14:paraId="13154B45" w14:textId="77777777" w:rsidR="00CB5ECD" w:rsidRPr="00CB5ECD" w:rsidRDefault="00CB5ECD" w:rsidP="00CB5ECD">
      <w:pPr>
        <w:spacing w:after="0" w:line="240" w:lineRule="auto"/>
        <w:jc w:val="both"/>
        <w:rPr>
          <w:rFonts w:ascii="Garamond" w:hAnsi="Garamond" w:cs="Arial"/>
          <w:bCs/>
          <w:i/>
          <w:iCs/>
          <w:sz w:val="24"/>
          <w:szCs w:val="24"/>
        </w:rPr>
      </w:pPr>
    </w:p>
    <w:p w14:paraId="1F65E6F1" w14:textId="0FFBF0E7" w:rsidR="00E771CD" w:rsidRPr="00CB5ECD" w:rsidRDefault="003E3D57" w:rsidP="00CB5ECD">
      <w:pPr>
        <w:spacing w:after="0" w:line="240" w:lineRule="auto"/>
        <w:jc w:val="both"/>
        <w:rPr>
          <w:rFonts w:ascii="Garamond" w:eastAsiaTheme="minorHAnsi" w:hAnsi="Garamond" w:cs="Arial"/>
          <w:b/>
          <w:bCs/>
          <w:color w:val="000000"/>
          <w:sz w:val="24"/>
          <w:szCs w:val="24"/>
        </w:rPr>
      </w:pPr>
      <w:proofErr w:type="gramStart"/>
      <w:r w:rsidRPr="00CB5ECD">
        <w:rPr>
          <w:rFonts w:ascii="Garamond" w:eastAsiaTheme="minorHAnsi" w:hAnsi="Garamond" w:cs="Arial"/>
          <w:b/>
          <w:bCs/>
          <w:color w:val="000000"/>
          <w:sz w:val="24"/>
          <w:szCs w:val="24"/>
        </w:rPr>
        <w:t>53T</w:t>
      </w:r>
      <w:proofErr w:type="gramEnd"/>
      <w:r w:rsidRPr="00CB5ECD">
        <w:rPr>
          <w:rFonts w:ascii="Garamond" w:eastAsiaTheme="minorHAnsi" w:hAnsi="Garamond" w:cs="Arial"/>
          <w:b/>
          <w:bCs/>
          <w:color w:val="000000"/>
          <w:sz w:val="24"/>
          <w:szCs w:val="24"/>
        </w:rPr>
        <w:t xml:space="preserve"> 1/2024</w:t>
      </w:r>
    </w:p>
    <w:tbl>
      <w:tblPr>
        <w:tblW w:w="0" w:type="auto"/>
        <w:tblInd w:w="-65" w:type="dxa"/>
        <w:tblLayout w:type="fixed"/>
        <w:tblCellMar>
          <w:top w:w="57" w:type="dxa"/>
          <w:left w:w="57" w:type="dxa"/>
          <w:bottom w:w="57" w:type="dxa"/>
          <w:right w:w="57" w:type="dxa"/>
        </w:tblCellMar>
        <w:tblLook w:val="00A0" w:firstRow="1" w:lastRow="0" w:firstColumn="1" w:lastColumn="0" w:noHBand="0" w:noVBand="0"/>
      </w:tblPr>
      <w:tblGrid>
        <w:gridCol w:w="2949"/>
        <w:gridCol w:w="2949"/>
        <w:gridCol w:w="1815"/>
        <w:gridCol w:w="1815"/>
      </w:tblGrid>
      <w:tr w:rsidR="00E771CD" w:rsidRPr="00CB5ECD" w14:paraId="109ACD56" w14:textId="77777777">
        <w:tc>
          <w:tcPr>
            <w:tcW w:w="2949" w:type="dxa"/>
            <w:tcBorders>
              <w:top w:val="single" w:sz="6" w:space="0" w:color="808080"/>
              <w:left w:val="single" w:sz="6" w:space="0" w:color="808080"/>
              <w:bottom w:val="single" w:sz="6" w:space="0" w:color="808080"/>
              <w:right w:val="single" w:sz="6" w:space="0" w:color="808080"/>
            </w:tcBorders>
            <w:vAlign w:val="center"/>
          </w:tcPr>
          <w:p w14:paraId="2359695E" w14:textId="77777777" w:rsidR="00E771CD" w:rsidRPr="00CB5ECD" w:rsidRDefault="00E771CD" w:rsidP="00CB5ECD">
            <w:pPr>
              <w:keepNext/>
              <w:keepLines/>
              <w:autoSpaceDE w:val="0"/>
              <w:autoSpaceDN w:val="0"/>
              <w:adjustRightInd w:val="0"/>
              <w:spacing w:after="0" w:line="240" w:lineRule="auto"/>
              <w:rPr>
                <w:rFonts w:ascii="Garamond" w:eastAsiaTheme="minorHAnsi" w:hAnsi="Garamond" w:cs="Arial"/>
                <w:b/>
                <w:bCs/>
                <w:color w:val="000000"/>
                <w:sz w:val="24"/>
                <w:szCs w:val="24"/>
              </w:rPr>
            </w:pPr>
            <w:r w:rsidRPr="00CB5ECD">
              <w:rPr>
                <w:rFonts w:ascii="Garamond" w:eastAsiaTheme="minorHAnsi" w:hAnsi="Garamond" w:cs="Arial"/>
                <w:b/>
                <w:bCs/>
                <w:color w:val="000000"/>
                <w:sz w:val="24"/>
                <w:szCs w:val="24"/>
              </w:rPr>
              <w:t>Místnost</w:t>
            </w:r>
          </w:p>
        </w:tc>
        <w:tc>
          <w:tcPr>
            <w:tcW w:w="2949" w:type="dxa"/>
            <w:tcBorders>
              <w:top w:val="single" w:sz="6" w:space="0" w:color="808080"/>
              <w:left w:val="single" w:sz="6" w:space="0" w:color="808080"/>
              <w:bottom w:val="single" w:sz="6" w:space="0" w:color="808080"/>
              <w:right w:val="single" w:sz="6" w:space="0" w:color="808080"/>
            </w:tcBorders>
          </w:tcPr>
          <w:p w14:paraId="382C0F5E" w14:textId="77777777" w:rsidR="00E771CD" w:rsidRPr="00CB5ECD" w:rsidRDefault="00E771CD" w:rsidP="00CB5ECD">
            <w:pPr>
              <w:keepNext/>
              <w:keepLines/>
              <w:autoSpaceDE w:val="0"/>
              <w:autoSpaceDN w:val="0"/>
              <w:adjustRightInd w:val="0"/>
              <w:spacing w:after="0" w:line="240" w:lineRule="auto"/>
              <w:rPr>
                <w:rFonts w:ascii="Garamond" w:eastAsiaTheme="minorHAnsi" w:hAnsi="Garamond" w:cs="Arial"/>
                <w:b/>
                <w:bCs/>
                <w:color w:val="000000"/>
                <w:sz w:val="24"/>
                <w:szCs w:val="24"/>
              </w:rPr>
            </w:pPr>
            <w:r w:rsidRPr="00CB5ECD">
              <w:rPr>
                <w:rFonts w:ascii="Garamond" w:eastAsiaTheme="minorHAnsi" w:hAnsi="Garamond" w:cs="Arial"/>
                <w:b/>
                <w:bCs/>
                <w:color w:val="000000"/>
                <w:sz w:val="24"/>
                <w:szCs w:val="24"/>
              </w:rPr>
              <w:t>Patro</w:t>
            </w:r>
          </w:p>
        </w:tc>
        <w:tc>
          <w:tcPr>
            <w:tcW w:w="1815" w:type="dxa"/>
            <w:tcBorders>
              <w:top w:val="single" w:sz="6" w:space="0" w:color="808080"/>
              <w:left w:val="single" w:sz="6" w:space="0" w:color="808080"/>
              <w:bottom w:val="single" w:sz="6" w:space="0" w:color="808080"/>
              <w:right w:val="single" w:sz="6" w:space="0" w:color="808080"/>
            </w:tcBorders>
            <w:vAlign w:val="center"/>
          </w:tcPr>
          <w:p w14:paraId="0D566949" w14:textId="77777777" w:rsidR="00E771CD" w:rsidRPr="00CB5ECD" w:rsidRDefault="00E771CD" w:rsidP="00CB5ECD">
            <w:pPr>
              <w:keepNext/>
              <w:keepLines/>
              <w:autoSpaceDE w:val="0"/>
              <w:autoSpaceDN w:val="0"/>
              <w:adjustRightInd w:val="0"/>
              <w:spacing w:after="0" w:line="240" w:lineRule="auto"/>
              <w:jc w:val="center"/>
              <w:rPr>
                <w:rFonts w:ascii="Garamond" w:eastAsiaTheme="minorHAnsi" w:hAnsi="Garamond" w:cs="Arial"/>
                <w:b/>
                <w:bCs/>
                <w:color w:val="000000"/>
                <w:sz w:val="24"/>
                <w:szCs w:val="24"/>
              </w:rPr>
            </w:pPr>
            <w:r w:rsidRPr="00CB5ECD">
              <w:rPr>
                <w:rFonts w:ascii="Garamond" w:eastAsiaTheme="minorHAnsi" w:hAnsi="Garamond" w:cs="Arial"/>
                <w:b/>
                <w:bCs/>
                <w:color w:val="000000"/>
                <w:sz w:val="24"/>
                <w:szCs w:val="24"/>
              </w:rPr>
              <w:t>Datum</w:t>
            </w:r>
          </w:p>
        </w:tc>
        <w:tc>
          <w:tcPr>
            <w:tcW w:w="1815" w:type="dxa"/>
            <w:tcBorders>
              <w:top w:val="single" w:sz="6" w:space="0" w:color="808080"/>
              <w:left w:val="single" w:sz="6" w:space="0" w:color="808080"/>
              <w:bottom w:val="single" w:sz="6" w:space="0" w:color="808080"/>
              <w:right w:val="single" w:sz="6" w:space="0" w:color="808080"/>
            </w:tcBorders>
            <w:vAlign w:val="center"/>
          </w:tcPr>
          <w:p w14:paraId="4711CAB8" w14:textId="77777777" w:rsidR="00E771CD" w:rsidRPr="00CB5ECD" w:rsidRDefault="00E771CD" w:rsidP="00CB5ECD">
            <w:pPr>
              <w:keepNext/>
              <w:keepLines/>
              <w:autoSpaceDE w:val="0"/>
              <w:autoSpaceDN w:val="0"/>
              <w:adjustRightInd w:val="0"/>
              <w:spacing w:after="0" w:line="240" w:lineRule="auto"/>
              <w:jc w:val="center"/>
              <w:rPr>
                <w:rFonts w:ascii="Garamond" w:eastAsiaTheme="minorHAnsi" w:hAnsi="Garamond" w:cs="Arial"/>
                <w:b/>
                <w:bCs/>
                <w:color w:val="000000"/>
                <w:sz w:val="24"/>
                <w:szCs w:val="24"/>
              </w:rPr>
            </w:pPr>
            <w:r w:rsidRPr="00CB5ECD">
              <w:rPr>
                <w:rFonts w:ascii="Garamond" w:eastAsiaTheme="minorHAnsi" w:hAnsi="Garamond" w:cs="Arial"/>
                <w:b/>
                <w:bCs/>
                <w:color w:val="000000"/>
                <w:sz w:val="24"/>
                <w:szCs w:val="24"/>
              </w:rPr>
              <w:t>Čas</w:t>
            </w:r>
          </w:p>
        </w:tc>
      </w:tr>
      <w:tr w:rsidR="00E771CD" w:rsidRPr="00CB5ECD" w14:paraId="3F371CC7" w14:textId="77777777">
        <w:tc>
          <w:tcPr>
            <w:tcW w:w="2949" w:type="dxa"/>
            <w:tcBorders>
              <w:top w:val="single" w:sz="6" w:space="0" w:color="808080"/>
              <w:left w:val="single" w:sz="6" w:space="0" w:color="808080"/>
              <w:bottom w:val="single" w:sz="6" w:space="0" w:color="808080"/>
              <w:right w:val="single" w:sz="6" w:space="0" w:color="808080"/>
            </w:tcBorders>
          </w:tcPr>
          <w:p w14:paraId="1DC42394" w14:textId="77777777" w:rsidR="00E771CD" w:rsidRPr="00CB5ECD" w:rsidRDefault="00E771CD" w:rsidP="00CB5ECD">
            <w:pPr>
              <w:keepNext/>
              <w:keepLines/>
              <w:autoSpaceDE w:val="0"/>
              <w:autoSpaceDN w:val="0"/>
              <w:adjustRightInd w:val="0"/>
              <w:spacing w:after="0" w:line="240" w:lineRule="auto"/>
              <w:rPr>
                <w:rFonts w:ascii="Garamond" w:eastAsiaTheme="minorHAnsi" w:hAnsi="Garamond" w:cs="Arial"/>
                <w:color w:val="000000"/>
                <w:sz w:val="24"/>
                <w:szCs w:val="24"/>
              </w:rPr>
            </w:pPr>
            <w:r w:rsidRPr="00CB5ECD">
              <w:rPr>
                <w:rFonts w:ascii="Garamond" w:eastAsiaTheme="minorHAnsi" w:hAnsi="Garamond" w:cs="Arial"/>
                <w:color w:val="000000"/>
                <w:sz w:val="24"/>
                <w:szCs w:val="24"/>
              </w:rPr>
              <w:t>252, Rooseveltova ul.</w:t>
            </w:r>
          </w:p>
        </w:tc>
        <w:tc>
          <w:tcPr>
            <w:tcW w:w="2949" w:type="dxa"/>
            <w:tcBorders>
              <w:top w:val="single" w:sz="6" w:space="0" w:color="808080"/>
              <w:left w:val="single" w:sz="6" w:space="0" w:color="808080"/>
              <w:bottom w:val="single" w:sz="6" w:space="0" w:color="808080"/>
              <w:right w:val="single" w:sz="6" w:space="0" w:color="808080"/>
            </w:tcBorders>
          </w:tcPr>
          <w:p w14:paraId="0895953F" w14:textId="77777777" w:rsidR="00E771CD" w:rsidRPr="00CB5ECD" w:rsidRDefault="00E771CD" w:rsidP="00CB5ECD">
            <w:pPr>
              <w:keepNext/>
              <w:keepLines/>
              <w:autoSpaceDE w:val="0"/>
              <w:autoSpaceDN w:val="0"/>
              <w:adjustRightInd w:val="0"/>
              <w:spacing w:after="0" w:line="240" w:lineRule="auto"/>
              <w:rPr>
                <w:rFonts w:ascii="Garamond" w:eastAsiaTheme="minorHAnsi" w:hAnsi="Garamond" w:cs="Arial"/>
                <w:color w:val="000000"/>
                <w:sz w:val="24"/>
                <w:szCs w:val="24"/>
              </w:rPr>
            </w:pPr>
            <w:r w:rsidRPr="00CB5ECD">
              <w:rPr>
                <w:rFonts w:ascii="Garamond" w:eastAsiaTheme="minorHAnsi" w:hAnsi="Garamond" w:cs="Arial"/>
                <w:color w:val="000000"/>
                <w:sz w:val="24"/>
                <w:szCs w:val="24"/>
              </w:rPr>
              <w:t>II. patro</w:t>
            </w:r>
          </w:p>
        </w:tc>
        <w:tc>
          <w:tcPr>
            <w:tcW w:w="1815" w:type="dxa"/>
            <w:tcBorders>
              <w:top w:val="single" w:sz="6" w:space="0" w:color="808080"/>
              <w:left w:val="single" w:sz="6" w:space="0" w:color="808080"/>
              <w:bottom w:val="single" w:sz="6" w:space="0" w:color="808080"/>
              <w:right w:val="single" w:sz="6" w:space="0" w:color="808080"/>
            </w:tcBorders>
            <w:vAlign w:val="center"/>
          </w:tcPr>
          <w:p w14:paraId="6D8B595E" w14:textId="77777777" w:rsidR="00E771CD" w:rsidRPr="00CB5ECD" w:rsidRDefault="00E771CD" w:rsidP="00CB5ECD">
            <w:pPr>
              <w:keepNext/>
              <w:keepLines/>
              <w:autoSpaceDE w:val="0"/>
              <w:autoSpaceDN w:val="0"/>
              <w:adjustRightInd w:val="0"/>
              <w:spacing w:after="0" w:line="240" w:lineRule="auto"/>
              <w:jc w:val="center"/>
              <w:rPr>
                <w:rFonts w:ascii="Garamond" w:eastAsiaTheme="minorHAnsi" w:hAnsi="Garamond" w:cs="Arial"/>
                <w:color w:val="000000"/>
                <w:sz w:val="24"/>
                <w:szCs w:val="24"/>
              </w:rPr>
            </w:pPr>
            <w:r w:rsidRPr="00CB5ECD">
              <w:rPr>
                <w:rFonts w:ascii="Garamond" w:eastAsiaTheme="minorHAnsi" w:hAnsi="Garamond" w:cs="Arial"/>
                <w:color w:val="000000"/>
                <w:sz w:val="24"/>
                <w:szCs w:val="24"/>
              </w:rPr>
              <w:t>25.09.2024</w:t>
            </w:r>
          </w:p>
        </w:tc>
        <w:tc>
          <w:tcPr>
            <w:tcW w:w="1815" w:type="dxa"/>
            <w:tcBorders>
              <w:top w:val="single" w:sz="6" w:space="0" w:color="808080"/>
              <w:left w:val="single" w:sz="6" w:space="0" w:color="808080"/>
              <w:bottom w:val="single" w:sz="6" w:space="0" w:color="808080"/>
              <w:right w:val="single" w:sz="6" w:space="0" w:color="808080"/>
            </w:tcBorders>
            <w:vAlign w:val="center"/>
          </w:tcPr>
          <w:p w14:paraId="15F04FEE" w14:textId="77777777" w:rsidR="00E771CD" w:rsidRPr="00CB5ECD" w:rsidRDefault="00E771CD" w:rsidP="00CB5ECD">
            <w:pPr>
              <w:keepNext/>
              <w:keepLines/>
              <w:tabs>
                <w:tab w:val="left" w:pos="8339"/>
              </w:tabs>
              <w:autoSpaceDE w:val="0"/>
              <w:autoSpaceDN w:val="0"/>
              <w:adjustRightInd w:val="0"/>
              <w:spacing w:after="0" w:line="240" w:lineRule="auto"/>
              <w:jc w:val="center"/>
              <w:rPr>
                <w:rFonts w:ascii="Garamond" w:eastAsiaTheme="minorHAnsi" w:hAnsi="Garamond" w:cs="Arial"/>
                <w:color w:val="000000"/>
                <w:sz w:val="24"/>
                <w:szCs w:val="24"/>
              </w:rPr>
            </w:pPr>
            <w:r w:rsidRPr="00CB5ECD">
              <w:rPr>
                <w:rFonts w:ascii="Garamond" w:eastAsiaTheme="minorHAnsi" w:hAnsi="Garamond" w:cs="Arial"/>
                <w:color w:val="000000"/>
                <w:sz w:val="24"/>
                <w:szCs w:val="24"/>
              </w:rPr>
              <w:t>08:30</w:t>
            </w:r>
          </w:p>
        </w:tc>
      </w:tr>
    </w:tbl>
    <w:p w14:paraId="2E9FB10B" w14:textId="77777777" w:rsidR="003E3D57" w:rsidRPr="00CB5ECD" w:rsidRDefault="003E3D57" w:rsidP="00CB5ECD">
      <w:pPr>
        <w:spacing w:after="0" w:line="240" w:lineRule="auto"/>
        <w:jc w:val="both"/>
        <w:rPr>
          <w:rFonts w:ascii="Garamond" w:hAnsi="Garamond" w:cs="Arial"/>
          <w:bCs/>
          <w:i/>
          <w:iCs/>
          <w:sz w:val="24"/>
          <w:szCs w:val="24"/>
        </w:rPr>
      </w:pPr>
      <w:r w:rsidRPr="00CB5ECD">
        <w:rPr>
          <w:rFonts w:ascii="Garamond" w:eastAsiaTheme="minorHAnsi" w:hAnsi="Garamond" w:cs="Arial"/>
          <w:color w:val="000000"/>
          <w:sz w:val="24"/>
          <w:szCs w:val="24"/>
        </w:rPr>
        <w:t>Mgr. Hana Kurfiřtová</w:t>
      </w:r>
    </w:p>
    <w:p w14:paraId="3F57AF2A" w14:textId="77777777" w:rsidR="003E3D57" w:rsidRPr="00CB5ECD" w:rsidRDefault="003E3D57" w:rsidP="00CB5ECD">
      <w:pPr>
        <w:spacing w:after="0" w:line="240" w:lineRule="auto"/>
        <w:jc w:val="both"/>
        <w:rPr>
          <w:rFonts w:ascii="Garamond" w:hAnsi="Garamond" w:cs="Arial"/>
          <w:bCs/>
          <w:sz w:val="24"/>
          <w:szCs w:val="24"/>
        </w:rPr>
      </w:pPr>
      <w:r w:rsidRPr="00CB5ECD">
        <w:rPr>
          <w:rFonts w:ascii="Garamond" w:hAnsi="Garamond" w:cs="Arial"/>
          <w:bCs/>
          <w:sz w:val="24"/>
          <w:szCs w:val="24"/>
        </w:rPr>
        <w:t>2022, Břeclav</w:t>
      </w:r>
    </w:p>
    <w:p w14:paraId="21E7B2A1" w14:textId="77777777" w:rsidR="003E3D57" w:rsidRPr="00CB5ECD" w:rsidRDefault="003E3D57" w:rsidP="00CB5ECD">
      <w:pPr>
        <w:pStyle w:val="Odstavecseseznamem"/>
        <w:numPr>
          <w:ilvl w:val="0"/>
          <w:numId w:val="26"/>
        </w:numPr>
        <w:jc w:val="both"/>
        <w:rPr>
          <w:rFonts w:ascii="Garamond" w:hAnsi="Garamond"/>
          <w:sz w:val="24"/>
          <w:szCs w:val="24"/>
        </w:rPr>
      </w:pPr>
      <w:r w:rsidRPr="00CB5ECD">
        <w:rPr>
          <w:rFonts w:ascii="Garamond" w:hAnsi="Garamond"/>
          <w:sz w:val="24"/>
          <w:szCs w:val="24"/>
        </w:rPr>
        <w:t>jinému úmyslně způsobil těžkou újmu na zdraví, uvedený čin spáchal na dvou osobách a na dítěti mladším 15 let,</w:t>
      </w:r>
    </w:p>
    <w:p w14:paraId="50BC9232" w14:textId="77777777" w:rsidR="003E3D57" w:rsidRPr="00CB5ECD" w:rsidRDefault="003E3D57" w:rsidP="00CB5ECD">
      <w:pPr>
        <w:pStyle w:val="Odstavecseseznamem"/>
        <w:numPr>
          <w:ilvl w:val="0"/>
          <w:numId w:val="26"/>
        </w:numPr>
        <w:jc w:val="both"/>
        <w:rPr>
          <w:rFonts w:ascii="Garamond" w:hAnsi="Garamond"/>
          <w:sz w:val="24"/>
          <w:szCs w:val="24"/>
        </w:rPr>
      </w:pPr>
      <w:r w:rsidRPr="00CB5ECD">
        <w:rPr>
          <w:rFonts w:ascii="Garamond" w:hAnsi="Garamond"/>
          <w:sz w:val="24"/>
          <w:szCs w:val="24"/>
        </w:rPr>
        <w:t>týral osobu, která je v jeho péči a spáchal takový čin nejméně na dvou osobách,</w:t>
      </w:r>
    </w:p>
    <w:p w14:paraId="6D415B7B" w14:textId="77777777" w:rsidR="003E3D57" w:rsidRPr="00CB5ECD" w:rsidRDefault="003E3D57" w:rsidP="00CB5ECD">
      <w:pPr>
        <w:pStyle w:val="Podnadpis"/>
        <w:spacing w:after="0"/>
        <w:jc w:val="left"/>
        <w:rPr>
          <w:rFonts w:ascii="Garamond" w:hAnsi="Garamond"/>
          <w:sz w:val="24"/>
          <w:szCs w:val="24"/>
        </w:rPr>
      </w:pPr>
      <w:r w:rsidRPr="00CB5ECD">
        <w:rPr>
          <w:rFonts w:ascii="Garamond" w:hAnsi="Garamond"/>
          <w:sz w:val="24"/>
          <w:szCs w:val="24"/>
        </w:rPr>
        <w:t>čímž spáchal</w:t>
      </w:r>
    </w:p>
    <w:p w14:paraId="7F5F7D48" w14:textId="77777777" w:rsidR="003E3D57" w:rsidRPr="00CB5ECD" w:rsidRDefault="003E3D57" w:rsidP="00CB5ECD">
      <w:pPr>
        <w:pStyle w:val="Odstavecseseznamem"/>
        <w:numPr>
          <w:ilvl w:val="0"/>
          <w:numId w:val="27"/>
        </w:numPr>
        <w:jc w:val="both"/>
        <w:rPr>
          <w:rFonts w:ascii="Garamond" w:hAnsi="Garamond"/>
          <w:sz w:val="24"/>
          <w:szCs w:val="24"/>
        </w:rPr>
      </w:pPr>
      <w:r w:rsidRPr="00CB5ECD">
        <w:rPr>
          <w:rFonts w:ascii="Garamond" w:hAnsi="Garamond"/>
          <w:sz w:val="24"/>
          <w:szCs w:val="24"/>
        </w:rPr>
        <w:t>zločin těžké ublížení na zdraví podle § 145 odst. 1, odst. 2 písm. a), písm. c) trestního zákoníku,</w:t>
      </w:r>
    </w:p>
    <w:p w14:paraId="0D564040" w14:textId="77777777" w:rsidR="003E3D57" w:rsidRPr="00CB5ECD" w:rsidRDefault="003E3D57" w:rsidP="00CB5ECD">
      <w:pPr>
        <w:pStyle w:val="Odstavecseseznamem"/>
        <w:numPr>
          <w:ilvl w:val="0"/>
          <w:numId w:val="27"/>
        </w:numPr>
        <w:jc w:val="both"/>
        <w:rPr>
          <w:rStyle w:val="tuc"/>
          <w:rFonts w:ascii="Garamond" w:hAnsi="Garamond"/>
          <w:b w:val="0"/>
          <w:szCs w:val="24"/>
        </w:rPr>
      </w:pPr>
      <w:r w:rsidRPr="00CB5ECD">
        <w:rPr>
          <w:rFonts w:ascii="Garamond" w:hAnsi="Garamond"/>
          <w:sz w:val="24"/>
          <w:szCs w:val="24"/>
        </w:rPr>
        <w:t>zločin týrání svěřené osoby podle § 198 odst. 1, odst. 2 písm. c) trestního zákoníku.</w:t>
      </w:r>
    </w:p>
    <w:p w14:paraId="40EB8BED" w14:textId="6CEEE9B3" w:rsidR="003E3D57" w:rsidRPr="00CB5ECD" w:rsidRDefault="003E3D57" w:rsidP="00CB5ECD">
      <w:pPr>
        <w:spacing w:after="0" w:line="240" w:lineRule="auto"/>
        <w:jc w:val="both"/>
        <w:rPr>
          <w:rFonts w:ascii="Garamond" w:hAnsi="Garamond" w:cs="Arial"/>
          <w:bCs/>
          <w:i/>
          <w:iCs/>
          <w:sz w:val="24"/>
          <w:szCs w:val="24"/>
        </w:rPr>
      </w:pPr>
      <w:r w:rsidRPr="00CB5ECD">
        <w:rPr>
          <w:rFonts w:ascii="Garamond" w:eastAsiaTheme="minorHAnsi" w:hAnsi="Garamond" w:cs="Arial"/>
          <w:i/>
          <w:iCs/>
          <w:color w:val="000000"/>
          <w:sz w:val="24"/>
          <w:szCs w:val="24"/>
        </w:rPr>
        <w:t xml:space="preserve">Pozn. </w:t>
      </w:r>
      <w:r w:rsidR="00E771CD" w:rsidRPr="00CB5ECD">
        <w:rPr>
          <w:rFonts w:ascii="Garamond" w:hAnsi="Garamond" w:cs="Arial"/>
          <w:bCs/>
          <w:i/>
          <w:iCs/>
          <w:sz w:val="24"/>
          <w:szCs w:val="24"/>
        </w:rPr>
        <w:t>pokračuje</w:t>
      </w:r>
    </w:p>
    <w:p w14:paraId="1AA12C03" w14:textId="77777777" w:rsidR="00BB093D" w:rsidRPr="00CB5ECD" w:rsidRDefault="00BB093D" w:rsidP="00CB5ECD">
      <w:pPr>
        <w:autoSpaceDE w:val="0"/>
        <w:autoSpaceDN w:val="0"/>
        <w:adjustRightInd w:val="0"/>
        <w:spacing w:after="0" w:line="240" w:lineRule="auto"/>
        <w:jc w:val="both"/>
        <w:rPr>
          <w:rFonts w:ascii="Garamond" w:hAnsi="Garamond" w:cs="Arial"/>
          <w:b/>
          <w:color w:val="C0504D" w:themeColor="accent2"/>
          <w:sz w:val="24"/>
          <w:szCs w:val="24"/>
        </w:rPr>
      </w:pPr>
    </w:p>
    <w:p w14:paraId="29BD9A21" w14:textId="228E295B" w:rsidR="00A44007" w:rsidRPr="00CB5ECD" w:rsidRDefault="00A44007" w:rsidP="00CB5ECD">
      <w:pPr>
        <w:pStyle w:val="Normlnweb"/>
        <w:spacing w:before="0" w:beforeAutospacing="0" w:after="0" w:afterAutospacing="0"/>
        <w:jc w:val="both"/>
        <w:rPr>
          <w:rFonts w:ascii="Garamond" w:eastAsiaTheme="minorHAnsi" w:hAnsi="Garamond" w:cs="Arial"/>
          <w:b/>
          <w:bCs/>
          <w:color w:val="000000"/>
        </w:rPr>
      </w:pPr>
      <w:proofErr w:type="gramStart"/>
      <w:r w:rsidRPr="00CB5ECD">
        <w:rPr>
          <w:rFonts w:ascii="Garamond" w:eastAsiaTheme="minorHAnsi" w:hAnsi="Garamond" w:cs="Arial"/>
          <w:b/>
          <w:bCs/>
          <w:color w:val="000000"/>
        </w:rPr>
        <w:t>10T</w:t>
      </w:r>
      <w:proofErr w:type="gramEnd"/>
      <w:r w:rsidRPr="00CB5ECD">
        <w:rPr>
          <w:rFonts w:ascii="Garamond" w:eastAsiaTheme="minorHAnsi" w:hAnsi="Garamond" w:cs="Arial"/>
          <w:b/>
          <w:bCs/>
          <w:color w:val="000000"/>
        </w:rPr>
        <w:t xml:space="preserve"> 13/2020</w:t>
      </w:r>
    </w:p>
    <w:tbl>
      <w:tblPr>
        <w:tblW w:w="0" w:type="auto"/>
        <w:tblInd w:w="-65" w:type="dxa"/>
        <w:tblLayout w:type="fixed"/>
        <w:tblCellMar>
          <w:top w:w="57" w:type="dxa"/>
          <w:left w:w="57" w:type="dxa"/>
          <w:bottom w:w="57" w:type="dxa"/>
          <w:right w:w="57" w:type="dxa"/>
        </w:tblCellMar>
        <w:tblLook w:val="00A0" w:firstRow="1" w:lastRow="0" w:firstColumn="1" w:lastColumn="0" w:noHBand="0" w:noVBand="0"/>
      </w:tblPr>
      <w:tblGrid>
        <w:gridCol w:w="2949"/>
        <w:gridCol w:w="2949"/>
        <w:gridCol w:w="1815"/>
        <w:gridCol w:w="1815"/>
      </w:tblGrid>
      <w:tr w:rsidR="00A44007" w:rsidRPr="00CB5ECD" w14:paraId="3B09ABB9" w14:textId="77777777">
        <w:tc>
          <w:tcPr>
            <w:tcW w:w="2949" w:type="dxa"/>
            <w:tcBorders>
              <w:top w:val="single" w:sz="6" w:space="0" w:color="808080"/>
              <w:left w:val="single" w:sz="6" w:space="0" w:color="808080"/>
              <w:bottom w:val="single" w:sz="6" w:space="0" w:color="808080"/>
              <w:right w:val="single" w:sz="6" w:space="0" w:color="808080"/>
            </w:tcBorders>
            <w:vAlign w:val="center"/>
          </w:tcPr>
          <w:p w14:paraId="69CEA267" w14:textId="77777777" w:rsidR="00A44007" w:rsidRPr="00CB5ECD" w:rsidRDefault="00A44007" w:rsidP="00CB5ECD">
            <w:pPr>
              <w:keepNext/>
              <w:keepLines/>
              <w:autoSpaceDE w:val="0"/>
              <w:autoSpaceDN w:val="0"/>
              <w:adjustRightInd w:val="0"/>
              <w:spacing w:after="0" w:line="240" w:lineRule="auto"/>
              <w:rPr>
                <w:rFonts w:ascii="Garamond" w:eastAsiaTheme="minorHAnsi" w:hAnsi="Garamond" w:cs="Arial"/>
                <w:b/>
                <w:bCs/>
                <w:color w:val="000000"/>
                <w:sz w:val="24"/>
                <w:szCs w:val="24"/>
              </w:rPr>
            </w:pPr>
            <w:r w:rsidRPr="00CB5ECD">
              <w:rPr>
                <w:rFonts w:ascii="Garamond" w:eastAsiaTheme="minorHAnsi" w:hAnsi="Garamond" w:cs="Arial"/>
                <w:b/>
                <w:bCs/>
                <w:color w:val="000000"/>
                <w:sz w:val="24"/>
                <w:szCs w:val="24"/>
              </w:rPr>
              <w:t>Místnost</w:t>
            </w:r>
          </w:p>
        </w:tc>
        <w:tc>
          <w:tcPr>
            <w:tcW w:w="2949" w:type="dxa"/>
            <w:tcBorders>
              <w:top w:val="single" w:sz="6" w:space="0" w:color="808080"/>
              <w:left w:val="single" w:sz="6" w:space="0" w:color="808080"/>
              <w:bottom w:val="single" w:sz="6" w:space="0" w:color="808080"/>
              <w:right w:val="single" w:sz="6" w:space="0" w:color="808080"/>
            </w:tcBorders>
          </w:tcPr>
          <w:p w14:paraId="37392F06" w14:textId="77777777" w:rsidR="00A44007" w:rsidRPr="00CB5ECD" w:rsidRDefault="00A44007" w:rsidP="00CB5ECD">
            <w:pPr>
              <w:keepNext/>
              <w:keepLines/>
              <w:autoSpaceDE w:val="0"/>
              <w:autoSpaceDN w:val="0"/>
              <w:adjustRightInd w:val="0"/>
              <w:spacing w:after="0" w:line="240" w:lineRule="auto"/>
              <w:rPr>
                <w:rFonts w:ascii="Garamond" w:eastAsiaTheme="minorHAnsi" w:hAnsi="Garamond" w:cs="Arial"/>
                <w:b/>
                <w:bCs/>
                <w:color w:val="000000"/>
                <w:sz w:val="24"/>
                <w:szCs w:val="24"/>
              </w:rPr>
            </w:pPr>
            <w:r w:rsidRPr="00CB5ECD">
              <w:rPr>
                <w:rFonts w:ascii="Garamond" w:eastAsiaTheme="minorHAnsi" w:hAnsi="Garamond" w:cs="Arial"/>
                <w:b/>
                <w:bCs/>
                <w:color w:val="000000"/>
                <w:sz w:val="24"/>
                <w:szCs w:val="24"/>
              </w:rPr>
              <w:t>Patro</w:t>
            </w:r>
          </w:p>
        </w:tc>
        <w:tc>
          <w:tcPr>
            <w:tcW w:w="1815" w:type="dxa"/>
            <w:tcBorders>
              <w:top w:val="single" w:sz="6" w:space="0" w:color="808080"/>
              <w:left w:val="single" w:sz="6" w:space="0" w:color="808080"/>
              <w:bottom w:val="single" w:sz="6" w:space="0" w:color="808080"/>
              <w:right w:val="single" w:sz="6" w:space="0" w:color="808080"/>
            </w:tcBorders>
            <w:vAlign w:val="center"/>
          </w:tcPr>
          <w:p w14:paraId="27CDB859" w14:textId="77777777" w:rsidR="00A44007" w:rsidRPr="00CB5ECD" w:rsidRDefault="00A44007" w:rsidP="00CB5ECD">
            <w:pPr>
              <w:keepNext/>
              <w:keepLines/>
              <w:autoSpaceDE w:val="0"/>
              <w:autoSpaceDN w:val="0"/>
              <w:adjustRightInd w:val="0"/>
              <w:spacing w:after="0" w:line="240" w:lineRule="auto"/>
              <w:jc w:val="center"/>
              <w:rPr>
                <w:rFonts w:ascii="Garamond" w:eastAsiaTheme="minorHAnsi" w:hAnsi="Garamond" w:cs="Arial"/>
                <w:b/>
                <w:bCs/>
                <w:color w:val="000000"/>
                <w:sz w:val="24"/>
                <w:szCs w:val="24"/>
              </w:rPr>
            </w:pPr>
            <w:r w:rsidRPr="00CB5ECD">
              <w:rPr>
                <w:rFonts w:ascii="Garamond" w:eastAsiaTheme="minorHAnsi" w:hAnsi="Garamond" w:cs="Arial"/>
                <w:b/>
                <w:bCs/>
                <w:color w:val="000000"/>
                <w:sz w:val="24"/>
                <w:szCs w:val="24"/>
              </w:rPr>
              <w:t>Datum</w:t>
            </w:r>
          </w:p>
        </w:tc>
        <w:tc>
          <w:tcPr>
            <w:tcW w:w="1815" w:type="dxa"/>
            <w:tcBorders>
              <w:top w:val="single" w:sz="6" w:space="0" w:color="808080"/>
              <w:left w:val="single" w:sz="6" w:space="0" w:color="808080"/>
              <w:bottom w:val="single" w:sz="6" w:space="0" w:color="808080"/>
              <w:right w:val="single" w:sz="6" w:space="0" w:color="808080"/>
            </w:tcBorders>
            <w:vAlign w:val="center"/>
          </w:tcPr>
          <w:p w14:paraId="1A25E688" w14:textId="77777777" w:rsidR="00A44007" w:rsidRPr="00CB5ECD" w:rsidRDefault="00A44007" w:rsidP="00CB5ECD">
            <w:pPr>
              <w:keepNext/>
              <w:keepLines/>
              <w:autoSpaceDE w:val="0"/>
              <w:autoSpaceDN w:val="0"/>
              <w:adjustRightInd w:val="0"/>
              <w:spacing w:after="0" w:line="240" w:lineRule="auto"/>
              <w:jc w:val="center"/>
              <w:rPr>
                <w:rFonts w:ascii="Garamond" w:eastAsiaTheme="minorHAnsi" w:hAnsi="Garamond" w:cs="Arial"/>
                <w:b/>
                <w:bCs/>
                <w:color w:val="000000"/>
                <w:sz w:val="24"/>
                <w:szCs w:val="24"/>
              </w:rPr>
            </w:pPr>
            <w:r w:rsidRPr="00CB5ECD">
              <w:rPr>
                <w:rFonts w:ascii="Garamond" w:eastAsiaTheme="minorHAnsi" w:hAnsi="Garamond" w:cs="Arial"/>
                <w:b/>
                <w:bCs/>
                <w:color w:val="000000"/>
                <w:sz w:val="24"/>
                <w:szCs w:val="24"/>
              </w:rPr>
              <w:t>Čas</w:t>
            </w:r>
          </w:p>
        </w:tc>
      </w:tr>
      <w:tr w:rsidR="00A44007" w:rsidRPr="00CB5ECD" w14:paraId="7DEAF914" w14:textId="77777777">
        <w:tc>
          <w:tcPr>
            <w:tcW w:w="2949" w:type="dxa"/>
            <w:tcBorders>
              <w:top w:val="single" w:sz="6" w:space="0" w:color="808080"/>
              <w:left w:val="single" w:sz="6" w:space="0" w:color="808080"/>
              <w:bottom w:val="single" w:sz="6" w:space="0" w:color="808080"/>
              <w:right w:val="single" w:sz="6" w:space="0" w:color="808080"/>
            </w:tcBorders>
          </w:tcPr>
          <w:p w14:paraId="7D0DBA82" w14:textId="77777777" w:rsidR="00A44007" w:rsidRPr="00CB5ECD" w:rsidRDefault="00A44007" w:rsidP="00CB5ECD">
            <w:pPr>
              <w:keepNext/>
              <w:keepLines/>
              <w:autoSpaceDE w:val="0"/>
              <w:autoSpaceDN w:val="0"/>
              <w:adjustRightInd w:val="0"/>
              <w:spacing w:after="0" w:line="240" w:lineRule="auto"/>
              <w:rPr>
                <w:rFonts w:ascii="Garamond" w:eastAsiaTheme="minorHAnsi" w:hAnsi="Garamond" w:cs="Arial"/>
                <w:color w:val="000000"/>
                <w:sz w:val="24"/>
                <w:szCs w:val="24"/>
              </w:rPr>
            </w:pPr>
            <w:r w:rsidRPr="00CB5ECD">
              <w:rPr>
                <w:rFonts w:ascii="Garamond" w:eastAsiaTheme="minorHAnsi" w:hAnsi="Garamond" w:cs="Arial"/>
                <w:color w:val="000000"/>
                <w:sz w:val="24"/>
                <w:szCs w:val="24"/>
              </w:rPr>
              <w:t>0015, Rooseveltova ul.</w:t>
            </w:r>
          </w:p>
        </w:tc>
        <w:tc>
          <w:tcPr>
            <w:tcW w:w="2949" w:type="dxa"/>
            <w:tcBorders>
              <w:top w:val="single" w:sz="6" w:space="0" w:color="808080"/>
              <w:left w:val="single" w:sz="6" w:space="0" w:color="808080"/>
              <w:bottom w:val="single" w:sz="6" w:space="0" w:color="808080"/>
              <w:right w:val="single" w:sz="6" w:space="0" w:color="808080"/>
            </w:tcBorders>
          </w:tcPr>
          <w:p w14:paraId="12B9196C" w14:textId="77777777" w:rsidR="00A44007" w:rsidRPr="00CB5ECD" w:rsidRDefault="00A44007" w:rsidP="00CB5ECD">
            <w:pPr>
              <w:keepNext/>
              <w:keepLines/>
              <w:autoSpaceDE w:val="0"/>
              <w:autoSpaceDN w:val="0"/>
              <w:adjustRightInd w:val="0"/>
              <w:spacing w:after="0" w:line="240" w:lineRule="auto"/>
              <w:rPr>
                <w:rFonts w:ascii="Garamond" w:eastAsiaTheme="minorHAnsi" w:hAnsi="Garamond" w:cs="Arial"/>
                <w:color w:val="000000"/>
                <w:sz w:val="24"/>
                <w:szCs w:val="24"/>
              </w:rPr>
            </w:pPr>
            <w:proofErr w:type="spellStart"/>
            <w:r w:rsidRPr="00CB5ECD">
              <w:rPr>
                <w:rFonts w:ascii="Garamond" w:eastAsiaTheme="minorHAnsi" w:hAnsi="Garamond" w:cs="Arial"/>
                <w:color w:val="000000"/>
                <w:sz w:val="24"/>
                <w:szCs w:val="24"/>
              </w:rPr>
              <w:t>I.nádvoří</w:t>
            </w:r>
            <w:proofErr w:type="spellEnd"/>
          </w:p>
        </w:tc>
        <w:tc>
          <w:tcPr>
            <w:tcW w:w="1815" w:type="dxa"/>
            <w:tcBorders>
              <w:top w:val="single" w:sz="6" w:space="0" w:color="808080"/>
              <w:left w:val="single" w:sz="6" w:space="0" w:color="808080"/>
              <w:bottom w:val="single" w:sz="6" w:space="0" w:color="808080"/>
              <w:right w:val="single" w:sz="6" w:space="0" w:color="808080"/>
            </w:tcBorders>
            <w:vAlign w:val="center"/>
          </w:tcPr>
          <w:p w14:paraId="0DBAD602" w14:textId="77777777" w:rsidR="00A44007" w:rsidRPr="00CB5ECD" w:rsidRDefault="00A44007" w:rsidP="00CB5ECD">
            <w:pPr>
              <w:keepNext/>
              <w:keepLines/>
              <w:autoSpaceDE w:val="0"/>
              <w:autoSpaceDN w:val="0"/>
              <w:adjustRightInd w:val="0"/>
              <w:spacing w:after="0" w:line="240" w:lineRule="auto"/>
              <w:jc w:val="center"/>
              <w:rPr>
                <w:rFonts w:ascii="Garamond" w:eastAsiaTheme="minorHAnsi" w:hAnsi="Garamond" w:cs="Arial"/>
                <w:color w:val="000000"/>
                <w:sz w:val="24"/>
                <w:szCs w:val="24"/>
              </w:rPr>
            </w:pPr>
            <w:r w:rsidRPr="00CB5ECD">
              <w:rPr>
                <w:rFonts w:ascii="Garamond" w:eastAsiaTheme="minorHAnsi" w:hAnsi="Garamond" w:cs="Arial"/>
                <w:color w:val="000000"/>
                <w:sz w:val="24"/>
                <w:szCs w:val="24"/>
              </w:rPr>
              <w:t>26.09.2024</w:t>
            </w:r>
          </w:p>
          <w:p w14:paraId="6210F204" w14:textId="1CCC6AE3" w:rsidR="00A44007" w:rsidRPr="00CB5ECD" w:rsidRDefault="00A44007" w:rsidP="00CB5ECD">
            <w:pPr>
              <w:keepNext/>
              <w:keepLines/>
              <w:autoSpaceDE w:val="0"/>
              <w:autoSpaceDN w:val="0"/>
              <w:adjustRightInd w:val="0"/>
              <w:spacing w:after="0" w:line="240" w:lineRule="auto"/>
              <w:jc w:val="center"/>
              <w:rPr>
                <w:rFonts w:ascii="Garamond" w:eastAsiaTheme="minorHAnsi" w:hAnsi="Garamond" w:cs="Arial"/>
                <w:color w:val="000000"/>
                <w:sz w:val="24"/>
                <w:szCs w:val="24"/>
              </w:rPr>
            </w:pPr>
            <w:r w:rsidRPr="00CB5ECD">
              <w:rPr>
                <w:rFonts w:ascii="Garamond" w:eastAsiaTheme="minorHAnsi" w:hAnsi="Garamond" w:cs="Arial"/>
                <w:color w:val="000000"/>
                <w:sz w:val="24"/>
                <w:szCs w:val="24"/>
              </w:rPr>
              <w:t>27.09.2024</w:t>
            </w:r>
          </w:p>
        </w:tc>
        <w:tc>
          <w:tcPr>
            <w:tcW w:w="1815" w:type="dxa"/>
            <w:tcBorders>
              <w:top w:val="single" w:sz="6" w:space="0" w:color="808080"/>
              <w:left w:val="single" w:sz="6" w:space="0" w:color="808080"/>
              <w:bottom w:val="single" w:sz="6" w:space="0" w:color="808080"/>
              <w:right w:val="single" w:sz="6" w:space="0" w:color="808080"/>
            </w:tcBorders>
            <w:vAlign w:val="center"/>
          </w:tcPr>
          <w:p w14:paraId="3F215C9E" w14:textId="77777777" w:rsidR="00A44007" w:rsidRPr="00CB5ECD" w:rsidRDefault="00A44007" w:rsidP="00CB5ECD">
            <w:pPr>
              <w:keepNext/>
              <w:keepLines/>
              <w:tabs>
                <w:tab w:val="left" w:pos="8339"/>
              </w:tabs>
              <w:autoSpaceDE w:val="0"/>
              <w:autoSpaceDN w:val="0"/>
              <w:adjustRightInd w:val="0"/>
              <w:spacing w:after="0" w:line="240" w:lineRule="auto"/>
              <w:jc w:val="center"/>
              <w:rPr>
                <w:rFonts w:ascii="Garamond" w:eastAsiaTheme="minorHAnsi" w:hAnsi="Garamond" w:cs="Arial"/>
                <w:color w:val="000000"/>
                <w:sz w:val="24"/>
                <w:szCs w:val="24"/>
              </w:rPr>
            </w:pPr>
            <w:r w:rsidRPr="00CB5ECD">
              <w:rPr>
                <w:rFonts w:ascii="Garamond" w:eastAsiaTheme="minorHAnsi" w:hAnsi="Garamond" w:cs="Arial"/>
                <w:color w:val="000000"/>
                <w:sz w:val="24"/>
                <w:szCs w:val="24"/>
              </w:rPr>
              <w:t>09:00</w:t>
            </w:r>
          </w:p>
        </w:tc>
      </w:tr>
    </w:tbl>
    <w:p w14:paraId="5B4E6DFC" w14:textId="77777777" w:rsidR="00A44007" w:rsidRPr="00CB5ECD" w:rsidRDefault="00A44007" w:rsidP="00CB5ECD">
      <w:pPr>
        <w:pStyle w:val="Normlnweb"/>
        <w:spacing w:before="0" w:beforeAutospacing="0" w:after="0" w:afterAutospacing="0"/>
        <w:jc w:val="both"/>
        <w:rPr>
          <w:rFonts w:ascii="Garamond" w:eastAsiaTheme="minorHAnsi" w:hAnsi="Garamond" w:cs="Arial"/>
          <w:color w:val="000000"/>
        </w:rPr>
      </w:pPr>
      <w:r w:rsidRPr="00CB5ECD">
        <w:rPr>
          <w:rFonts w:ascii="Garamond" w:eastAsiaTheme="minorHAnsi" w:hAnsi="Garamond" w:cs="Arial"/>
          <w:color w:val="000000"/>
        </w:rPr>
        <w:t>Mgr. Martin Vrbík</w:t>
      </w:r>
    </w:p>
    <w:p w14:paraId="6ADE4751" w14:textId="77777777" w:rsidR="00A44007" w:rsidRPr="00CB5ECD" w:rsidRDefault="00A44007" w:rsidP="00CB5ECD">
      <w:pPr>
        <w:pStyle w:val="Normlnweb"/>
        <w:spacing w:before="0" w:beforeAutospacing="0" w:after="0" w:afterAutospacing="0"/>
        <w:jc w:val="both"/>
        <w:rPr>
          <w:rStyle w:val="data"/>
          <w:rFonts w:ascii="Garamond" w:eastAsia="Adobe Myungjo Std M" w:hAnsi="Garamond" w:cs="Arial"/>
        </w:rPr>
      </w:pPr>
      <w:r w:rsidRPr="00CB5ECD">
        <w:rPr>
          <w:rFonts w:ascii="Garamond" w:eastAsiaTheme="minorHAnsi" w:hAnsi="Garamond" w:cs="Arial"/>
          <w:color w:val="000000"/>
        </w:rPr>
        <w:t>Z. K. a spol.</w:t>
      </w:r>
    </w:p>
    <w:p w14:paraId="6C62E868" w14:textId="77777777" w:rsidR="00A44007" w:rsidRPr="00CB5ECD" w:rsidRDefault="00A44007" w:rsidP="00CB5ECD">
      <w:pPr>
        <w:pStyle w:val="Normlnweb"/>
        <w:spacing w:before="0" w:beforeAutospacing="0" w:after="0" w:afterAutospacing="0"/>
        <w:jc w:val="both"/>
        <w:rPr>
          <w:rStyle w:val="data"/>
          <w:rFonts w:ascii="Garamond" w:eastAsia="Adobe Myungjo Std M" w:hAnsi="Garamond" w:cs="Arial"/>
        </w:rPr>
      </w:pPr>
      <w:r w:rsidRPr="00CB5ECD">
        <w:rPr>
          <w:rStyle w:val="data"/>
          <w:rFonts w:ascii="Garamond" w:eastAsia="Adobe Myungjo Std M" w:hAnsi="Garamond" w:cs="Arial"/>
        </w:rPr>
        <w:t>s cílem získat pro společnosti XXX, neoprávněný majetkový prospěch a obdržet velkou část pořizovací ceny technologické linky pily bez potřebné investice společnosti XXX z dotačních prostředků z Operačního programu XXX, na základě úmyslně nadhodnocené ceny pořizované technologické linky</w:t>
      </w:r>
    </w:p>
    <w:p w14:paraId="297AD2E5" w14:textId="77777777" w:rsidR="00A44007" w:rsidRPr="00CB5ECD" w:rsidRDefault="00A44007" w:rsidP="00CB5ECD">
      <w:pPr>
        <w:pStyle w:val="Normlnweb"/>
        <w:spacing w:before="0" w:beforeAutospacing="0" w:after="0" w:afterAutospacing="0"/>
        <w:jc w:val="both"/>
        <w:rPr>
          <w:rStyle w:val="data"/>
          <w:rFonts w:ascii="Garamond" w:eastAsia="Adobe Myungjo Std M" w:hAnsi="Garamond" w:cs="Arial"/>
        </w:rPr>
      </w:pPr>
      <w:r w:rsidRPr="00CB5ECD">
        <w:rPr>
          <w:rStyle w:val="data"/>
          <w:rFonts w:ascii="Garamond" w:eastAsia="Adobe Myungjo Std M" w:hAnsi="Garamond" w:cs="Arial"/>
        </w:rPr>
        <w:t>T. Č. zločin dotačního podvodu § 212 odst. 1, 5 písm. a), odst. 6 písm. a) TZ, zločin poškození finančních zájmů EU § 260 odst. 1, odst. 4 písm. a). odst. 5 TZ, zločin krácení daně § 240, odst. 1, 2 písm. a), odst. 3 písm. a) TZ</w:t>
      </w:r>
    </w:p>
    <w:p w14:paraId="67F9716F" w14:textId="77777777" w:rsidR="00A44007" w:rsidRPr="00CB5ECD" w:rsidRDefault="00A44007" w:rsidP="00CB5ECD">
      <w:pPr>
        <w:pStyle w:val="Normlnweb"/>
        <w:spacing w:before="0" w:beforeAutospacing="0" w:after="0" w:afterAutospacing="0"/>
        <w:jc w:val="both"/>
        <w:rPr>
          <w:rFonts w:ascii="Garamond" w:eastAsiaTheme="minorHAnsi" w:hAnsi="Garamond" w:cs="Arial"/>
          <w:i/>
          <w:iCs/>
          <w:color w:val="000000"/>
        </w:rPr>
      </w:pPr>
      <w:r w:rsidRPr="00CB5ECD">
        <w:rPr>
          <w:rFonts w:ascii="Garamond" w:eastAsiaTheme="minorHAnsi" w:hAnsi="Garamond" w:cs="Arial"/>
          <w:i/>
          <w:iCs/>
          <w:color w:val="000000"/>
        </w:rPr>
        <w:t>Pozn. pokračuje</w:t>
      </w:r>
    </w:p>
    <w:p w14:paraId="1F1029C5" w14:textId="77777777" w:rsidR="00BB093D" w:rsidRPr="00CB5ECD" w:rsidRDefault="00BB093D" w:rsidP="00CB5ECD">
      <w:pPr>
        <w:pBdr>
          <w:bottom w:val="single" w:sz="4" w:space="1" w:color="auto"/>
        </w:pBdr>
        <w:autoSpaceDE w:val="0"/>
        <w:autoSpaceDN w:val="0"/>
        <w:adjustRightInd w:val="0"/>
        <w:spacing w:after="0" w:line="240" w:lineRule="auto"/>
        <w:jc w:val="both"/>
        <w:rPr>
          <w:rFonts w:ascii="Garamond" w:hAnsi="Garamond" w:cs="Arial"/>
          <w:b/>
          <w:color w:val="C0504D" w:themeColor="accent2"/>
          <w:sz w:val="24"/>
          <w:szCs w:val="24"/>
        </w:rPr>
      </w:pPr>
    </w:p>
    <w:p w14:paraId="2AAE7964" w14:textId="77777777" w:rsidR="00C4038E" w:rsidRPr="00CB5ECD" w:rsidRDefault="00C4038E" w:rsidP="00CB5ECD">
      <w:pPr>
        <w:pBdr>
          <w:bottom w:val="single" w:sz="4" w:space="1" w:color="auto"/>
        </w:pBdr>
        <w:autoSpaceDE w:val="0"/>
        <w:autoSpaceDN w:val="0"/>
        <w:adjustRightInd w:val="0"/>
        <w:spacing w:after="0" w:line="240" w:lineRule="auto"/>
        <w:jc w:val="both"/>
        <w:rPr>
          <w:rFonts w:ascii="Garamond" w:hAnsi="Garamond" w:cs="Arial"/>
          <w:b/>
          <w:color w:val="C0504D" w:themeColor="accent2"/>
          <w:sz w:val="24"/>
          <w:szCs w:val="24"/>
        </w:rPr>
      </w:pPr>
    </w:p>
    <w:p w14:paraId="5B84C4A4" w14:textId="1E94A3A8" w:rsidR="00665565" w:rsidRPr="00CB5ECD" w:rsidRDefault="00665565" w:rsidP="00CB5ECD">
      <w:pPr>
        <w:pBdr>
          <w:bottom w:val="single" w:sz="4" w:space="1" w:color="auto"/>
        </w:pBdr>
        <w:autoSpaceDE w:val="0"/>
        <w:autoSpaceDN w:val="0"/>
        <w:adjustRightInd w:val="0"/>
        <w:spacing w:after="0" w:line="240" w:lineRule="auto"/>
        <w:jc w:val="both"/>
        <w:rPr>
          <w:rFonts w:ascii="Garamond" w:hAnsi="Garamond" w:cs="Arial"/>
          <w:b/>
          <w:color w:val="C0504D" w:themeColor="accent2"/>
          <w:sz w:val="24"/>
          <w:szCs w:val="24"/>
        </w:rPr>
      </w:pPr>
      <w:r w:rsidRPr="00CB5ECD">
        <w:rPr>
          <w:rFonts w:ascii="Garamond" w:hAnsi="Garamond" w:cs="Arial"/>
          <w:b/>
          <w:color w:val="C0504D" w:themeColor="accent2"/>
          <w:sz w:val="24"/>
          <w:szCs w:val="24"/>
        </w:rPr>
        <w:t>Odvolací – druhý stupeň (veřejná zasedání) – Brno</w:t>
      </w:r>
    </w:p>
    <w:p w14:paraId="7B00BBE2" w14:textId="77777777" w:rsidR="00833D95" w:rsidRPr="00CB5ECD" w:rsidRDefault="00833D95" w:rsidP="00CB5ECD">
      <w:pPr>
        <w:spacing w:after="0" w:line="240" w:lineRule="auto"/>
        <w:rPr>
          <w:rFonts w:ascii="Garamond" w:hAnsi="Garamond" w:cs="Arial"/>
          <w:sz w:val="24"/>
          <w:szCs w:val="24"/>
        </w:rPr>
      </w:pPr>
    </w:p>
    <w:p w14:paraId="74D43352" w14:textId="37AD0027" w:rsidR="004C2EA7" w:rsidRPr="00CB5ECD" w:rsidRDefault="004C2EA7" w:rsidP="00CB5ECD">
      <w:pPr>
        <w:autoSpaceDE w:val="0"/>
        <w:autoSpaceDN w:val="0"/>
        <w:adjustRightInd w:val="0"/>
        <w:spacing w:after="0" w:line="240" w:lineRule="auto"/>
        <w:jc w:val="both"/>
        <w:rPr>
          <w:rFonts w:ascii="Garamond" w:eastAsiaTheme="minorHAnsi" w:hAnsi="Garamond" w:cs="Arial"/>
          <w:b/>
          <w:bCs/>
          <w:color w:val="000000"/>
          <w:sz w:val="24"/>
          <w:szCs w:val="24"/>
        </w:rPr>
      </w:pPr>
      <w:r w:rsidRPr="00CB5ECD">
        <w:rPr>
          <w:rFonts w:ascii="Garamond" w:eastAsiaTheme="minorHAnsi" w:hAnsi="Garamond" w:cs="Arial"/>
          <w:b/>
          <w:bCs/>
          <w:color w:val="000000"/>
          <w:sz w:val="24"/>
          <w:szCs w:val="24"/>
        </w:rPr>
        <w:t>4To 99/2024</w:t>
      </w:r>
    </w:p>
    <w:tbl>
      <w:tblPr>
        <w:tblW w:w="0" w:type="auto"/>
        <w:tblInd w:w="-65" w:type="dxa"/>
        <w:tblLayout w:type="fixed"/>
        <w:tblCellMar>
          <w:top w:w="57" w:type="dxa"/>
          <w:left w:w="57" w:type="dxa"/>
          <w:bottom w:w="57" w:type="dxa"/>
          <w:right w:w="57" w:type="dxa"/>
        </w:tblCellMar>
        <w:tblLook w:val="00BF" w:firstRow="1" w:lastRow="0" w:firstColumn="1" w:lastColumn="0" w:noHBand="0" w:noVBand="0"/>
      </w:tblPr>
      <w:tblGrid>
        <w:gridCol w:w="2949"/>
        <w:gridCol w:w="2949"/>
        <w:gridCol w:w="1815"/>
        <w:gridCol w:w="1815"/>
      </w:tblGrid>
      <w:tr w:rsidR="004C2EA7" w:rsidRPr="00CB5ECD" w14:paraId="54839381" w14:textId="77777777">
        <w:tc>
          <w:tcPr>
            <w:tcW w:w="2949" w:type="dxa"/>
            <w:tcBorders>
              <w:top w:val="single" w:sz="6" w:space="0" w:color="808080"/>
              <w:left w:val="single" w:sz="6" w:space="0" w:color="808080"/>
              <w:bottom w:val="single" w:sz="6" w:space="0" w:color="808080"/>
              <w:right w:val="single" w:sz="6" w:space="0" w:color="808080"/>
            </w:tcBorders>
            <w:vAlign w:val="center"/>
          </w:tcPr>
          <w:p w14:paraId="0BC1B605" w14:textId="77777777" w:rsidR="004C2EA7" w:rsidRPr="00CB5ECD" w:rsidRDefault="004C2EA7" w:rsidP="00CB5ECD">
            <w:pPr>
              <w:keepNext/>
              <w:keepLines/>
              <w:autoSpaceDE w:val="0"/>
              <w:autoSpaceDN w:val="0"/>
              <w:adjustRightInd w:val="0"/>
              <w:spacing w:after="0" w:line="240" w:lineRule="auto"/>
              <w:rPr>
                <w:rFonts w:ascii="Garamond" w:eastAsiaTheme="minorHAnsi" w:hAnsi="Garamond" w:cs="Arial"/>
                <w:b/>
                <w:bCs/>
                <w:color w:val="000000"/>
                <w:sz w:val="24"/>
                <w:szCs w:val="24"/>
              </w:rPr>
            </w:pPr>
            <w:r w:rsidRPr="00CB5ECD">
              <w:rPr>
                <w:rFonts w:ascii="Garamond" w:eastAsiaTheme="minorHAnsi" w:hAnsi="Garamond" w:cs="Arial"/>
                <w:b/>
                <w:bCs/>
                <w:color w:val="000000"/>
                <w:sz w:val="24"/>
                <w:szCs w:val="24"/>
              </w:rPr>
              <w:t>Místnost</w:t>
            </w:r>
          </w:p>
        </w:tc>
        <w:tc>
          <w:tcPr>
            <w:tcW w:w="2949" w:type="dxa"/>
            <w:tcBorders>
              <w:top w:val="single" w:sz="6" w:space="0" w:color="808080"/>
              <w:left w:val="single" w:sz="6" w:space="0" w:color="808080"/>
              <w:bottom w:val="single" w:sz="6" w:space="0" w:color="808080"/>
              <w:right w:val="single" w:sz="6" w:space="0" w:color="808080"/>
            </w:tcBorders>
          </w:tcPr>
          <w:p w14:paraId="2170A094" w14:textId="77777777" w:rsidR="004C2EA7" w:rsidRPr="00CB5ECD" w:rsidRDefault="004C2EA7" w:rsidP="00CB5ECD">
            <w:pPr>
              <w:keepNext/>
              <w:keepLines/>
              <w:autoSpaceDE w:val="0"/>
              <w:autoSpaceDN w:val="0"/>
              <w:adjustRightInd w:val="0"/>
              <w:spacing w:after="0" w:line="240" w:lineRule="auto"/>
              <w:rPr>
                <w:rFonts w:ascii="Garamond" w:eastAsiaTheme="minorHAnsi" w:hAnsi="Garamond" w:cs="Arial"/>
                <w:b/>
                <w:bCs/>
                <w:color w:val="000000"/>
                <w:sz w:val="24"/>
                <w:szCs w:val="24"/>
              </w:rPr>
            </w:pPr>
            <w:r w:rsidRPr="00CB5ECD">
              <w:rPr>
                <w:rFonts w:ascii="Garamond" w:eastAsiaTheme="minorHAnsi" w:hAnsi="Garamond" w:cs="Arial"/>
                <w:b/>
                <w:bCs/>
                <w:color w:val="000000"/>
                <w:sz w:val="24"/>
                <w:szCs w:val="24"/>
              </w:rPr>
              <w:t>Patro</w:t>
            </w:r>
          </w:p>
        </w:tc>
        <w:tc>
          <w:tcPr>
            <w:tcW w:w="1815" w:type="dxa"/>
            <w:tcBorders>
              <w:top w:val="single" w:sz="6" w:space="0" w:color="808080"/>
              <w:left w:val="single" w:sz="6" w:space="0" w:color="808080"/>
              <w:bottom w:val="single" w:sz="6" w:space="0" w:color="808080"/>
              <w:right w:val="single" w:sz="6" w:space="0" w:color="808080"/>
            </w:tcBorders>
            <w:vAlign w:val="center"/>
          </w:tcPr>
          <w:p w14:paraId="78CD2188" w14:textId="77777777" w:rsidR="004C2EA7" w:rsidRPr="00CB5ECD" w:rsidRDefault="004C2EA7" w:rsidP="00CB5ECD">
            <w:pPr>
              <w:keepNext/>
              <w:keepLines/>
              <w:autoSpaceDE w:val="0"/>
              <w:autoSpaceDN w:val="0"/>
              <w:adjustRightInd w:val="0"/>
              <w:spacing w:after="0" w:line="240" w:lineRule="auto"/>
              <w:jc w:val="center"/>
              <w:rPr>
                <w:rFonts w:ascii="Garamond" w:eastAsiaTheme="minorHAnsi" w:hAnsi="Garamond" w:cs="Arial"/>
                <w:b/>
                <w:bCs/>
                <w:color w:val="000000"/>
                <w:sz w:val="24"/>
                <w:szCs w:val="24"/>
              </w:rPr>
            </w:pPr>
            <w:r w:rsidRPr="00CB5ECD">
              <w:rPr>
                <w:rFonts w:ascii="Garamond" w:eastAsiaTheme="minorHAnsi" w:hAnsi="Garamond" w:cs="Arial"/>
                <w:b/>
                <w:bCs/>
                <w:color w:val="000000"/>
                <w:sz w:val="24"/>
                <w:szCs w:val="24"/>
              </w:rPr>
              <w:t>Datum</w:t>
            </w:r>
          </w:p>
        </w:tc>
        <w:tc>
          <w:tcPr>
            <w:tcW w:w="1815" w:type="dxa"/>
            <w:tcBorders>
              <w:top w:val="single" w:sz="6" w:space="0" w:color="808080"/>
              <w:left w:val="single" w:sz="6" w:space="0" w:color="808080"/>
              <w:bottom w:val="single" w:sz="6" w:space="0" w:color="808080"/>
              <w:right w:val="single" w:sz="6" w:space="0" w:color="808080"/>
            </w:tcBorders>
            <w:vAlign w:val="center"/>
          </w:tcPr>
          <w:p w14:paraId="708C6174" w14:textId="77777777" w:rsidR="004C2EA7" w:rsidRPr="00CB5ECD" w:rsidRDefault="004C2EA7" w:rsidP="00CB5ECD">
            <w:pPr>
              <w:keepNext/>
              <w:keepLines/>
              <w:autoSpaceDE w:val="0"/>
              <w:autoSpaceDN w:val="0"/>
              <w:adjustRightInd w:val="0"/>
              <w:spacing w:after="0" w:line="240" w:lineRule="auto"/>
              <w:jc w:val="center"/>
              <w:rPr>
                <w:rFonts w:ascii="Garamond" w:eastAsiaTheme="minorHAnsi" w:hAnsi="Garamond" w:cs="Arial"/>
                <w:b/>
                <w:bCs/>
                <w:color w:val="000000"/>
                <w:sz w:val="24"/>
                <w:szCs w:val="24"/>
              </w:rPr>
            </w:pPr>
            <w:r w:rsidRPr="00CB5ECD">
              <w:rPr>
                <w:rFonts w:ascii="Garamond" w:eastAsiaTheme="minorHAnsi" w:hAnsi="Garamond" w:cs="Arial"/>
                <w:b/>
                <w:bCs/>
                <w:color w:val="000000"/>
                <w:sz w:val="24"/>
                <w:szCs w:val="24"/>
              </w:rPr>
              <w:t>Čas</w:t>
            </w:r>
          </w:p>
        </w:tc>
      </w:tr>
      <w:tr w:rsidR="004C2EA7" w:rsidRPr="00CB5ECD" w14:paraId="418EA5A0" w14:textId="77777777">
        <w:tc>
          <w:tcPr>
            <w:tcW w:w="2949" w:type="dxa"/>
            <w:tcBorders>
              <w:top w:val="single" w:sz="6" w:space="0" w:color="808080"/>
              <w:left w:val="single" w:sz="6" w:space="0" w:color="808080"/>
              <w:bottom w:val="single" w:sz="6" w:space="0" w:color="808080"/>
              <w:right w:val="single" w:sz="6" w:space="0" w:color="808080"/>
            </w:tcBorders>
          </w:tcPr>
          <w:p w14:paraId="56BE9926" w14:textId="77777777" w:rsidR="004C2EA7" w:rsidRPr="00CB5ECD" w:rsidRDefault="004C2EA7" w:rsidP="00CB5ECD">
            <w:pPr>
              <w:keepNext/>
              <w:keepLines/>
              <w:autoSpaceDE w:val="0"/>
              <w:autoSpaceDN w:val="0"/>
              <w:adjustRightInd w:val="0"/>
              <w:spacing w:after="0" w:line="240" w:lineRule="auto"/>
              <w:rPr>
                <w:rFonts w:ascii="Garamond" w:eastAsiaTheme="minorHAnsi" w:hAnsi="Garamond" w:cs="Arial"/>
                <w:color w:val="000000"/>
                <w:sz w:val="24"/>
                <w:szCs w:val="24"/>
              </w:rPr>
            </w:pPr>
            <w:r w:rsidRPr="00CB5ECD">
              <w:rPr>
                <w:rFonts w:ascii="Garamond" w:eastAsiaTheme="minorHAnsi" w:hAnsi="Garamond" w:cs="Arial"/>
                <w:color w:val="000000"/>
                <w:sz w:val="24"/>
                <w:szCs w:val="24"/>
              </w:rPr>
              <w:t>328, Rooseveltova ul.</w:t>
            </w:r>
          </w:p>
        </w:tc>
        <w:tc>
          <w:tcPr>
            <w:tcW w:w="2949" w:type="dxa"/>
            <w:tcBorders>
              <w:top w:val="single" w:sz="6" w:space="0" w:color="808080"/>
              <w:left w:val="single" w:sz="6" w:space="0" w:color="808080"/>
              <w:bottom w:val="single" w:sz="6" w:space="0" w:color="808080"/>
              <w:right w:val="single" w:sz="6" w:space="0" w:color="808080"/>
            </w:tcBorders>
          </w:tcPr>
          <w:p w14:paraId="6906261C" w14:textId="77777777" w:rsidR="004C2EA7" w:rsidRPr="00CB5ECD" w:rsidRDefault="004C2EA7" w:rsidP="00CB5ECD">
            <w:pPr>
              <w:keepNext/>
              <w:keepLines/>
              <w:autoSpaceDE w:val="0"/>
              <w:autoSpaceDN w:val="0"/>
              <w:adjustRightInd w:val="0"/>
              <w:spacing w:after="0" w:line="240" w:lineRule="auto"/>
              <w:rPr>
                <w:rFonts w:ascii="Garamond" w:eastAsiaTheme="minorHAnsi" w:hAnsi="Garamond" w:cs="Arial"/>
                <w:color w:val="000000"/>
                <w:sz w:val="24"/>
                <w:szCs w:val="24"/>
              </w:rPr>
            </w:pPr>
            <w:r w:rsidRPr="00CB5ECD">
              <w:rPr>
                <w:rFonts w:ascii="Garamond" w:eastAsiaTheme="minorHAnsi" w:hAnsi="Garamond" w:cs="Arial"/>
                <w:color w:val="000000"/>
                <w:sz w:val="24"/>
                <w:szCs w:val="24"/>
              </w:rPr>
              <w:t>III. patro</w:t>
            </w:r>
          </w:p>
        </w:tc>
        <w:tc>
          <w:tcPr>
            <w:tcW w:w="1815" w:type="dxa"/>
            <w:tcBorders>
              <w:top w:val="single" w:sz="6" w:space="0" w:color="808080"/>
              <w:left w:val="single" w:sz="6" w:space="0" w:color="808080"/>
              <w:bottom w:val="single" w:sz="6" w:space="0" w:color="808080"/>
              <w:right w:val="single" w:sz="6" w:space="0" w:color="808080"/>
            </w:tcBorders>
            <w:vAlign w:val="center"/>
          </w:tcPr>
          <w:p w14:paraId="2BF1022D" w14:textId="77777777" w:rsidR="004C2EA7" w:rsidRPr="00CB5ECD" w:rsidRDefault="004C2EA7" w:rsidP="00CB5ECD">
            <w:pPr>
              <w:keepNext/>
              <w:keepLines/>
              <w:autoSpaceDE w:val="0"/>
              <w:autoSpaceDN w:val="0"/>
              <w:adjustRightInd w:val="0"/>
              <w:spacing w:after="0" w:line="240" w:lineRule="auto"/>
              <w:jc w:val="center"/>
              <w:rPr>
                <w:rFonts w:ascii="Garamond" w:eastAsiaTheme="minorHAnsi" w:hAnsi="Garamond" w:cs="Arial"/>
                <w:color w:val="000000"/>
                <w:sz w:val="24"/>
                <w:szCs w:val="24"/>
              </w:rPr>
            </w:pPr>
            <w:r w:rsidRPr="00CB5ECD">
              <w:rPr>
                <w:rFonts w:ascii="Garamond" w:eastAsiaTheme="minorHAnsi" w:hAnsi="Garamond" w:cs="Arial"/>
                <w:color w:val="000000"/>
                <w:sz w:val="24"/>
                <w:szCs w:val="24"/>
              </w:rPr>
              <w:t>24.09.2024</w:t>
            </w:r>
          </w:p>
        </w:tc>
        <w:tc>
          <w:tcPr>
            <w:tcW w:w="1815" w:type="dxa"/>
            <w:tcBorders>
              <w:top w:val="single" w:sz="6" w:space="0" w:color="808080"/>
              <w:left w:val="single" w:sz="6" w:space="0" w:color="808080"/>
              <w:bottom w:val="single" w:sz="6" w:space="0" w:color="808080"/>
              <w:right w:val="single" w:sz="6" w:space="0" w:color="808080"/>
            </w:tcBorders>
            <w:vAlign w:val="center"/>
          </w:tcPr>
          <w:p w14:paraId="57ED3171" w14:textId="77777777" w:rsidR="004C2EA7" w:rsidRPr="00CB5ECD" w:rsidRDefault="004C2EA7" w:rsidP="00CB5ECD">
            <w:pPr>
              <w:keepNext/>
              <w:keepLines/>
              <w:tabs>
                <w:tab w:val="left" w:pos="8339"/>
              </w:tabs>
              <w:autoSpaceDE w:val="0"/>
              <w:autoSpaceDN w:val="0"/>
              <w:adjustRightInd w:val="0"/>
              <w:spacing w:after="0" w:line="240" w:lineRule="auto"/>
              <w:jc w:val="center"/>
              <w:rPr>
                <w:rFonts w:ascii="Garamond" w:eastAsiaTheme="minorHAnsi" w:hAnsi="Garamond" w:cs="Arial"/>
                <w:color w:val="000000"/>
                <w:sz w:val="24"/>
                <w:szCs w:val="24"/>
              </w:rPr>
            </w:pPr>
            <w:r w:rsidRPr="00CB5ECD">
              <w:rPr>
                <w:rFonts w:ascii="Garamond" w:eastAsiaTheme="minorHAnsi" w:hAnsi="Garamond" w:cs="Arial"/>
                <w:color w:val="000000"/>
                <w:sz w:val="24"/>
                <w:szCs w:val="24"/>
              </w:rPr>
              <w:t>08:30</w:t>
            </w:r>
          </w:p>
        </w:tc>
      </w:tr>
    </w:tbl>
    <w:p w14:paraId="58EF111F" w14:textId="77777777" w:rsidR="004C2EA7" w:rsidRPr="00CB5ECD" w:rsidRDefault="004C2EA7" w:rsidP="00CB5ECD">
      <w:pPr>
        <w:autoSpaceDE w:val="0"/>
        <w:autoSpaceDN w:val="0"/>
        <w:adjustRightInd w:val="0"/>
        <w:spacing w:after="0" w:line="240" w:lineRule="auto"/>
        <w:jc w:val="both"/>
        <w:rPr>
          <w:rFonts w:ascii="Garamond" w:hAnsi="Garamond"/>
          <w:b/>
          <w:color w:val="C0504D" w:themeColor="accent2"/>
          <w:sz w:val="24"/>
          <w:szCs w:val="24"/>
        </w:rPr>
      </w:pPr>
      <w:r w:rsidRPr="00CB5ECD">
        <w:rPr>
          <w:rFonts w:ascii="Garamond" w:eastAsiaTheme="minorHAnsi" w:hAnsi="Garamond" w:cs="Arial"/>
          <w:color w:val="000000"/>
          <w:sz w:val="24"/>
          <w:szCs w:val="24"/>
        </w:rPr>
        <w:t>Mgr. Martin Hrabal</w:t>
      </w:r>
    </w:p>
    <w:p w14:paraId="6670BDEF" w14:textId="77777777" w:rsidR="004C2EA7" w:rsidRPr="00CB5ECD" w:rsidRDefault="004C2EA7" w:rsidP="00CB5ECD">
      <w:pPr>
        <w:autoSpaceDE w:val="0"/>
        <w:autoSpaceDN w:val="0"/>
        <w:adjustRightInd w:val="0"/>
        <w:spacing w:after="0" w:line="240" w:lineRule="auto"/>
        <w:jc w:val="both"/>
        <w:rPr>
          <w:rFonts w:ascii="Garamond" w:hAnsi="Garamond" w:cs="Arial"/>
          <w:sz w:val="24"/>
          <w:szCs w:val="24"/>
        </w:rPr>
      </w:pPr>
      <w:r w:rsidRPr="00CB5ECD">
        <w:rPr>
          <w:rFonts w:ascii="Garamond" w:hAnsi="Garamond" w:cs="Arial"/>
          <w:sz w:val="24"/>
          <w:szCs w:val="24"/>
        </w:rPr>
        <w:t>v době od 24. 4. 2019 do 10. 7. 2019 převedla obžalovaná ze svého </w:t>
      </w:r>
      <w:proofErr w:type="gramStart"/>
      <w:r w:rsidRPr="00CB5ECD">
        <w:rPr>
          <w:rFonts w:ascii="Garamond" w:hAnsi="Garamond" w:cs="Arial"/>
          <w:sz w:val="24"/>
          <w:szCs w:val="24"/>
        </w:rPr>
        <w:t>účtu  peněžní</w:t>
      </w:r>
      <w:proofErr w:type="gramEnd"/>
      <w:r w:rsidRPr="00CB5ECD">
        <w:rPr>
          <w:rFonts w:ascii="Garamond" w:hAnsi="Garamond" w:cs="Arial"/>
          <w:sz w:val="24"/>
          <w:szCs w:val="24"/>
        </w:rPr>
        <w:t xml:space="preserve"> prostředky v celkové výši 1.217.000 Kč osobě vystupující pod smyšleným jménem, profese voják USA na misi v Iráku, kdy tyto peníze byly pro osobu určeny jako půjčka na koupi letenky na návrat domů a úhradu celních poplatků, ačkoliv se jednalo pouze o fiktivní osobu komunikující emailem z různých států USA, Německa a Ghany, kdy tyto peněžní prostředky byly převedeny na různé bankovní účty osob obžalovaných</w:t>
      </w:r>
    </w:p>
    <w:p w14:paraId="0E335457" w14:textId="77777777" w:rsidR="004C2EA7" w:rsidRPr="00CB5ECD" w:rsidRDefault="004C2EA7" w:rsidP="00CB5ECD">
      <w:pPr>
        <w:spacing w:after="0" w:line="240" w:lineRule="auto"/>
        <w:jc w:val="both"/>
        <w:rPr>
          <w:rFonts w:ascii="Garamond" w:hAnsi="Garamond"/>
          <w:sz w:val="24"/>
          <w:szCs w:val="24"/>
        </w:rPr>
      </w:pPr>
      <w:r w:rsidRPr="00CB5ECD">
        <w:rPr>
          <w:rFonts w:ascii="Garamond" w:hAnsi="Garamond"/>
          <w:sz w:val="24"/>
          <w:szCs w:val="24"/>
        </w:rPr>
        <w:lastRenderedPageBreak/>
        <w:t>přečin podvodu podle § 209 odstavec 1, 3 trestního zákoníku,</w:t>
      </w:r>
    </w:p>
    <w:p w14:paraId="62375144" w14:textId="77777777" w:rsidR="004C2EA7" w:rsidRPr="00CB5ECD" w:rsidRDefault="004C2EA7" w:rsidP="00CB5ECD">
      <w:pPr>
        <w:spacing w:after="0" w:line="240" w:lineRule="auto"/>
        <w:jc w:val="both"/>
        <w:rPr>
          <w:rFonts w:ascii="Garamond" w:hAnsi="Garamond"/>
          <w:sz w:val="24"/>
          <w:szCs w:val="24"/>
        </w:rPr>
      </w:pPr>
      <w:r w:rsidRPr="00CB5ECD">
        <w:rPr>
          <w:rFonts w:ascii="Garamond" w:hAnsi="Garamond"/>
          <w:sz w:val="24"/>
          <w:szCs w:val="24"/>
        </w:rPr>
        <w:t>přečin legalizace výnosů z trestné činnosti podle § 216 odstavec 1 al. 1 trestního zákoníku,</w:t>
      </w:r>
    </w:p>
    <w:p w14:paraId="7F35785D" w14:textId="77777777" w:rsidR="004C2EA7" w:rsidRPr="00CB5ECD" w:rsidRDefault="004C2EA7" w:rsidP="00CB5ECD">
      <w:pPr>
        <w:spacing w:after="0" w:line="240" w:lineRule="auto"/>
        <w:jc w:val="both"/>
        <w:rPr>
          <w:rFonts w:ascii="Garamond" w:hAnsi="Garamond"/>
          <w:sz w:val="24"/>
          <w:szCs w:val="24"/>
        </w:rPr>
      </w:pPr>
      <w:r w:rsidRPr="00CB5ECD">
        <w:rPr>
          <w:rFonts w:ascii="Garamond" w:hAnsi="Garamond"/>
          <w:sz w:val="24"/>
          <w:szCs w:val="24"/>
        </w:rPr>
        <w:t>přečin legalizace výnosů z trestné činnosti z nedbalosti podle § 217 odstavec 2 trestního zákoníku,</w:t>
      </w:r>
    </w:p>
    <w:p w14:paraId="41577FBF" w14:textId="77777777" w:rsidR="004C2EA7" w:rsidRPr="00CB5ECD" w:rsidRDefault="004C2EA7" w:rsidP="00CB5ECD">
      <w:pPr>
        <w:spacing w:after="0" w:line="240" w:lineRule="auto"/>
        <w:rPr>
          <w:rFonts w:ascii="Garamond" w:hAnsi="Garamond"/>
          <w:b/>
          <w:color w:val="000000"/>
          <w:sz w:val="24"/>
          <w:szCs w:val="24"/>
        </w:rPr>
      </w:pPr>
      <w:r w:rsidRPr="00CB5ECD">
        <w:rPr>
          <w:rFonts w:ascii="Garamond" w:hAnsi="Garamond"/>
          <w:b/>
          <w:color w:val="000000"/>
          <w:sz w:val="24"/>
          <w:szCs w:val="24"/>
        </w:rPr>
        <w:t>a odsuzují se</w:t>
      </w:r>
    </w:p>
    <w:p w14:paraId="54CC94E2" w14:textId="77777777" w:rsidR="004C2EA7" w:rsidRPr="00CB5ECD" w:rsidRDefault="004C2EA7" w:rsidP="00CB5ECD">
      <w:pPr>
        <w:spacing w:after="0" w:line="240" w:lineRule="auto"/>
        <w:rPr>
          <w:rFonts w:ascii="Garamond" w:hAnsi="Garamond"/>
          <w:b/>
          <w:color w:val="000000"/>
          <w:sz w:val="24"/>
          <w:szCs w:val="24"/>
        </w:rPr>
      </w:pPr>
      <w:r w:rsidRPr="00CB5ECD">
        <w:rPr>
          <w:rFonts w:ascii="Garamond" w:hAnsi="Garamond"/>
          <w:b/>
          <w:color w:val="000000"/>
          <w:sz w:val="24"/>
          <w:szCs w:val="24"/>
        </w:rPr>
        <w:t>obžalovaný I. a II.</w:t>
      </w:r>
    </w:p>
    <w:p w14:paraId="47787B6A" w14:textId="77777777" w:rsidR="004C2EA7" w:rsidRPr="00CB5ECD" w:rsidRDefault="004C2EA7" w:rsidP="00CB5ECD">
      <w:pPr>
        <w:spacing w:after="0" w:line="240" w:lineRule="auto"/>
        <w:rPr>
          <w:rFonts w:ascii="Garamond" w:hAnsi="Garamond"/>
          <w:sz w:val="24"/>
          <w:szCs w:val="24"/>
        </w:rPr>
      </w:pPr>
      <w:r w:rsidRPr="00CB5ECD">
        <w:rPr>
          <w:rFonts w:ascii="Garamond" w:hAnsi="Garamond"/>
          <w:sz w:val="24"/>
          <w:szCs w:val="24"/>
        </w:rPr>
        <w:t xml:space="preserve">podle § 209 odstavec 3 trestního zákoníku k trestu odnětí svobody v trvání </w:t>
      </w:r>
      <w:r w:rsidRPr="00CB5ECD">
        <w:rPr>
          <w:rFonts w:ascii="Garamond" w:hAnsi="Garamond"/>
          <w:b/>
          <w:sz w:val="24"/>
          <w:szCs w:val="24"/>
        </w:rPr>
        <w:t>1 (jednoho) roku.</w:t>
      </w:r>
    </w:p>
    <w:p w14:paraId="74237F20" w14:textId="77777777" w:rsidR="004C2EA7" w:rsidRPr="00CB5ECD" w:rsidRDefault="004C2EA7" w:rsidP="00CB5ECD">
      <w:pPr>
        <w:spacing w:after="0" w:line="240" w:lineRule="auto"/>
        <w:rPr>
          <w:rFonts w:ascii="Garamond" w:hAnsi="Garamond"/>
          <w:b/>
          <w:sz w:val="24"/>
          <w:szCs w:val="24"/>
        </w:rPr>
      </w:pPr>
      <w:r w:rsidRPr="00CB5ECD">
        <w:rPr>
          <w:rFonts w:ascii="Garamond" w:hAnsi="Garamond"/>
          <w:sz w:val="24"/>
          <w:szCs w:val="24"/>
        </w:rPr>
        <w:t xml:space="preserve">Podle § 81 odstavec 1 trestního zákoníku, § 82 odstavec 1 trestního zákoníku se oběma obžalovaným výkon trestu podmíněně odkládá na zkušební dobu v trvání </w:t>
      </w:r>
      <w:r w:rsidRPr="00CB5ECD">
        <w:rPr>
          <w:rFonts w:ascii="Garamond" w:hAnsi="Garamond"/>
          <w:b/>
          <w:sz w:val="24"/>
          <w:szCs w:val="24"/>
        </w:rPr>
        <w:t>3 (tří) let.</w:t>
      </w:r>
    </w:p>
    <w:p w14:paraId="10D0E4DD" w14:textId="77777777" w:rsidR="004C2EA7" w:rsidRPr="00CB5ECD" w:rsidRDefault="004C2EA7" w:rsidP="00CB5ECD">
      <w:pPr>
        <w:spacing w:after="0" w:line="240" w:lineRule="auto"/>
        <w:rPr>
          <w:rFonts w:ascii="Garamond" w:hAnsi="Garamond"/>
          <w:color w:val="000000"/>
          <w:sz w:val="24"/>
          <w:szCs w:val="24"/>
        </w:rPr>
      </w:pPr>
      <w:r w:rsidRPr="00CB5ECD">
        <w:rPr>
          <w:rFonts w:ascii="Garamond" w:hAnsi="Garamond"/>
          <w:b/>
          <w:color w:val="000000"/>
          <w:sz w:val="24"/>
          <w:szCs w:val="24"/>
        </w:rPr>
        <w:t>obžalovaný III.</w:t>
      </w:r>
    </w:p>
    <w:p w14:paraId="38E8BE0A" w14:textId="77777777" w:rsidR="004C2EA7" w:rsidRPr="00CB5ECD" w:rsidRDefault="004C2EA7" w:rsidP="00CB5ECD">
      <w:pPr>
        <w:spacing w:after="0" w:line="240" w:lineRule="auto"/>
        <w:rPr>
          <w:rFonts w:ascii="Garamond" w:hAnsi="Garamond"/>
          <w:sz w:val="24"/>
          <w:szCs w:val="24"/>
        </w:rPr>
      </w:pPr>
      <w:r w:rsidRPr="00CB5ECD">
        <w:rPr>
          <w:rFonts w:ascii="Garamond" w:hAnsi="Garamond"/>
          <w:sz w:val="24"/>
          <w:szCs w:val="24"/>
        </w:rPr>
        <w:t xml:space="preserve">podle § 216 odstavec 1 trestního zákoníku k trestu odnětí svobody v trvání </w:t>
      </w:r>
      <w:r w:rsidRPr="00CB5ECD">
        <w:rPr>
          <w:rFonts w:ascii="Garamond" w:hAnsi="Garamond"/>
          <w:b/>
          <w:sz w:val="24"/>
          <w:szCs w:val="24"/>
        </w:rPr>
        <w:t xml:space="preserve">8 (osmi) měsíců. </w:t>
      </w:r>
    </w:p>
    <w:p w14:paraId="53CF519C" w14:textId="77777777" w:rsidR="004C2EA7" w:rsidRPr="00CB5ECD" w:rsidRDefault="004C2EA7" w:rsidP="00CB5ECD">
      <w:pPr>
        <w:spacing w:after="0" w:line="240" w:lineRule="auto"/>
        <w:rPr>
          <w:rFonts w:ascii="Garamond" w:hAnsi="Garamond"/>
          <w:b/>
          <w:sz w:val="24"/>
          <w:szCs w:val="24"/>
        </w:rPr>
      </w:pPr>
      <w:r w:rsidRPr="00CB5ECD">
        <w:rPr>
          <w:rFonts w:ascii="Garamond" w:hAnsi="Garamond"/>
          <w:sz w:val="24"/>
          <w:szCs w:val="24"/>
        </w:rPr>
        <w:t xml:space="preserve">Podle § 81 odstavec 1 trestního zákoníku, § 82 odstavec 1 trestního zákoníku se obžalovanému výkon trestu podmíněně odkládá na zkušební dobu v trvání </w:t>
      </w:r>
      <w:r w:rsidRPr="00CB5ECD">
        <w:rPr>
          <w:rFonts w:ascii="Garamond" w:hAnsi="Garamond"/>
          <w:b/>
          <w:sz w:val="24"/>
          <w:szCs w:val="24"/>
        </w:rPr>
        <w:t>18 (osmnácti) měsíců.</w:t>
      </w:r>
    </w:p>
    <w:p w14:paraId="537AAE8E" w14:textId="77777777" w:rsidR="004C2EA7" w:rsidRPr="00CB5ECD" w:rsidRDefault="004C2EA7" w:rsidP="00CB5ECD">
      <w:pPr>
        <w:spacing w:after="0" w:line="240" w:lineRule="auto"/>
        <w:rPr>
          <w:rFonts w:ascii="Garamond" w:hAnsi="Garamond"/>
          <w:color w:val="000000"/>
          <w:sz w:val="24"/>
          <w:szCs w:val="24"/>
        </w:rPr>
      </w:pPr>
      <w:r w:rsidRPr="00CB5ECD">
        <w:rPr>
          <w:rFonts w:ascii="Garamond" w:hAnsi="Garamond"/>
          <w:b/>
          <w:color w:val="000000"/>
          <w:sz w:val="24"/>
          <w:szCs w:val="24"/>
        </w:rPr>
        <w:t xml:space="preserve">obžalovaná </w:t>
      </w:r>
    </w:p>
    <w:p w14:paraId="2487521B" w14:textId="77777777" w:rsidR="004C2EA7" w:rsidRPr="00CB5ECD" w:rsidRDefault="004C2EA7" w:rsidP="00CB5ECD">
      <w:pPr>
        <w:spacing w:after="0" w:line="240" w:lineRule="auto"/>
        <w:rPr>
          <w:rFonts w:ascii="Garamond" w:hAnsi="Garamond"/>
          <w:b/>
          <w:sz w:val="24"/>
          <w:szCs w:val="24"/>
        </w:rPr>
      </w:pPr>
      <w:r w:rsidRPr="00CB5ECD">
        <w:rPr>
          <w:rFonts w:ascii="Garamond" w:hAnsi="Garamond"/>
          <w:sz w:val="24"/>
          <w:szCs w:val="24"/>
        </w:rPr>
        <w:t xml:space="preserve">podle § 217 odstavec 2 trestního zákoníku k trestu odnětí svobody v trvání </w:t>
      </w:r>
      <w:r w:rsidRPr="00CB5ECD">
        <w:rPr>
          <w:rFonts w:ascii="Garamond" w:hAnsi="Garamond"/>
          <w:b/>
          <w:sz w:val="24"/>
          <w:szCs w:val="24"/>
        </w:rPr>
        <w:t>5 (</w:t>
      </w:r>
      <w:proofErr w:type="gramStart"/>
      <w:r w:rsidRPr="00CB5ECD">
        <w:rPr>
          <w:rFonts w:ascii="Garamond" w:hAnsi="Garamond"/>
          <w:b/>
          <w:sz w:val="24"/>
          <w:szCs w:val="24"/>
        </w:rPr>
        <w:t>pěti)  měsíců</w:t>
      </w:r>
      <w:proofErr w:type="gramEnd"/>
      <w:r w:rsidRPr="00CB5ECD">
        <w:rPr>
          <w:rFonts w:ascii="Garamond" w:hAnsi="Garamond"/>
          <w:b/>
          <w:sz w:val="24"/>
          <w:szCs w:val="24"/>
        </w:rPr>
        <w:t xml:space="preserve">. </w:t>
      </w:r>
    </w:p>
    <w:p w14:paraId="0E2E9FE5" w14:textId="71217A06" w:rsidR="003C57DC" w:rsidRPr="00CB5ECD" w:rsidRDefault="004C2EA7" w:rsidP="00CB5ECD">
      <w:pPr>
        <w:spacing w:after="0" w:line="240" w:lineRule="auto"/>
        <w:rPr>
          <w:rFonts w:ascii="Garamond" w:hAnsi="Garamond"/>
          <w:b/>
          <w:sz w:val="24"/>
          <w:szCs w:val="24"/>
        </w:rPr>
      </w:pPr>
      <w:r w:rsidRPr="00CB5ECD">
        <w:rPr>
          <w:rFonts w:ascii="Garamond" w:hAnsi="Garamond"/>
          <w:sz w:val="24"/>
          <w:szCs w:val="24"/>
        </w:rPr>
        <w:t xml:space="preserve">Podle § 81 odstavec 1 trestního zákoníku, § 82 odstavec 1 trestního zákoníku se obžalované výkon trestu podmíněně odkládá na zkušební dobu v trvání </w:t>
      </w:r>
      <w:r w:rsidRPr="00CB5ECD">
        <w:rPr>
          <w:rFonts w:ascii="Garamond" w:hAnsi="Garamond"/>
          <w:b/>
          <w:sz w:val="24"/>
          <w:szCs w:val="24"/>
        </w:rPr>
        <w:t>1 (jednoho) roku.</w:t>
      </w:r>
    </w:p>
    <w:p w14:paraId="24CB40CC" w14:textId="77777777" w:rsidR="00EC0DDA" w:rsidRPr="00CB5ECD" w:rsidRDefault="00EC0DDA" w:rsidP="00CB5ECD">
      <w:pPr>
        <w:autoSpaceDE w:val="0"/>
        <w:autoSpaceDN w:val="0"/>
        <w:adjustRightInd w:val="0"/>
        <w:spacing w:after="0" w:line="240" w:lineRule="auto"/>
        <w:jc w:val="both"/>
        <w:rPr>
          <w:rFonts w:ascii="Garamond" w:hAnsi="Garamond"/>
          <w:b/>
          <w:color w:val="C0504D" w:themeColor="accent2"/>
          <w:sz w:val="24"/>
          <w:szCs w:val="24"/>
        </w:rPr>
      </w:pPr>
    </w:p>
    <w:p w14:paraId="5189F0A9" w14:textId="44D952BA" w:rsidR="00CD45B0" w:rsidRPr="00CB5ECD" w:rsidRDefault="00CD45B0" w:rsidP="00CB5ECD">
      <w:pPr>
        <w:autoSpaceDE w:val="0"/>
        <w:autoSpaceDN w:val="0"/>
        <w:adjustRightInd w:val="0"/>
        <w:spacing w:after="0" w:line="240" w:lineRule="auto"/>
        <w:jc w:val="both"/>
        <w:rPr>
          <w:rFonts w:ascii="Garamond" w:eastAsiaTheme="minorHAnsi" w:hAnsi="Garamond" w:cs="Arial"/>
          <w:b/>
          <w:bCs/>
          <w:color w:val="000000"/>
          <w:sz w:val="24"/>
          <w:szCs w:val="24"/>
        </w:rPr>
      </w:pPr>
      <w:r w:rsidRPr="00CB5ECD">
        <w:rPr>
          <w:rFonts w:ascii="Garamond" w:eastAsiaTheme="minorHAnsi" w:hAnsi="Garamond" w:cs="Arial"/>
          <w:b/>
          <w:bCs/>
          <w:color w:val="000000"/>
          <w:sz w:val="24"/>
          <w:szCs w:val="24"/>
        </w:rPr>
        <w:t>8To 253/2024</w:t>
      </w:r>
    </w:p>
    <w:tbl>
      <w:tblPr>
        <w:tblW w:w="0" w:type="auto"/>
        <w:tblInd w:w="-65" w:type="dxa"/>
        <w:tblLayout w:type="fixed"/>
        <w:tblCellMar>
          <w:top w:w="57" w:type="dxa"/>
          <w:left w:w="57" w:type="dxa"/>
          <w:bottom w:w="57" w:type="dxa"/>
          <w:right w:w="57" w:type="dxa"/>
        </w:tblCellMar>
        <w:tblLook w:val="00BF" w:firstRow="1" w:lastRow="0" w:firstColumn="1" w:lastColumn="0" w:noHBand="0" w:noVBand="0"/>
      </w:tblPr>
      <w:tblGrid>
        <w:gridCol w:w="2949"/>
        <w:gridCol w:w="2949"/>
        <w:gridCol w:w="1815"/>
        <w:gridCol w:w="1815"/>
      </w:tblGrid>
      <w:tr w:rsidR="00CD45B0" w:rsidRPr="00CB5ECD" w14:paraId="5C6560D0" w14:textId="77777777">
        <w:tc>
          <w:tcPr>
            <w:tcW w:w="2949" w:type="dxa"/>
            <w:tcBorders>
              <w:top w:val="single" w:sz="6" w:space="0" w:color="808080"/>
              <w:left w:val="single" w:sz="6" w:space="0" w:color="808080"/>
              <w:bottom w:val="single" w:sz="6" w:space="0" w:color="808080"/>
              <w:right w:val="single" w:sz="6" w:space="0" w:color="808080"/>
            </w:tcBorders>
            <w:vAlign w:val="center"/>
          </w:tcPr>
          <w:p w14:paraId="33E26E51" w14:textId="77777777" w:rsidR="00CD45B0" w:rsidRPr="00CB5ECD" w:rsidRDefault="00CD45B0" w:rsidP="00CB5ECD">
            <w:pPr>
              <w:keepNext/>
              <w:keepLines/>
              <w:autoSpaceDE w:val="0"/>
              <w:autoSpaceDN w:val="0"/>
              <w:adjustRightInd w:val="0"/>
              <w:spacing w:after="0" w:line="240" w:lineRule="auto"/>
              <w:rPr>
                <w:rFonts w:ascii="Garamond" w:eastAsiaTheme="minorHAnsi" w:hAnsi="Garamond" w:cs="Arial"/>
                <w:b/>
                <w:bCs/>
                <w:color w:val="000000"/>
                <w:sz w:val="24"/>
                <w:szCs w:val="24"/>
              </w:rPr>
            </w:pPr>
            <w:r w:rsidRPr="00CB5ECD">
              <w:rPr>
                <w:rFonts w:ascii="Garamond" w:eastAsiaTheme="minorHAnsi" w:hAnsi="Garamond" w:cs="Arial"/>
                <w:b/>
                <w:bCs/>
                <w:color w:val="000000"/>
                <w:sz w:val="24"/>
                <w:szCs w:val="24"/>
              </w:rPr>
              <w:t>Místnost</w:t>
            </w:r>
          </w:p>
        </w:tc>
        <w:tc>
          <w:tcPr>
            <w:tcW w:w="2949" w:type="dxa"/>
            <w:tcBorders>
              <w:top w:val="single" w:sz="6" w:space="0" w:color="808080"/>
              <w:left w:val="single" w:sz="6" w:space="0" w:color="808080"/>
              <w:bottom w:val="single" w:sz="6" w:space="0" w:color="808080"/>
              <w:right w:val="single" w:sz="6" w:space="0" w:color="808080"/>
            </w:tcBorders>
          </w:tcPr>
          <w:p w14:paraId="10AEFAFC" w14:textId="77777777" w:rsidR="00CD45B0" w:rsidRPr="00CB5ECD" w:rsidRDefault="00CD45B0" w:rsidP="00CB5ECD">
            <w:pPr>
              <w:keepNext/>
              <w:keepLines/>
              <w:autoSpaceDE w:val="0"/>
              <w:autoSpaceDN w:val="0"/>
              <w:adjustRightInd w:val="0"/>
              <w:spacing w:after="0" w:line="240" w:lineRule="auto"/>
              <w:rPr>
                <w:rFonts w:ascii="Garamond" w:eastAsiaTheme="minorHAnsi" w:hAnsi="Garamond" w:cs="Arial"/>
                <w:b/>
                <w:bCs/>
                <w:color w:val="000000"/>
                <w:sz w:val="24"/>
                <w:szCs w:val="24"/>
              </w:rPr>
            </w:pPr>
            <w:r w:rsidRPr="00CB5ECD">
              <w:rPr>
                <w:rFonts w:ascii="Garamond" w:eastAsiaTheme="minorHAnsi" w:hAnsi="Garamond" w:cs="Arial"/>
                <w:b/>
                <w:bCs/>
                <w:color w:val="000000"/>
                <w:sz w:val="24"/>
                <w:szCs w:val="24"/>
              </w:rPr>
              <w:t>Patro</w:t>
            </w:r>
          </w:p>
        </w:tc>
        <w:tc>
          <w:tcPr>
            <w:tcW w:w="1815" w:type="dxa"/>
            <w:tcBorders>
              <w:top w:val="single" w:sz="6" w:space="0" w:color="808080"/>
              <w:left w:val="single" w:sz="6" w:space="0" w:color="808080"/>
              <w:bottom w:val="single" w:sz="6" w:space="0" w:color="808080"/>
              <w:right w:val="single" w:sz="6" w:space="0" w:color="808080"/>
            </w:tcBorders>
            <w:vAlign w:val="center"/>
          </w:tcPr>
          <w:p w14:paraId="23DF5C0E" w14:textId="77777777" w:rsidR="00CD45B0" w:rsidRPr="00CB5ECD" w:rsidRDefault="00CD45B0" w:rsidP="00CB5ECD">
            <w:pPr>
              <w:keepNext/>
              <w:keepLines/>
              <w:autoSpaceDE w:val="0"/>
              <w:autoSpaceDN w:val="0"/>
              <w:adjustRightInd w:val="0"/>
              <w:spacing w:after="0" w:line="240" w:lineRule="auto"/>
              <w:jc w:val="center"/>
              <w:rPr>
                <w:rFonts w:ascii="Garamond" w:eastAsiaTheme="minorHAnsi" w:hAnsi="Garamond" w:cs="Arial"/>
                <w:b/>
                <w:bCs/>
                <w:color w:val="000000"/>
                <w:sz w:val="24"/>
                <w:szCs w:val="24"/>
              </w:rPr>
            </w:pPr>
            <w:r w:rsidRPr="00CB5ECD">
              <w:rPr>
                <w:rFonts w:ascii="Garamond" w:eastAsiaTheme="minorHAnsi" w:hAnsi="Garamond" w:cs="Arial"/>
                <w:b/>
                <w:bCs/>
                <w:color w:val="000000"/>
                <w:sz w:val="24"/>
                <w:szCs w:val="24"/>
              </w:rPr>
              <w:t>Datum</w:t>
            </w:r>
          </w:p>
        </w:tc>
        <w:tc>
          <w:tcPr>
            <w:tcW w:w="1815" w:type="dxa"/>
            <w:tcBorders>
              <w:top w:val="single" w:sz="6" w:space="0" w:color="808080"/>
              <w:left w:val="single" w:sz="6" w:space="0" w:color="808080"/>
              <w:bottom w:val="single" w:sz="6" w:space="0" w:color="808080"/>
              <w:right w:val="single" w:sz="6" w:space="0" w:color="808080"/>
            </w:tcBorders>
            <w:vAlign w:val="center"/>
          </w:tcPr>
          <w:p w14:paraId="4ADB5C01" w14:textId="77777777" w:rsidR="00CD45B0" w:rsidRPr="00CB5ECD" w:rsidRDefault="00CD45B0" w:rsidP="00CB5ECD">
            <w:pPr>
              <w:keepNext/>
              <w:keepLines/>
              <w:autoSpaceDE w:val="0"/>
              <w:autoSpaceDN w:val="0"/>
              <w:adjustRightInd w:val="0"/>
              <w:spacing w:after="0" w:line="240" w:lineRule="auto"/>
              <w:jc w:val="center"/>
              <w:rPr>
                <w:rFonts w:ascii="Garamond" w:eastAsiaTheme="minorHAnsi" w:hAnsi="Garamond" w:cs="Arial"/>
                <w:b/>
                <w:bCs/>
                <w:color w:val="000000"/>
                <w:sz w:val="24"/>
                <w:szCs w:val="24"/>
              </w:rPr>
            </w:pPr>
            <w:r w:rsidRPr="00CB5ECD">
              <w:rPr>
                <w:rFonts w:ascii="Garamond" w:eastAsiaTheme="minorHAnsi" w:hAnsi="Garamond" w:cs="Arial"/>
                <w:b/>
                <w:bCs/>
                <w:color w:val="000000"/>
                <w:sz w:val="24"/>
                <w:szCs w:val="24"/>
              </w:rPr>
              <w:t>Čas</w:t>
            </w:r>
          </w:p>
        </w:tc>
      </w:tr>
      <w:tr w:rsidR="00CD45B0" w:rsidRPr="00CB5ECD" w14:paraId="2557975E" w14:textId="77777777">
        <w:tc>
          <w:tcPr>
            <w:tcW w:w="2949" w:type="dxa"/>
            <w:tcBorders>
              <w:top w:val="single" w:sz="6" w:space="0" w:color="808080"/>
              <w:left w:val="single" w:sz="6" w:space="0" w:color="808080"/>
              <w:bottom w:val="single" w:sz="6" w:space="0" w:color="808080"/>
              <w:right w:val="single" w:sz="6" w:space="0" w:color="808080"/>
            </w:tcBorders>
          </w:tcPr>
          <w:p w14:paraId="383FEC39" w14:textId="77777777" w:rsidR="00CD45B0" w:rsidRPr="00CB5ECD" w:rsidRDefault="00CD45B0" w:rsidP="00CB5ECD">
            <w:pPr>
              <w:keepNext/>
              <w:keepLines/>
              <w:autoSpaceDE w:val="0"/>
              <w:autoSpaceDN w:val="0"/>
              <w:adjustRightInd w:val="0"/>
              <w:spacing w:after="0" w:line="240" w:lineRule="auto"/>
              <w:rPr>
                <w:rFonts w:ascii="Garamond" w:eastAsiaTheme="minorHAnsi" w:hAnsi="Garamond" w:cs="Arial"/>
                <w:color w:val="000000"/>
                <w:sz w:val="24"/>
                <w:szCs w:val="24"/>
              </w:rPr>
            </w:pPr>
            <w:r w:rsidRPr="00CB5ECD">
              <w:rPr>
                <w:rFonts w:ascii="Garamond" w:eastAsiaTheme="minorHAnsi" w:hAnsi="Garamond" w:cs="Arial"/>
                <w:color w:val="000000"/>
                <w:sz w:val="24"/>
                <w:szCs w:val="24"/>
              </w:rPr>
              <w:t>318, Rooseveltova ul.</w:t>
            </w:r>
          </w:p>
        </w:tc>
        <w:tc>
          <w:tcPr>
            <w:tcW w:w="2949" w:type="dxa"/>
            <w:tcBorders>
              <w:top w:val="single" w:sz="6" w:space="0" w:color="808080"/>
              <w:left w:val="single" w:sz="6" w:space="0" w:color="808080"/>
              <w:bottom w:val="single" w:sz="6" w:space="0" w:color="808080"/>
              <w:right w:val="single" w:sz="6" w:space="0" w:color="808080"/>
            </w:tcBorders>
          </w:tcPr>
          <w:p w14:paraId="07560653" w14:textId="77777777" w:rsidR="00CD45B0" w:rsidRPr="00CB5ECD" w:rsidRDefault="00CD45B0" w:rsidP="00CB5ECD">
            <w:pPr>
              <w:keepNext/>
              <w:keepLines/>
              <w:autoSpaceDE w:val="0"/>
              <w:autoSpaceDN w:val="0"/>
              <w:adjustRightInd w:val="0"/>
              <w:spacing w:after="0" w:line="240" w:lineRule="auto"/>
              <w:rPr>
                <w:rFonts w:ascii="Garamond" w:eastAsiaTheme="minorHAnsi" w:hAnsi="Garamond" w:cs="Arial"/>
                <w:color w:val="000000"/>
                <w:sz w:val="24"/>
                <w:szCs w:val="24"/>
              </w:rPr>
            </w:pPr>
            <w:r w:rsidRPr="00CB5ECD">
              <w:rPr>
                <w:rFonts w:ascii="Garamond" w:eastAsiaTheme="minorHAnsi" w:hAnsi="Garamond" w:cs="Arial"/>
                <w:color w:val="000000"/>
                <w:sz w:val="24"/>
                <w:szCs w:val="24"/>
              </w:rPr>
              <w:t>III. patro</w:t>
            </w:r>
          </w:p>
        </w:tc>
        <w:tc>
          <w:tcPr>
            <w:tcW w:w="1815" w:type="dxa"/>
            <w:tcBorders>
              <w:top w:val="single" w:sz="6" w:space="0" w:color="808080"/>
              <w:left w:val="single" w:sz="6" w:space="0" w:color="808080"/>
              <w:bottom w:val="single" w:sz="6" w:space="0" w:color="808080"/>
              <w:right w:val="single" w:sz="6" w:space="0" w:color="808080"/>
            </w:tcBorders>
            <w:vAlign w:val="center"/>
          </w:tcPr>
          <w:p w14:paraId="0A3D59CD" w14:textId="77777777" w:rsidR="00CD45B0" w:rsidRPr="00CB5ECD" w:rsidRDefault="00CD45B0" w:rsidP="00CB5ECD">
            <w:pPr>
              <w:keepNext/>
              <w:keepLines/>
              <w:autoSpaceDE w:val="0"/>
              <w:autoSpaceDN w:val="0"/>
              <w:adjustRightInd w:val="0"/>
              <w:spacing w:after="0" w:line="240" w:lineRule="auto"/>
              <w:jc w:val="center"/>
              <w:rPr>
                <w:rFonts w:ascii="Garamond" w:eastAsiaTheme="minorHAnsi" w:hAnsi="Garamond" w:cs="Arial"/>
                <w:color w:val="000000"/>
                <w:sz w:val="24"/>
                <w:szCs w:val="24"/>
              </w:rPr>
            </w:pPr>
            <w:r w:rsidRPr="00CB5ECD">
              <w:rPr>
                <w:rFonts w:ascii="Garamond" w:eastAsiaTheme="minorHAnsi" w:hAnsi="Garamond" w:cs="Arial"/>
                <w:color w:val="000000"/>
                <w:sz w:val="24"/>
                <w:szCs w:val="24"/>
              </w:rPr>
              <w:t>24.09.2024</w:t>
            </w:r>
          </w:p>
        </w:tc>
        <w:tc>
          <w:tcPr>
            <w:tcW w:w="1815" w:type="dxa"/>
            <w:tcBorders>
              <w:top w:val="single" w:sz="6" w:space="0" w:color="808080"/>
              <w:left w:val="single" w:sz="6" w:space="0" w:color="808080"/>
              <w:bottom w:val="single" w:sz="6" w:space="0" w:color="808080"/>
              <w:right w:val="single" w:sz="6" w:space="0" w:color="808080"/>
            </w:tcBorders>
            <w:vAlign w:val="center"/>
          </w:tcPr>
          <w:p w14:paraId="6EAAB110" w14:textId="77777777" w:rsidR="00CD45B0" w:rsidRPr="00CB5ECD" w:rsidRDefault="00CD45B0" w:rsidP="00CB5ECD">
            <w:pPr>
              <w:keepNext/>
              <w:keepLines/>
              <w:tabs>
                <w:tab w:val="left" w:pos="8339"/>
              </w:tabs>
              <w:autoSpaceDE w:val="0"/>
              <w:autoSpaceDN w:val="0"/>
              <w:adjustRightInd w:val="0"/>
              <w:spacing w:after="0" w:line="240" w:lineRule="auto"/>
              <w:jc w:val="center"/>
              <w:rPr>
                <w:rFonts w:ascii="Garamond" w:eastAsiaTheme="minorHAnsi" w:hAnsi="Garamond" w:cs="Arial"/>
                <w:color w:val="000000"/>
                <w:sz w:val="24"/>
                <w:szCs w:val="24"/>
              </w:rPr>
            </w:pPr>
            <w:r w:rsidRPr="00CB5ECD">
              <w:rPr>
                <w:rFonts w:ascii="Garamond" w:eastAsiaTheme="minorHAnsi" w:hAnsi="Garamond" w:cs="Arial"/>
                <w:color w:val="000000"/>
                <w:sz w:val="24"/>
                <w:szCs w:val="24"/>
              </w:rPr>
              <w:t>09:50</w:t>
            </w:r>
          </w:p>
        </w:tc>
      </w:tr>
    </w:tbl>
    <w:p w14:paraId="5F281F17" w14:textId="6AE2EFB9" w:rsidR="00CD45B0" w:rsidRPr="00CB5ECD" w:rsidRDefault="00CD45B0" w:rsidP="00CB5ECD">
      <w:pPr>
        <w:spacing w:after="0" w:line="240" w:lineRule="auto"/>
        <w:jc w:val="both"/>
        <w:rPr>
          <w:rFonts w:ascii="Garamond" w:hAnsi="Garamond"/>
          <w:sz w:val="24"/>
          <w:szCs w:val="24"/>
        </w:rPr>
      </w:pPr>
      <w:r w:rsidRPr="00CB5ECD">
        <w:rPr>
          <w:rStyle w:val="data"/>
          <w:rFonts w:ascii="Garamond" w:hAnsi="Garamond" w:cs="Arial"/>
          <w:szCs w:val="24"/>
        </w:rPr>
        <w:t xml:space="preserve">dne </w:t>
      </w:r>
      <w:r w:rsidRPr="00CB5ECD">
        <w:rPr>
          <w:rStyle w:val="data"/>
          <w:rFonts w:ascii="Garamond" w:hAnsi="Garamond" w:cs="Arial"/>
          <w:b/>
          <w:bCs/>
          <w:szCs w:val="24"/>
        </w:rPr>
        <w:t>21. 6. 2024</w:t>
      </w:r>
      <w:r w:rsidRPr="00CB5ECD">
        <w:rPr>
          <w:rStyle w:val="data"/>
          <w:rFonts w:ascii="Garamond" w:hAnsi="Garamond" w:cs="Arial"/>
          <w:szCs w:val="24"/>
        </w:rPr>
        <w:t xml:space="preserve"> v době kolem 13:20 hod. v Brně před budovou hlavního nádraží na Nádražní ulici pohoršoval veřejnost tím, že se po ulici procházel pouze ve spodním prádle, </w:t>
      </w:r>
      <w:bookmarkStart w:id="0" w:name="_Hlk49157551"/>
      <w:r w:rsidRPr="00CB5ECD">
        <w:rPr>
          <w:rStyle w:val="data"/>
          <w:rFonts w:ascii="Garamond" w:hAnsi="Garamond" w:cs="Arial"/>
          <w:szCs w:val="24"/>
        </w:rPr>
        <w:t>poté poškodil policejní vozidlo</w:t>
      </w:r>
    </w:p>
    <w:bookmarkEnd w:id="0"/>
    <w:p w14:paraId="213DA85F" w14:textId="77777777" w:rsidR="00CD45B0" w:rsidRPr="00CB5ECD" w:rsidRDefault="00CD45B0" w:rsidP="00CB5ECD">
      <w:pPr>
        <w:pStyle w:val="Podnadpis"/>
        <w:numPr>
          <w:ilvl w:val="0"/>
          <w:numId w:val="0"/>
        </w:numPr>
        <w:suppressAutoHyphens/>
        <w:autoSpaceDN w:val="0"/>
        <w:spacing w:after="0"/>
        <w:jc w:val="left"/>
        <w:rPr>
          <w:rFonts w:ascii="Garamond" w:hAnsi="Garamond"/>
          <w:sz w:val="24"/>
          <w:szCs w:val="24"/>
        </w:rPr>
      </w:pPr>
      <w:r w:rsidRPr="00CB5ECD">
        <w:rPr>
          <w:rFonts w:ascii="Garamond" w:hAnsi="Garamond"/>
          <w:sz w:val="24"/>
          <w:szCs w:val="24"/>
        </w:rPr>
        <w:t>tedy</w:t>
      </w:r>
    </w:p>
    <w:p w14:paraId="6E9AE064" w14:textId="384FFACE" w:rsidR="00CD45B0" w:rsidRPr="00CB5ECD" w:rsidRDefault="00CD45B0" w:rsidP="00CB5ECD">
      <w:pPr>
        <w:spacing w:after="0" w:line="240" w:lineRule="auto"/>
        <w:rPr>
          <w:rFonts w:ascii="Garamond" w:hAnsi="Garamond"/>
          <w:sz w:val="24"/>
          <w:szCs w:val="24"/>
        </w:rPr>
      </w:pPr>
      <w:r w:rsidRPr="00CB5ECD">
        <w:rPr>
          <w:rFonts w:ascii="Garamond" w:hAnsi="Garamond"/>
          <w:sz w:val="24"/>
          <w:szCs w:val="24"/>
        </w:rPr>
        <w:t xml:space="preserve">veřejně se dopustil hrubé neslušnosti, </w:t>
      </w:r>
    </w:p>
    <w:p w14:paraId="469F5BB5" w14:textId="77777777" w:rsidR="00CD45B0" w:rsidRPr="00CB5ECD" w:rsidRDefault="00CD45B0" w:rsidP="00CB5ECD">
      <w:pPr>
        <w:spacing w:after="0" w:line="240" w:lineRule="auto"/>
        <w:rPr>
          <w:rFonts w:ascii="Garamond" w:hAnsi="Garamond"/>
          <w:sz w:val="24"/>
          <w:szCs w:val="24"/>
        </w:rPr>
      </w:pPr>
      <w:r w:rsidRPr="00CB5ECD">
        <w:rPr>
          <w:rFonts w:ascii="Garamond" w:hAnsi="Garamond"/>
          <w:sz w:val="24"/>
          <w:szCs w:val="24"/>
        </w:rPr>
        <w:t xml:space="preserve">poškodil cizí věc a způsobil tak na cizím majetku škodu nikoliv nepatrnou, </w:t>
      </w:r>
    </w:p>
    <w:p w14:paraId="3764D807" w14:textId="1DEB90DF" w:rsidR="00CD45B0" w:rsidRPr="00CB5ECD" w:rsidRDefault="00CD45B0" w:rsidP="00CB5ECD">
      <w:pPr>
        <w:pStyle w:val="Podnadpis"/>
        <w:numPr>
          <w:ilvl w:val="0"/>
          <w:numId w:val="0"/>
        </w:numPr>
        <w:suppressAutoHyphens/>
        <w:autoSpaceDN w:val="0"/>
        <w:spacing w:after="0"/>
        <w:jc w:val="left"/>
        <w:rPr>
          <w:rFonts w:ascii="Garamond" w:hAnsi="Garamond"/>
          <w:sz w:val="24"/>
          <w:szCs w:val="24"/>
        </w:rPr>
      </w:pPr>
      <w:r w:rsidRPr="00CB5ECD">
        <w:rPr>
          <w:rFonts w:ascii="Garamond" w:hAnsi="Garamond"/>
          <w:sz w:val="24"/>
          <w:szCs w:val="24"/>
        </w:rPr>
        <w:t>čímž spáchal</w:t>
      </w:r>
    </w:p>
    <w:p w14:paraId="16E39EF1" w14:textId="35988C6D" w:rsidR="00CD45B0" w:rsidRPr="00CB5ECD" w:rsidRDefault="00CD45B0" w:rsidP="00CB5ECD">
      <w:pPr>
        <w:spacing w:after="0" w:line="240" w:lineRule="auto"/>
        <w:rPr>
          <w:rFonts w:ascii="Garamond" w:hAnsi="Garamond"/>
          <w:sz w:val="24"/>
          <w:szCs w:val="24"/>
        </w:rPr>
      </w:pPr>
      <w:r w:rsidRPr="00CB5ECD">
        <w:rPr>
          <w:rFonts w:ascii="Garamond" w:hAnsi="Garamond"/>
          <w:sz w:val="24"/>
          <w:szCs w:val="24"/>
        </w:rPr>
        <w:t xml:space="preserve">přečin výtržnictví dle § 358 odst. 1 </w:t>
      </w:r>
      <w:proofErr w:type="spellStart"/>
      <w:r w:rsidRPr="00CB5ECD">
        <w:rPr>
          <w:rFonts w:ascii="Garamond" w:hAnsi="Garamond"/>
          <w:sz w:val="24"/>
          <w:szCs w:val="24"/>
        </w:rPr>
        <w:t>tr</w:t>
      </w:r>
      <w:proofErr w:type="spellEnd"/>
      <w:r w:rsidRPr="00CB5ECD">
        <w:rPr>
          <w:rFonts w:ascii="Garamond" w:hAnsi="Garamond"/>
          <w:sz w:val="24"/>
          <w:szCs w:val="24"/>
        </w:rPr>
        <w:t xml:space="preserve">. zákoníku, </w:t>
      </w:r>
    </w:p>
    <w:p w14:paraId="35554FD4" w14:textId="77777777" w:rsidR="00CD45B0" w:rsidRPr="00CB5ECD" w:rsidRDefault="00CD45B0" w:rsidP="00CB5ECD">
      <w:pPr>
        <w:spacing w:after="0" w:line="240" w:lineRule="auto"/>
        <w:rPr>
          <w:rFonts w:ascii="Garamond" w:hAnsi="Garamond"/>
          <w:sz w:val="24"/>
          <w:szCs w:val="24"/>
        </w:rPr>
      </w:pPr>
      <w:r w:rsidRPr="00CB5ECD">
        <w:rPr>
          <w:rFonts w:ascii="Garamond" w:hAnsi="Garamond"/>
          <w:sz w:val="24"/>
          <w:szCs w:val="24"/>
        </w:rPr>
        <w:t xml:space="preserve">přečin poškození věci dle § 228 odst. 1 </w:t>
      </w:r>
      <w:proofErr w:type="spellStart"/>
      <w:r w:rsidRPr="00CB5ECD">
        <w:rPr>
          <w:rFonts w:ascii="Garamond" w:hAnsi="Garamond"/>
          <w:sz w:val="24"/>
          <w:szCs w:val="24"/>
        </w:rPr>
        <w:t>tr</w:t>
      </w:r>
      <w:proofErr w:type="spellEnd"/>
      <w:r w:rsidRPr="00CB5ECD">
        <w:rPr>
          <w:rFonts w:ascii="Garamond" w:hAnsi="Garamond"/>
          <w:sz w:val="24"/>
          <w:szCs w:val="24"/>
        </w:rPr>
        <w:t xml:space="preserve">. zákoníku, </w:t>
      </w:r>
    </w:p>
    <w:p w14:paraId="1260838E" w14:textId="638BB864" w:rsidR="00CD45B0" w:rsidRPr="00CB5ECD" w:rsidRDefault="00CD45B0" w:rsidP="00CB5ECD">
      <w:pPr>
        <w:spacing w:after="0" w:line="240" w:lineRule="auto"/>
        <w:rPr>
          <w:rFonts w:ascii="Garamond" w:hAnsi="Garamond"/>
          <w:b/>
          <w:sz w:val="24"/>
          <w:szCs w:val="24"/>
        </w:rPr>
      </w:pPr>
      <w:r w:rsidRPr="00CB5ECD">
        <w:rPr>
          <w:rFonts w:ascii="Garamond" w:hAnsi="Garamond"/>
          <w:b/>
          <w:sz w:val="24"/>
          <w:szCs w:val="24"/>
        </w:rPr>
        <w:t>a odsuzuje se</w:t>
      </w:r>
    </w:p>
    <w:p w14:paraId="599C66FB" w14:textId="30343A20" w:rsidR="00CD45B0" w:rsidRPr="00CB5ECD" w:rsidRDefault="00CD45B0" w:rsidP="00CB5ECD">
      <w:pPr>
        <w:spacing w:after="0" w:line="240" w:lineRule="auto"/>
        <w:jc w:val="both"/>
        <w:rPr>
          <w:rFonts w:ascii="Garamond" w:hAnsi="Garamond"/>
          <w:snapToGrid w:val="0"/>
          <w:sz w:val="24"/>
          <w:szCs w:val="24"/>
        </w:rPr>
      </w:pPr>
      <w:r w:rsidRPr="00CB5ECD">
        <w:rPr>
          <w:rFonts w:ascii="Garamond" w:hAnsi="Garamond"/>
          <w:snapToGrid w:val="0"/>
          <w:sz w:val="24"/>
          <w:szCs w:val="24"/>
        </w:rPr>
        <w:t xml:space="preserve">podle § 358 odstavec 1 trestního zákoníku za použití § 43 odstavec 1 trestního zákoníku </w:t>
      </w:r>
      <w:r w:rsidRPr="00CB5ECD">
        <w:rPr>
          <w:rFonts w:ascii="Garamond" w:hAnsi="Garamond"/>
          <w:b/>
          <w:snapToGrid w:val="0"/>
          <w:sz w:val="24"/>
          <w:szCs w:val="24"/>
        </w:rPr>
        <w:t>k úhrnnému trestu odnětí svobody</w:t>
      </w:r>
      <w:r w:rsidRPr="00CB5ECD">
        <w:rPr>
          <w:rFonts w:ascii="Garamond" w:hAnsi="Garamond"/>
          <w:snapToGrid w:val="0"/>
          <w:sz w:val="24"/>
          <w:szCs w:val="24"/>
        </w:rPr>
        <w:t xml:space="preserve"> v trvání</w:t>
      </w:r>
      <w:r w:rsidRPr="00CB5ECD">
        <w:rPr>
          <w:rFonts w:ascii="Garamond" w:hAnsi="Garamond"/>
          <w:b/>
          <w:snapToGrid w:val="0"/>
          <w:sz w:val="24"/>
          <w:szCs w:val="24"/>
        </w:rPr>
        <w:t xml:space="preserve">6 (šesti) měsíců. </w:t>
      </w:r>
    </w:p>
    <w:p w14:paraId="60279C53" w14:textId="77777777" w:rsidR="00CD45B0" w:rsidRPr="00CB5ECD" w:rsidRDefault="00CD45B0" w:rsidP="00CB5ECD">
      <w:pPr>
        <w:spacing w:after="0" w:line="240" w:lineRule="auto"/>
        <w:jc w:val="both"/>
        <w:rPr>
          <w:rFonts w:ascii="Garamond" w:hAnsi="Garamond"/>
          <w:b/>
          <w:snapToGrid w:val="0"/>
          <w:sz w:val="24"/>
          <w:szCs w:val="24"/>
        </w:rPr>
      </w:pPr>
      <w:r w:rsidRPr="00CB5ECD">
        <w:rPr>
          <w:rFonts w:ascii="Garamond" w:hAnsi="Garamond"/>
          <w:snapToGrid w:val="0"/>
          <w:sz w:val="24"/>
          <w:szCs w:val="24"/>
        </w:rPr>
        <w:t xml:space="preserve">Podle § 56 odstavec 2 písmeno a) trestního zákoníku se obžalovaný pro výkon trestu zařazuje </w:t>
      </w:r>
      <w:r w:rsidRPr="00CB5ECD">
        <w:rPr>
          <w:rFonts w:ascii="Garamond" w:hAnsi="Garamond"/>
          <w:b/>
          <w:snapToGrid w:val="0"/>
          <w:sz w:val="24"/>
          <w:szCs w:val="24"/>
        </w:rPr>
        <w:t xml:space="preserve">do věznice s ostrahou. </w:t>
      </w:r>
    </w:p>
    <w:p w14:paraId="6E66472C" w14:textId="2C532F2B" w:rsidR="00EC0DDA" w:rsidRPr="00CB5ECD" w:rsidRDefault="00104AEB" w:rsidP="00CB5ECD">
      <w:pPr>
        <w:spacing w:after="0" w:line="240" w:lineRule="auto"/>
        <w:jc w:val="both"/>
        <w:rPr>
          <w:rFonts w:ascii="Garamond" w:hAnsi="Garamond"/>
          <w:b/>
          <w:sz w:val="24"/>
          <w:szCs w:val="24"/>
        </w:rPr>
      </w:pPr>
      <w:r w:rsidRPr="00CB5ECD">
        <w:rPr>
          <w:rFonts w:ascii="Garamond" w:hAnsi="Garamond"/>
          <w:sz w:val="24"/>
          <w:szCs w:val="24"/>
        </w:rPr>
        <w:t xml:space="preserve"> </w:t>
      </w:r>
    </w:p>
    <w:p w14:paraId="7F9892B8" w14:textId="6EA75D0B" w:rsidR="00CB5ECD" w:rsidRPr="00CB5ECD" w:rsidRDefault="00CB5ECD" w:rsidP="00CB5ECD">
      <w:pPr>
        <w:spacing w:after="0" w:line="240" w:lineRule="auto"/>
        <w:jc w:val="both"/>
        <w:rPr>
          <w:rFonts w:ascii="Garamond" w:eastAsiaTheme="minorHAnsi" w:hAnsi="Garamond" w:cs="Arial"/>
          <w:color w:val="000000"/>
          <w:sz w:val="24"/>
          <w:szCs w:val="24"/>
        </w:rPr>
      </w:pPr>
      <w:r w:rsidRPr="00CB5ECD">
        <w:rPr>
          <w:rFonts w:ascii="Garamond" w:eastAsiaTheme="minorHAnsi" w:hAnsi="Garamond" w:cs="Arial"/>
          <w:b/>
          <w:bCs/>
          <w:color w:val="000000"/>
          <w:sz w:val="24"/>
          <w:szCs w:val="24"/>
        </w:rPr>
        <w:t>9To 276/2024</w:t>
      </w:r>
      <w:r w:rsidRPr="00CB5ECD">
        <w:rPr>
          <w:rFonts w:ascii="Garamond" w:eastAsiaTheme="minorHAnsi" w:hAnsi="Garamond" w:cs="Arial"/>
          <w:color w:val="000000"/>
          <w:sz w:val="24"/>
          <w:szCs w:val="24"/>
        </w:rPr>
        <w:t xml:space="preserve"> </w:t>
      </w:r>
    </w:p>
    <w:tbl>
      <w:tblPr>
        <w:tblW w:w="0" w:type="auto"/>
        <w:tblInd w:w="-65" w:type="dxa"/>
        <w:tblLayout w:type="fixed"/>
        <w:tblCellMar>
          <w:top w:w="57" w:type="dxa"/>
          <w:left w:w="57" w:type="dxa"/>
          <w:bottom w:w="57" w:type="dxa"/>
          <w:right w:w="57" w:type="dxa"/>
        </w:tblCellMar>
        <w:tblLook w:val="00BF" w:firstRow="1" w:lastRow="0" w:firstColumn="1" w:lastColumn="0" w:noHBand="0" w:noVBand="0"/>
      </w:tblPr>
      <w:tblGrid>
        <w:gridCol w:w="2949"/>
        <w:gridCol w:w="2949"/>
        <w:gridCol w:w="1815"/>
        <w:gridCol w:w="1815"/>
      </w:tblGrid>
      <w:tr w:rsidR="00CB5ECD" w:rsidRPr="00CB5ECD" w14:paraId="760BEA03" w14:textId="77777777">
        <w:tc>
          <w:tcPr>
            <w:tcW w:w="2949" w:type="dxa"/>
            <w:tcBorders>
              <w:top w:val="single" w:sz="6" w:space="0" w:color="808080"/>
              <w:left w:val="single" w:sz="6" w:space="0" w:color="808080"/>
              <w:bottom w:val="single" w:sz="6" w:space="0" w:color="808080"/>
              <w:right w:val="single" w:sz="6" w:space="0" w:color="808080"/>
            </w:tcBorders>
            <w:vAlign w:val="center"/>
          </w:tcPr>
          <w:p w14:paraId="1B418FB6" w14:textId="77777777" w:rsidR="00CB5ECD" w:rsidRPr="00CB5ECD" w:rsidRDefault="00CB5ECD" w:rsidP="00CB5ECD">
            <w:pPr>
              <w:keepNext/>
              <w:keepLines/>
              <w:autoSpaceDE w:val="0"/>
              <w:autoSpaceDN w:val="0"/>
              <w:adjustRightInd w:val="0"/>
              <w:spacing w:after="0" w:line="240" w:lineRule="auto"/>
              <w:rPr>
                <w:rFonts w:ascii="Garamond" w:eastAsiaTheme="minorHAnsi" w:hAnsi="Garamond" w:cs="Arial"/>
                <w:b/>
                <w:bCs/>
                <w:color w:val="000000"/>
                <w:sz w:val="24"/>
                <w:szCs w:val="24"/>
              </w:rPr>
            </w:pPr>
            <w:r w:rsidRPr="00CB5ECD">
              <w:rPr>
                <w:rFonts w:ascii="Garamond" w:eastAsiaTheme="minorHAnsi" w:hAnsi="Garamond" w:cs="Arial"/>
                <w:b/>
                <w:bCs/>
                <w:color w:val="000000"/>
                <w:sz w:val="24"/>
                <w:szCs w:val="24"/>
              </w:rPr>
              <w:t>Místnost</w:t>
            </w:r>
          </w:p>
        </w:tc>
        <w:tc>
          <w:tcPr>
            <w:tcW w:w="2949" w:type="dxa"/>
            <w:tcBorders>
              <w:top w:val="single" w:sz="6" w:space="0" w:color="808080"/>
              <w:left w:val="single" w:sz="6" w:space="0" w:color="808080"/>
              <w:bottom w:val="single" w:sz="6" w:space="0" w:color="808080"/>
              <w:right w:val="single" w:sz="6" w:space="0" w:color="808080"/>
            </w:tcBorders>
          </w:tcPr>
          <w:p w14:paraId="3D32FE20" w14:textId="77777777" w:rsidR="00CB5ECD" w:rsidRPr="00CB5ECD" w:rsidRDefault="00CB5ECD" w:rsidP="00CB5ECD">
            <w:pPr>
              <w:keepNext/>
              <w:keepLines/>
              <w:autoSpaceDE w:val="0"/>
              <w:autoSpaceDN w:val="0"/>
              <w:adjustRightInd w:val="0"/>
              <w:spacing w:after="0" w:line="240" w:lineRule="auto"/>
              <w:rPr>
                <w:rFonts w:ascii="Garamond" w:eastAsiaTheme="minorHAnsi" w:hAnsi="Garamond" w:cs="Arial"/>
                <w:b/>
                <w:bCs/>
                <w:color w:val="000000"/>
                <w:sz w:val="24"/>
                <w:szCs w:val="24"/>
              </w:rPr>
            </w:pPr>
            <w:r w:rsidRPr="00CB5ECD">
              <w:rPr>
                <w:rFonts w:ascii="Garamond" w:eastAsiaTheme="minorHAnsi" w:hAnsi="Garamond" w:cs="Arial"/>
                <w:b/>
                <w:bCs/>
                <w:color w:val="000000"/>
                <w:sz w:val="24"/>
                <w:szCs w:val="24"/>
              </w:rPr>
              <w:t>Patro</w:t>
            </w:r>
          </w:p>
        </w:tc>
        <w:tc>
          <w:tcPr>
            <w:tcW w:w="1815" w:type="dxa"/>
            <w:tcBorders>
              <w:top w:val="single" w:sz="6" w:space="0" w:color="808080"/>
              <w:left w:val="single" w:sz="6" w:space="0" w:color="808080"/>
              <w:bottom w:val="single" w:sz="6" w:space="0" w:color="808080"/>
              <w:right w:val="single" w:sz="6" w:space="0" w:color="808080"/>
            </w:tcBorders>
            <w:vAlign w:val="center"/>
          </w:tcPr>
          <w:p w14:paraId="684BF6A0" w14:textId="77777777" w:rsidR="00CB5ECD" w:rsidRPr="00CB5ECD" w:rsidRDefault="00CB5ECD" w:rsidP="00CB5ECD">
            <w:pPr>
              <w:keepNext/>
              <w:keepLines/>
              <w:autoSpaceDE w:val="0"/>
              <w:autoSpaceDN w:val="0"/>
              <w:adjustRightInd w:val="0"/>
              <w:spacing w:after="0" w:line="240" w:lineRule="auto"/>
              <w:jc w:val="center"/>
              <w:rPr>
                <w:rFonts w:ascii="Garamond" w:eastAsiaTheme="minorHAnsi" w:hAnsi="Garamond" w:cs="Arial"/>
                <w:b/>
                <w:bCs/>
                <w:color w:val="000000"/>
                <w:sz w:val="24"/>
                <w:szCs w:val="24"/>
              </w:rPr>
            </w:pPr>
            <w:r w:rsidRPr="00CB5ECD">
              <w:rPr>
                <w:rFonts w:ascii="Garamond" w:eastAsiaTheme="minorHAnsi" w:hAnsi="Garamond" w:cs="Arial"/>
                <w:b/>
                <w:bCs/>
                <w:color w:val="000000"/>
                <w:sz w:val="24"/>
                <w:szCs w:val="24"/>
              </w:rPr>
              <w:t>Datum</w:t>
            </w:r>
          </w:p>
        </w:tc>
        <w:tc>
          <w:tcPr>
            <w:tcW w:w="1815" w:type="dxa"/>
            <w:tcBorders>
              <w:top w:val="single" w:sz="6" w:space="0" w:color="808080"/>
              <w:left w:val="single" w:sz="6" w:space="0" w:color="808080"/>
              <w:bottom w:val="single" w:sz="6" w:space="0" w:color="808080"/>
              <w:right w:val="single" w:sz="6" w:space="0" w:color="808080"/>
            </w:tcBorders>
            <w:vAlign w:val="center"/>
          </w:tcPr>
          <w:p w14:paraId="454152A2" w14:textId="77777777" w:rsidR="00CB5ECD" w:rsidRPr="00CB5ECD" w:rsidRDefault="00CB5ECD" w:rsidP="00CB5ECD">
            <w:pPr>
              <w:keepNext/>
              <w:keepLines/>
              <w:autoSpaceDE w:val="0"/>
              <w:autoSpaceDN w:val="0"/>
              <w:adjustRightInd w:val="0"/>
              <w:spacing w:after="0" w:line="240" w:lineRule="auto"/>
              <w:jc w:val="center"/>
              <w:rPr>
                <w:rFonts w:ascii="Garamond" w:eastAsiaTheme="minorHAnsi" w:hAnsi="Garamond" w:cs="Arial"/>
                <w:b/>
                <w:bCs/>
                <w:color w:val="000000"/>
                <w:sz w:val="24"/>
                <w:szCs w:val="24"/>
              </w:rPr>
            </w:pPr>
            <w:r w:rsidRPr="00CB5ECD">
              <w:rPr>
                <w:rFonts w:ascii="Garamond" w:eastAsiaTheme="minorHAnsi" w:hAnsi="Garamond" w:cs="Arial"/>
                <w:b/>
                <w:bCs/>
                <w:color w:val="000000"/>
                <w:sz w:val="24"/>
                <w:szCs w:val="24"/>
              </w:rPr>
              <w:t>Čas</w:t>
            </w:r>
          </w:p>
        </w:tc>
      </w:tr>
      <w:tr w:rsidR="00CB5ECD" w:rsidRPr="00CB5ECD" w14:paraId="53C03A91" w14:textId="77777777">
        <w:tc>
          <w:tcPr>
            <w:tcW w:w="2949" w:type="dxa"/>
            <w:tcBorders>
              <w:top w:val="single" w:sz="6" w:space="0" w:color="808080"/>
              <w:left w:val="single" w:sz="6" w:space="0" w:color="808080"/>
              <w:bottom w:val="single" w:sz="6" w:space="0" w:color="808080"/>
              <w:right w:val="single" w:sz="6" w:space="0" w:color="808080"/>
            </w:tcBorders>
          </w:tcPr>
          <w:p w14:paraId="421D7B23" w14:textId="77777777" w:rsidR="00CB5ECD" w:rsidRPr="00CB5ECD" w:rsidRDefault="00CB5ECD" w:rsidP="00CB5ECD">
            <w:pPr>
              <w:keepNext/>
              <w:keepLines/>
              <w:autoSpaceDE w:val="0"/>
              <w:autoSpaceDN w:val="0"/>
              <w:adjustRightInd w:val="0"/>
              <w:spacing w:after="0" w:line="240" w:lineRule="auto"/>
              <w:rPr>
                <w:rFonts w:ascii="Garamond" w:eastAsiaTheme="minorHAnsi" w:hAnsi="Garamond" w:cs="Arial"/>
                <w:color w:val="000000"/>
                <w:sz w:val="24"/>
                <w:szCs w:val="24"/>
              </w:rPr>
            </w:pPr>
            <w:r w:rsidRPr="00CB5ECD">
              <w:rPr>
                <w:rFonts w:ascii="Garamond" w:eastAsiaTheme="minorHAnsi" w:hAnsi="Garamond" w:cs="Arial"/>
                <w:color w:val="000000"/>
                <w:sz w:val="24"/>
                <w:szCs w:val="24"/>
              </w:rPr>
              <w:t>106, Rooseveltova ul.</w:t>
            </w:r>
          </w:p>
        </w:tc>
        <w:tc>
          <w:tcPr>
            <w:tcW w:w="2949" w:type="dxa"/>
            <w:tcBorders>
              <w:top w:val="single" w:sz="6" w:space="0" w:color="808080"/>
              <w:left w:val="single" w:sz="6" w:space="0" w:color="808080"/>
              <w:bottom w:val="single" w:sz="6" w:space="0" w:color="808080"/>
              <w:right w:val="single" w:sz="6" w:space="0" w:color="808080"/>
            </w:tcBorders>
          </w:tcPr>
          <w:p w14:paraId="0009C5E9" w14:textId="77777777" w:rsidR="00CB5ECD" w:rsidRPr="00CB5ECD" w:rsidRDefault="00CB5ECD" w:rsidP="00CB5ECD">
            <w:pPr>
              <w:keepNext/>
              <w:keepLines/>
              <w:autoSpaceDE w:val="0"/>
              <w:autoSpaceDN w:val="0"/>
              <w:adjustRightInd w:val="0"/>
              <w:spacing w:after="0" w:line="240" w:lineRule="auto"/>
              <w:rPr>
                <w:rFonts w:ascii="Garamond" w:eastAsiaTheme="minorHAnsi" w:hAnsi="Garamond" w:cs="Arial"/>
                <w:color w:val="000000"/>
                <w:sz w:val="24"/>
                <w:szCs w:val="24"/>
              </w:rPr>
            </w:pPr>
            <w:r w:rsidRPr="00CB5ECD">
              <w:rPr>
                <w:rFonts w:ascii="Garamond" w:eastAsiaTheme="minorHAnsi" w:hAnsi="Garamond" w:cs="Arial"/>
                <w:color w:val="000000"/>
                <w:sz w:val="24"/>
                <w:szCs w:val="24"/>
              </w:rPr>
              <w:t>I. patro</w:t>
            </w:r>
          </w:p>
        </w:tc>
        <w:tc>
          <w:tcPr>
            <w:tcW w:w="1815" w:type="dxa"/>
            <w:tcBorders>
              <w:top w:val="single" w:sz="6" w:space="0" w:color="808080"/>
              <w:left w:val="single" w:sz="6" w:space="0" w:color="808080"/>
              <w:bottom w:val="single" w:sz="6" w:space="0" w:color="808080"/>
              <w:right w:val="single" w:sz="6" w:space="0" w:color="808080"/>
            </w:tcBorders>
            <w:vAlign w:val="center"/>
          </w:tcPr>
          <w:p w14:paraId="11FA271B" w14:textId="77777777" w:rsidR="00CB5ECD" w:rsidRPr="00CB5ECD" w:rsidRDefault="00CB5ECD" w:rsidP="00CB5ECD">
            <w:pPr>
              <w:keepNext/>
              <w:keepLines/>
              <w:autoSpaceDE w:val="0"/>
              <w:autoSpaceDN w:val="0"/>
              <w:adjustRightInd w:val="0"/>
              <w:spacing w:after="0" w:line="240" w:lineRule="auto"/>
              <w:jc w:val="center"/>
              <w:rPr>
                <w:rFonts w:ascii="Garamond" w:eastAsiaTheme="minorHAnsi" w:hAnsi="Garamond" w:cs="Arial"/>
                <w:color w:val="000000"/>
                <w:sz w:val="24"/>
                <w:szCs w:val="24"/>
              </w:rPr>
            </w:pPr>
            <w:r w:rsidRPr="00CB5ECD">
              <w:rPr>
                <w:rFonts w:ascii="Garamond" w:eastAsiaTheme="minorHAnsi" w:hAnsi="Garamond" w:cs="Arial"/>
                <w:color w:val="000000"/>
                <w:sz w:val="24"/>
                <w:szCs w:val="24"/>
              </w:rPr>
              <w:t>26.09.2024</w:t>
            </w:r>
          </w:p>
        </w:tc>
        <w:tc>
          <w:tcPr>
            <w:tcW w:w="1815" w:type="dxa"/>
            <w:tcBorders>
              <w:top w:val="single" w:sz="6" w:space="0" w:color="808080"/>
              <w:left w:val="single" w:sz="6" w:space="0" w:color="808080"/>
              <w:bottom w:val="single" w:sz="6" w:space="0" w:color="808080"/>
              <w:right w:val="single" w:sz="6" w:space="0" w:color="808080"/>
            </w:tcBorders>
            <w:vAlign w:val="center"/>
          </w:tcPr>
          <w:p w14:paraId="44BAF7C6" w14:textId="77777777" w:rsidR="00CB5ECD" w:rsidRPr="00CB5ECD" w:rsidRDefault="00CB5ECD" w:rsidP="00CB5ECD">
            <w:pPr>
              <w:keepNext/>
              <w:keepLines/>
              <w:tabs>
                <w:tab w:val="left" w:pos="8339"/>
              </w:tabs>
              <w:autoSpaceDE w:val="0"/>
              <w:autoSpaceDN w:val="0"/>
              <w:adjustRightInd w:val="0"/>
              <w:spacing w:after="0" w:line="240" w:lineRule="auto"/>
              <w:jc w:val="center"/>
              <w:rPr>
                <w:rFonts w:ascii="Garamond" w:eastAsiaTheme="minorHAnsi" w:hAnsi="Garamond" w:cs="Arial"/>
                <w:color w:val="000000"/>
                <w:sz w:val="24"/>
                <w:szCs w:val="24"/>
              </w:rPr>
            </w:pPr>
            <w:r w:rsidRPr="00CB5ECD">
              <w:rPr>
                <w:rFonts w:ascii="Garamond" w:eastAsiaTheme="minorHAnsi" w:hAnsi="Garamond" w:cs="Arial"/>
                <w:color w:val="000000"/>
                <w:sz w:val="24"/>
                <w:szCs w:val="24"/>
              </w:rPr>
              <w:t>09:20</w:t>
            </w:r>
          </w:p>
        </w:tc>
      </w:tr>
    </w:tbl>
    <w:p w14:paraId="466CDCD8" w14:textId="5ECAA86F" w:rsidR="00CB5ECD" w:rsidRPr="00CB5ECD" w:rsidRDefault="00CB5ECD" w:rsidP="00CB5ECD">
      <w:pPr>
        <w:spacing w:after="0" w:line="240" w:lineRule="auto"/>
        <w:jc w:val="both"/>
        <w:rPr>
          <w:rFonts w:ascii="Garamond" w:hAnsi="Garamond"/>
          <w:bCs/>
          <w:sz w:val="24"/>
          <w:szCs w:val="24"/>
        </w:rPr>
      </w:pPr>
      <w:r w:rsidRPr="00CB5ECD">
        <w:rPr>
          <w:rFonts w:ascii="Garamond" w:hAnsi="Garamond"/>
          <w:bCs/>
          <w:sz w:val="24"/>
          <w:szCs w:val="24"/>
        </w:rPr>
        <w:t xml:space="preserve">dne 31. 12. 2020 v době kolem 23.30 hod. ve vinném sklepě okr. Brno-venkov, po předchozí slovní rozepři napadl poškozeného, kterého udeřil celkem 4x </w:t>
      </w:r>
      <w:r w:rsidRPr="00CB5ECD">
        <w:rPr>
          <w:rFonts w:ascii="Garamond" w:hAnsi="Garamond"/>
          <w:bCs/>
          <w:sz w:val="24"/>
          <w:szCs w:val="24"/>
        </w:rPr>
        <w:t>do</w:t>
      </w:r>
      <w:r w:rsidRPr="00CB5ECD">
        <w:rPr>
          <w:rFonts w:ascii="Garamond" w:hAnsi="Garamond"/>
          <w:bCs/>
          <w:sz w:val="24"/>
          <w:szCs w:val="24"/>
        </w:rPr>
        <w:t xml:space="preserve"> čelisti </w:t>
      </w:r>
      <w:r w:rsidRPr="00CB5ECD">
        <w:rPr>
          <w:rFonts w:ascii="Garamond" w:hAnsi="Garamond"/>
          <w:bCs/>
          <w:sz w:val="24"/>
          <w:szCs w:val="24"/>
        </w:rPr>
        <w:t>a způsobil zranění, které mělo za následek</w:t>
      </w:r>
      <w:r w:rsidRPr="00CB5ECD">
        <w:rPr>
          <w:rFonts w:ascii="Garamond" w:hAnsi="Garamond"/>
          <w:bCs/>
          <w:sz w:val="24"/>
          <w:szCs w:val="24"/>
        </w:rPr>
        <w:t xml:space="preserve"> 63,5% ztráty sluchu</w:t>
      </w:r>
    </w:p>
    <w:p w14:paraId="38E9C141" w14:textId="73CF4D6D" w:rsidR="00CB5ECD" w:rsidRPr="00CB5ECD" w:rsidRDefault="00CB5ECD" w:rsidP="00CB5ECD">
      <w:pPr>
        <w:pStyle w:val="Podnadpis"/>
        <w:numPr>
          <w:ilvl w:val="0"/>
          <w:numId w:val="0"/>
        </w:numPr>
        <w:spacing w:after="0"/>
        <w:jc w:val="left"/>
        <w:rPr>
          <w:rFonts w:ascii="Garamond" w:hAnsi="Garamond"/>
          <w:sz w:val="24"/>
          <w:szCs w:val="24"/>
        </w:rPr>
      </w:pPr>
      <w:r w:rsidRPr="00CB5ECD">
        <w:rPr>
          <w:rFonts w:ascii="Garamond" w:hAnsi="Garamond"/>
          <w:sz w:val="24"/>
          <w:szCs w:val="24"/>
        </w:rPr>
        <w:t>tedy</w:t>
      </w:r>
    </w:p>
    <w:p w14:paraId="103B3DE1" w14:textId="01053F1C" w:rsidR="00CB5ECD" w:rsidRPr="00CB5ECD" w:rsidRDefault="00CB5ECD" w:rsidP="00CB5ECD">
      <w:pPr>
        <w:pStyle w:val="Podnadpis"/>
        <w:numPr>
          <w:ilvl w:val="1"/>
          <w:numId w:val="3"/>
        </w:numPr>
        <w:spacing w:after="0"/>
        <w:jc w:val="both"/>
        <w:rPr>
          <w:rFonts w:ascii="Garamond" w:hAnsi="Garamond"/>
          <w:b w:val="0"/>
          <w:bCs/>
          <w:sz w:val="24"/>
          <w:szCs w:val="24"/>
        </w:rPr>
      </w:pPr>
      <w:r w:rsidRPr="00CB5ECD">
        <w:rPr>
          <w:rFonts w:ascii="Garamond" w:hAnsi="Garamond"/>
          <w:b w:val="0"/>
          <w:bCs/>
          <w:sz w:val="24"/>
          <w:szCs w:val="24"/>
        </w:rPr>
        <w:t>jinému úmyslně ublížil na zdraví.</w:t>
      </w:r>
    </w:p>
    <w:p w14:paraId="5A8868DC" w14:textId="68C68ACE" w:rsidR="00CB5ECD" w:rsidRPr="00CB5ECD" w:rsidRDefault="00CB5ECD" w:rsidP="00CB5ECD">
      <w:pPr>
        <w:pStyle w:val="Podnadpis"/>
        <w:numPr>
          <w:ilvl w:val="1"/>
          <w:numId w:val="3"/>
        </w:numPr>
        <w:spacing w:after="0"/>
        <w:jc w:val="left"/>
        <w:rPr>
          <w:rFonts w:ascii="Garamond" w:hAnsi="Garamond"/>
          <w:sz w:val="24"/>
          <w:szCs w:val="24"/>
        </w:rPr>
      </w:pPr>
      <w:r w:rsidRPr="00CB5ECD">
        <w:rPr>
          <w:rFonts w:ascii="Garamond" w:hAnsi="Garamond"/>
          <w:sz w:val="24"/>
          <w:szCs w:val="24"/>
        </w:rPr>
        <w:t>Tím spáchal</w:t>
      </w:r>
    </w:p>
    <w:p w14:paraId="3E2BB0FD" w14:textId="77777777" w:rsidR="00CB5ECD" w:rsidRPr="00CB5ECD" w:rsidRDefault="00CB5ECD" w:rsidP="00CB5ECD">
      <w:pPr>
        <w:spacing w:after="0" w:line="240" w:lineRule="auto"/>
        <w:rPr>
          <w:rFonts w:ascii="Garamond" w:hAnsi="Garamond"/>
          <w:sz w:val="24"/>
          <w:szCs w:val="24"/>
        </w:rPr>
      </w:pPr>
      <w:r w:rsidRPr="00CB5ECD">
        <w:rPr>
          <w:rFonts w:ascii="Garamond" w:hAnsi="Garamond"/>
          <w:sz w:val="24"/>
          <w:szCs w:val="24"/>
        </w:rPr>
        <w:t>přečin ublížení na zdraví dle § 146 odst. 1 trestního zákoníku</w:t>
      </w:r>
    </w:p>
    <w:p w14:paraId="7B49B343" w14:textId="23C7EA69" w:rsidR="00CB5ECD" w:rsidRPr="00CB5ECD" w:rsidRDefault="00CB5ECD" w:rsidP="00CB5ECD">
      <w:pPr>
        <w:spacing w:after="0" w:line="240" w:lineRule="auto"/>
        <w:rPr>
          <w:rFonts w:ascii="Garamond" w:hAnsi="Garamond" w:cs="Arial"/>
          <w:b/>
          <w:bCs/>
          <w:sz w:val="24"/>
          <w:szCs w:val="24"/>
        </w:rPr>
      </w:pPr>
      <w:r w:rsidRPr="00CB5ECD">
        <w:rPr>
          <w:rFonts w:ascii="Garamond" w:hAnsi="Garamond" w:cs="Arial"/>
          <w:b/>
          <w:bCs/>
          <w:sz w:val="24"/>
          <w:szCs w:val="24"/>
        </w:rPr>
        <w:t xml:space="preserve">a za to se odsuzuje </w:t>
      </w:r>
    </w:p>
    <w:p w14:paraId="2203879B" w14:textId="4778955C" w:rsidR="00CB5ECD" w:rsidRPr="00CB5ECD" w:rsidRDefault="00CB5ECD" w:rsidP="00CB5ECD">
      <w:pPr>
        <w:spacing w:after="0" w:line="240" w:lineRule="auto"/>
        <w:jc w:val="both"/>
        <w:rPr>
          <w:rFonts w:ascii="Garamond" w:hAnsi="Garamond" w:cs="Arial"/>
          <w:sz w:val="24"/>
          <w:szCs w:val="24"/>
        </w:rPr>
      </w:pPr>
      <w:r w:rsidRPr="00CB5ECD">
        <w:rPr>
          <w:rFonts w:ascii="Garamond" w:hAnsi="Garamond" w:cs="Arial"/>
          <w:sz w:val="24"/>
          <w:szCs w:val="24"/>
        </w:rPr>
        <w:t xml:space="preserve">podle § 146 odst. 1 trestního zákoníku k trestu </w:t>
      </w:r>
      <w:r w:rsidRPr="00CB5ECD">
        <w:rPr>
          <w:rFonts w:ascii="Garamond" w:hAnsi="Garamond" w:cs="Arial"/>
          <w:b/>
          <w:bCs/>
          <w:sz w:val="24"/>
          <w:szCs w:val="24"/>
        </w:rPr>
        <w:t xml:space="preserve">odnětí svobody </w:t>
      </w:r>
      <w:r w:rsidRPr="00CB5ECD">
        <w:rPr>
          <w:rFonts w:ascii="Garamond" w:hAnsi="Garamond" w:cs="Arial"/>
          <w:sz w:val="24"/>
          <w:szCs w:val="24"/>
        </w:rPr>
        <w:t xml:space="preserve">v trvání </w:t>
      </w:r>
      <w:r w:rsidRPr="00CB5ECD">
        <w:rPr>
          <w:rFonts w:ascii="Garamond" w:hAnsi="Garamond" w:cs="Arial"/>
          <w:b/>
          <w:sz w:val="24"/>
          <w:szCs w:val="24"/>
        </w:rPr>
        <w:t>18</w:t>
      </w:r>
      <w:r w:rsidRPr="00CB5ECD">
        <w:rPr>
          <w:rFonts w:ascii="Garamond" w:hAnsi="Garamond" w:cs="Arial"/>
          <w:b/>
          <w:bCs/>
          <w:sz w:val="24"/>
          <w:szCs w:val="24"/>
        </w:rPr>
        <w:t xml:space="preserve"> (osmnácti) měsíců.</w:t>
      </w:r>
    </w:p>
    <w:p w14:paraId="7C760C0A" w14:textId="77777777" w:rsidR="00CB5ECD" w:rsidRPr="00CB5ECD" w:rsidRDefault="00CB5ECD" w:rsidP="00CB5ECD">
      <w:pPr>
        <w:spacing w:after="0" w:line="240" w:lineRule="auto"/>
        <w:jc w:val="both"/>
        <w:rPr>
          <w:rFonts w:ascii="Garamond" w:hAnsi="Garamond" w:cs="Arial"/>
          <w:b/>
          <w:bCs/>
          <w:sz w:val="24"/>
          <w:szCs w:val="24"/>
        </w:rPr>
      </w:pPr>
      <w:r w:rsidRPr="00CB5ECD">
        <w:rPr>
          <w:rFonts w:ascii="Garamond" w:hAnsi="Garamond" w:cs="Arial"/>
          <w:sz w:val="24"/>
          <w:szCs w:val="24"/>
        </w:rPr>
        <w:t xml:space="preserve">Podle § 81 odst. 1 a § 82 odst. 1 trestního zákoníku se výkon trestu podmíněně odkládá na </w:t>
      </w:r>
      <w:r w:rsidRPr="00CB5ECD">
        <w:rPr>
          <w:rFonts w:ascii="Garamond" w:hAnsi="Garamond" w:cs="Arial"/>
          <w:b/>
          <w:bCs/>
          <w:sz w:val="24"/>
          <w:szCs w:val="24"/>
        </w:rPr>
        <w:t xml:space="preserve">zkušební dobu </w:t>
      </w:r>
      <w:r w:rsidRPr="00CB5ECD">
        <w:rPr>
          <w:rFonts w:ascii="Garamond" w:hAnsi="Garamond" w:cs="Arial"/>
          <w:sz w:val="24"/>
          <w:szCs w:val="24"/>
        </w:rPr>
        <w:t xml:space="preserve">v trvání </w:t>
      </w:r>
      <w:r w:rsidRPr="00CB5ECD">
        <w:rPr>
          <w:rFonts w:ascii="Garamond" w:hAnsi="Garamond" w:cs="Arial"/>
          <w:b/>
          <w:bCs/>
          <w:sz w:val="24"/>
          <w:szCs w:val="24"/>
        </w:rPr>
        <w:t xml:space="preserve">18 (osmnácti) měsíců. </w:t>
      </w:r>
    </w:p>
    <w:p w14:paraId="34DE8549" w14:textId="77777777" w:rsidR="00CB5ECD" w:rsidRPr="00CB5ECD" w:rsidRDefault="00CB5ECD" w:rsidP="00CB5ECD">
      <w:pPr>
        <w:autoSpaceDE w:val="0"/>
        <w:autoSpaceDN w:val="0"/>
        <w:adjustRightInd w:val="0"/>
        <w:spacing w:after="0" w:line="240" w:lineRule="auto"/>
        <w:jc w:val="both"/>
        <w:rPr>
          <w:rFonts w:ascii="Garamond" w:hAnsi="Garamond"/>
          <w:b/>
          <w:color w:val="C0504D" w:themeColor="accent2"/>
          <w:sz w:val="24"/>
          <w:szCs w:val="24"/>
        </w:rPr>
      </w:pPr>
    </w:p>
    <w:p w14:paraId="7CD6D5CD" w14:textId="77777777" w:rsidR="00CB5ECD" w:rsidRPr="00CB5ECD" w:rsidRDefault="00CB5ECD" w:rsidP="00CB5ECD">
      <w:pPr>
        <w:autoSpaceDE w:val="0"/>
        <w:autoSpaceDN w:val="0"/>
        <w:adjustRightInd w:val="0"/>
        <w:spacing w:after="0" w:line="240" w:lineRule="auto"/>
        <w:jc w:val="both"/>
        <w:rPr>
          <w:rFonts w:ascii="Garamond" w:hAnsi="Garamond"/>
          <w:b/>
          <w:color w:val="C0504D" w:themeColor="accent2"/>
          <w:sz w:val="24"/>
          <w:szCs w:val="24"/>
        </w:rPr>
      </w:pPr>
    </w:p>
    <w:p w14:paraId="3DBF0C22" w14:textId="77777777" w:rsidR="00CB5ECD" w:rsidRDefault="00CB5ECD" w:rsidP="00CB5ECD">
      <w:pPr>
        <w:pBdr>
          <w:bottom w:val="single" w:sz="4" w:space="1" w:color="auto"/>
        </w:pBdr>
        <w:autoSpaceDE w:val="0"/>
        <w:autoSpaceDN w:val="0"/>
        <w:adjustRightInd w:val="0"/>
        <w:spacing w:after="0" w:line="240" w:lineRule="auto"/>
        <w:jc w:val="both"/>
        <w:rPr>
          <w:rFonts w:ascii="Garamond" w:hAnsi="Garamond"/>
          <w:b/>
          <w:color w:val="C0504D" w:themeColor="accent2"/>
          <w:sz w:val="24"/>
          <w:szCs w:val="24"/>
        </w:rPr>
      </w:pPr>
    </w:p>
    <w:p w14:paraId="764A9FA4" w14:textId="0A5A1AB3" w:rsidR="00601BC0" w:rsidRPr="00CB5ECD" w:rsidRDefault="00601BC0" w:rsidP="00CB5ECD">
      <w:pPr>
        <w:pBdr>
          <w:bottom w:val="single" w:sz="4" w:space="1" w:color="auto"/>
        </w:pBdr>
        <w:autoSpaceDE w:val="0"/>
        <w:autoSpaceDN w:val="0"/>
        <w:adjustRightInd w:val="0"/>
        <w:spacing w:after="0" w:line="240" w:lineRule="auto"/>
        <w:jc w:val="both"/>
        <w:rPr>
          <w:rFonts w:ascii="Garamond" w:hAnsi="Garamond" w:cs="Arial"/>
          <w:b/>
          <w:color w:val="C0504D" w:themeColor="accent2"/>
          <w:sz w:val="24"/>
          <w:szCs w:val="24"/>
        </w:rPr>
      </w:pPr>
      <w:r w:rsidRPr="00CB5ECD">
        <w:rPr>
          <w:rFonts w:ascii="Garamond" w:hAnsi="Garamond"/>
          <w:b/>
          <w:color w:val="C0504D" w:themeColor="accent2"/>
          <w:sz w:val="24"/>
          <w:szCs w:val="24"/>
        </w:rPr>
        <w:lastRenderedPageBreak/>
        <w:t xml:space="preserve">Hlavní </w:t>
      </w:r>
      <w:proofErr w:type="gramStart"/>
      <w:r w:rsidRPr="00CB5ECD">
        <w:rPr>
          <w:rFonts w:ascii="Garamond" w:hAnsi="Garamond"/>
          <w:b/>
          <w:color w:val="C0504D" w:themeColor="accent2"/>
          <w:sz w:val="24"/>
          <w:szCs w:val="24"/>
        </w:rPr>
        <w:t>líčení - první</w:t>
      </w:r>
      <w:proofErr w:type="gramEnd"/>
      <w:r w:rsidRPr="00CB5ECD">
        <w:rPr>
          <w:rFonts w:ascii="Garamond" w:hAnsi="Garamond"/>
          <w:b/>
          <w:color w:val="C0504D" w:themeColor="accent2"/>
          <w:sz w:val="24"/>
          <w:szCs w:val="24"/>
        </w:rPr>
        <w:t xml:space="preserve"> stupeň </w:t>
      </w:r>
      <w:r w:rsidRPr="00CB5ECD">
        <w:rPr>
          <w:rFonts w:ascii="Garamond" w:hAnsi="Garamond"/>
          <w:b/>
          <w:color w:val="00B050"/>
          <w:sz w:val="24"/>
          <w:szCs w:val="24"/>
        </w:rPr>
        <w:t>- pobočka ve</w:t>
      </w:r>
      <w:r w:rsidRPr="00CB5ECD">
        <w:rPr>
          <w:rFonts w:ascii="Garamond" w:hAnsi="Garamond" w:cs="Arial"/>
          <w:b/>
          <w:color w:val="00B050"/>
          <w:sz w:val="24"/>
          <w:szCs w:val="24"/>
        </w:rPr>
        <w:t xml:space="preserve"> Zlíně</w:t>
      </w:r>
    </w:p>
    <w:p w14:paraId="27DB5848" w14:textId="77777777" w:rsidR="00601BC0" w:rsidRPr="00CB5ECD" w:rsidRDefault="00601BC0" w:rsidP="00CB5ECD">
      <w:pPr>
        <w:pStyle w:val="mskyslovan"/>
        <w:numPr>
          <w:ilvl w:val="0"/>
          <w:numId w:val="0"/>
        </w:numPr>
        <w:spacing w:after="0"/>
        <w:rPr>
          <w:rFonts w:ascii="Garamond" w:hAnsi="Garamond" w:cs="Arial"/>
          <w:i/>
          <w:iCs/>
          <w:szCs w:val="24"/>
        </w:rPr>
      </w:pPr>
    </w:p>
    <w:p w14:paraId="028A0674" w14:textId="59C24C65" w:rsidR="004C5E55" w:rsidRPr="00CB5ECD" w:rsidRDefault="004C5E55" w:rsidP="00CB5ECD">
      <w:pPr>
        <w:spacing w:after="0" w:line="240" w:lineRule="auto"/>
        <w:rPr>
          <w:rFonts w:ascii="Garamond" w:eastAsiaTheme="minorHAnsi" w:hAnsi="Garamond" w:cs="Arial"/>
          <w:b/>
          <w:bCs/>
          <w:color w:val="000000"/>
          <w:sz w:val="24"/>
          <w:szCs w:val="24"/>
        </w:rPr>
      </w:pPr>
      <w:proofErr w:type="gramStart"/>
      <w:r w:rsidRPr="00CB5ECD">
        <w:rPr>
          <w:rFonts w:ascii="Garamond" w:eastAsiaTheme="minorHAnsi" w:hAnsi="Garamond" w:cs="Arial"/>
          <w:b/>
          <w:bCs/>
          <w:color w:val="000000"/>
          <w:sz w:val="24"/>
          <w:szCs w:val="24"/>
        </w:rPr>
        <w:t>68T</w:t>
      </w:r>
      <w:proofErr w:type="gramEnd"/>
      <w:r w:rsidRPr="00CB5ECD">
        <w:rPr>
          <w:rFonts w:ascii="Garamond" w:eastAsiaTheme="minorHAnsi" w:hAnsi="Garamond" w:cs="Arial"/>
          <w:b/>
          <w:bCs/>
          <w:color w:val="000000"/>
          <w:sz w:val="24"/>
          <w:szCs w:val="24"/>
        </w:rPr>
        <w:t xml:space="preserve"> 2/2024 – vyloučeno z 68T 1/2024</w:t>
      </w:r>
    </w:p>
    <w:tbl>
      <w:tblPr>
        <w:tblW w:w="0" w:type="auto"/>
        <w:tblInd w:w="-65" w:type="dxa"/>
        <w:tblLayout w:type="fixed"/>
        <w:tblCellMar>
          <w:top w:w="57" w:type="dxa"/>
          <w:left w:w="57" w:type="dxa"/>
          <w:bottom w:w="57" w:type="dxa"/>
          <w:right w:w="57" w:type="dxa"/>
        </w:tblCellMar>
        <w:tblLook w:val="00A0" w:firstRow="1" w:lastRow="0" w:firstColumn="1" w:lastColumn="0" w:noHBand="0" w:noVBand="0"/>
      </w:tblPr>
      <w:tblGrid>
        <w:gridCol w:w="2949"/>
        <w:gridCol w:w="2949"/>
        <w:gridCol w:w="1815"/>
        <w:gridCol w:w="1815"/>
      </w:tblGrid>
      <w:tr w:rsidR="004C5E55" w:rsidRPr="00CB5ECD" w14:paraId="25D92EF3" w14:textId="77777777">
        <w:tc>
          <w:tcPr>
            <w:tcW w:w="2949" w:type="dxa"/>
            <w:tcBorders>
              <w:top w:val="single" w:sz="6" w:space="0" w:color="808080"/>
              <w:left w:val="single" w:sz="6" w:space="0" w:color="808080"/>
              <w:bottom w:val="single" w:sz="6" w:space="0" w:color="808080"/>
              <w:right w:val="single" w:sz="6" w:space="0" w:color="808080"/>
            </w:tcBorders>
            <w:vAlign w:val="center"/>
          </w:tcPr>
          <w:p w14:paraId="042630BD" w14:textId="77777777" w:rsidR="004C5E55" w:rsidRPr="00CB5ECD" w:rsidRDefault="004C5E55" w:rsidP="00CB5ECD">
            <w:pPr>
              <w:keepNext/>
              <w:keepLines/>
              <w:autoSpaceDE w:val="0"/>
              <w:autoSpaceDN w:val="0"/>
              <w:adjustRightInd w:val="0"/>
              <w:spacing w:after="0" w:line="240" w:lineRule="auto"/>
              <w:rPr>
                <w:rFonts w:ascii="Garamond" w:eastAsiaTheme="minorHAnsi" w:hAnsi="Garamond" w:cs="Arial"/>
                <w:b/>
                <w:bCs/>
                <w:color w:val="000000"/>
                <w:sz w:val="24"/>
                <w:szCs w:val="24"/>
              </w:rPr>
            </w:pPr>
            <w:r w:rsidRPr="00CB5ECD">
              <w:rPr>
                <w:rFonts w:ascii="Garamond" w:eastAsiaTheme="minorHAnsi" w:hAnsi="Garamond" w:cs="Arial"/>
                <w:b/>
                <w:bCs/>
                <w:color w:val="000000"/>
                <w:sz w:val="24"/>
                <w:szCs w:val="24"/>
              </w:rPr>
              <w:t>Místnost</w:t>
            </w:r>
          </w:p>
        </w:tc>
        <w:tc>
          <w:tcPr>
            <w:tcW w:w="2949" w:type="dxa"/>
            <w:tcBorders>
              <w:top w:val="single" w:sz="6" w:space="0" w:color="808080"/>
              <w:left w:val="single" w:sz="6" w:space="0" w:color="808080"/>
              <w:bottom w:val="single" w:sz="6" w:space="0" w:color="808080"/>
              <w:right w:val="single" w:sz="6" w:space="0" w:color="808080"/>
            </w:tcBorders>
          </w:tcPr>
          <w:p w14:paraId="482876AA" w14:textId="77777777" w:rsidR="004C5E55" w:rsidRPr="00CB5ECD" w:rsidRDefault="004C5E55" w:rsidP="00CB5ECD">
            <w:pPr>
              <w:keepNext/>
              <w:keepLines/>
              <w:autoSpaceDE w:val="0"/>
              <w:autoSpaceDN w:val="0"/>
              <w:adjustRightInd w:val="0"/>
              <w:spacing w:after="0" w:line="240" w:lineRule="auto"/>
              <w:rPr>
                <w:rFonts w:ascii="Garamond" w:eastAsiaTheme="minorHAnsi" w:hAnsi="Garamond" w:cs="Arial"/>
                <w:b/>
                <w:bCs/>
                <w:color w:val="000000"/>
                <w:sz w:val="24"/>
                <w:szCs w:val="24"/>
              </w:rPr>
            </w:pPr>
            <w:r w:rsidRPr="00CB5ECD">
              <w:rPr>
                <w:rFonts w:ascii="Garamond" w:eastAsiaTheme="minorHAnsi" w:hAnsi="Garamond" w:cs="Arial"/>
                <w:b/>
                <w:bCs/>
                <w:color w:val="000000"/>
                <w:sz w:val="24"/>
                <w:szCs w:val="24"/>
              </w:rPr>
              <w:t>Patro</w:t>
            </w:r>
          </w:p>
        </w:tc>
        <w:tc>
          <w:tcPr>
            <w:tcW w:w="1815" w:type="dxa"/>
            <w:tcBorders>
              <w:top w:val="single" w:sz="6" w:space="0" w:color="808080"/>
              <w:left w:val="single" w:sz="6" w:space="0" w:color="808080"/>
              <w:bottom w:val="single" w:sz="6" w:space="0" w:color="808080"/>
              <w:right w:val="single" w:sz="6" w:space="0" w:color="808080"/>
            </w:tcBorders>
            <w:vAlign w:val="center"/>
          </w:tcPr>
          <w:p w14:paraId="535D2479" w14:textId="77777777" w:rsidR="004C5E55" w:rsidRPr="00CB5ECD" w:rsidRDefault="004C5E55" w:rsidP="00CB5ECD">
            <w:pPr>
              <w:keepNext/>
              <w:keepLines/>
              <w:autoSpaceDE w:val="0"/>
              <w:autoSpaceDN w:val="0"/>
              <w:adjustRightInd w:val="0"/>
              <w:spacing w:after="0" w:line="240" w:lineRule="auto"/>
              <w:jc w:val="center"/>
              <w:rPr>
                <w:rFonts w:ascii="Garamond" w:eastAsiaTheme="minorHAnsi" w:hAnsi="Garamond" w:cs="Arial"/>
                <w:b/>
                <w:bCs/>
                <w:color w:val="000000"/>
                <w:sz w:val="24"/>
                <w:szCs w:val="24"/>
              </w:rPr>
            </w:pPr>
            <w:r w:rsidRPr="00CB5ECD">
              <w:rPr>
                <w:rFonts w:ascii="Garamond" w:eastAsiaTheme="minorHAnsi" w:hAnsi="Garamond" w:cs="Arial"/>
                <w:b/>
                <w:bCs/>
                <w:color w:val="000000"/>
                <w:sz w:val="24"/>
                <w:szCs w:val="24"/>
              </w:rPr>
              <w:t>Datum</w:t>
            </w:r>
          </w:p>
        </w:tc>
        <w:tc>
          <w:tcPr>
            <w:tcW w:w="1815" w:type="dxa"/>
            <w:tcBorders>
              <w:top w:val="single" w:sz="6" w:space="0" w:color="808080"/>
              <w:left w:val="single" w:sz="6" w:space="0" w:color="808080"/>
              <w:bottom w:val="single" w:sz="6" w:space="0" w:color="808080"/>
              <w:right w:val="single" w:sz="6" w:space="0" w:color="808080"/>
            </w:tcBorders>
            <w:vAlign w:val="center"/>
          </w:tcPr>
          <w:p w14:paraId="374D26E0" w14:textId="77777777" w:rsidR="004C5E55" w:rsidRPr="00CB5ECD" w:rsidRDefault="004C5E55" w:rsidP="00CB5ECD">
            <w:pPr>
              <w:keepNext/>
              <w:keepLines/>
              <w:autoSpaceDE w:val="0"/>
              <w:autoSpaceDN w:val="0"/>
              <w:adjustRightInd w:val="0"/>
              <w:spacing w:after="0" w:line="240" w:lineRule="auto"/>
              <w:jc w:val="center"/>
              <w:rPr>
                <w:rFonts w:ascii="Garamond" w:eastAsiaTheme="minorHAnsi" w:hAnsi="Garamond" w:cs="Arial"/>
                <w:b/>
                <w:bCs/>
                <w:color w:val="000000"/>
                <w:sz w:val="24"/>
                <w:szCs w:val="24"/>
              </w:rPr>
            </w:pPr>
            <w:r w:rsidRPr="00CB5ECD">
              <w:rPr>
                <w:rFonts w:ascii="Garamond" w:eastAsiaTheme="minorHAnsi" w:hAnsi="Garamond" w:cs="Arial"/>
                <w:b/>
                <w:bCs/>
                <w:color w:val="000000"/>
                <w:sz w:val="24"/>
                <w:szCs w:val="24"/>
              </w:rPr>
              <w:t>Čas</w:t>
            </w:r>
          </w:p>
        </w:tc>
      </w:tr>
      <w:tr w:rsidR="004C5E55" w:rsidRPr="00CB5ECD" w14:paraId="092282BE" w14:textId="77777777">
        <w:tc>
          <w:tcPr>
            <w:tcW w:w="2949" w:type="dxa"/>
            <w:tcBorders>
              <w:top w:val="single" w:sz="6" w:space="0" w:color="808080"/>
              <w:left w:val="single" w:sz="6" w:space="0" w:color="808080"/>
              <w:bottom w:val="single" w:sz="6" w:space="0" w:color="808080"/>
              <w:right w:val="single" w:sz="6" w:space="0" w:color="808080"/>
            </w:tcBorders>
          </w:tcPr>
          <w:p w14:paraId="17EAF65F" w14:textId="77777777" w:rsidR="004C5E55" w:rsidRPr="00CB5ECD" w:rsidRDefault="004C5E55" w:rsidP="00CB5ECD">
            <w:pPr>
              <w:keepNext/>
              <w:keepLines/>
              <w:autoSpaceDE w:val="0"/>
              <w:autoSpaceDN w:val="0"/>
              <w:adjustRightInd w:val="0"/>
              <w:spacing w:after="0" w:line="240" w:lineRule="auto"/>
              <w:rPr>
                <w:rFonts w:ascii="Garamond" w:eastAsiaTheme="minorHAnsi" w:hAnsi="Garamond" w:cs="Arial"/>
                <w:color w:val="000000"/>
                <w:sz w:val="24"/>
                <w:szCs w:val="24"/>
              </w:rPr>
            </w:pPr>
            <w:r w:rsidRPr="00CB5ECD">
              <w:rPr>
                <w:rFonts w:ascii="Garamond" w:eastAsiaTheme="minorHAnsi" w:hAnsi="Garamond" w:cs="Arial"/>
                <w:color w:val="000000"/>
                <w:sz w:val="24"/>
                <w:szCs w:val="24"/>
              </w:rPr>
              <w:t>202, Zlín</w:t>
            </w:r>
          </w:p>
        </w:tc>
        <w:tc>
          <w:tcPr>
            <w:tcW w:w="2949" w:type="dxa"/>
            <w:tcBorders>
              <w:top w:val="single" w:sz="6" w:space="0" w:color="808080"/>
              <w:left w:val="single" w:sz="6" w:space="0" w:color="808080"/>
              <w:bottom w:val="single" w:sz="6" w:space="0" w:color="808080"/>
              <w:right w:val="single" w:sz="6" w:space="0" w:color="808080"/>
            </w:tcBorders>
          </w:tcPr>
          <w:p w14:paraId="2BFA690A" w14:textId="77777777" w:rsidR="004C5E55" w:rsidRPr="00CB5ECD" w:rsidRDefault="004C5E55" w:rsidP="00CB5ECD">
            <w:pPr>
              <w:keepNext/>
              <w:keepLines/>
              <w:autoSpaceDE w:val="0"/>
              <w:autoSpaceDN w:val="0"/>
              <w:adjustRightInd w:val="0"/>
              <w:spacing w:after="0" w:line="240" w:lineRule="auto"/>
              <w:rPr>
                <w:rFonts w:ascii="Garamond" w:eastAsiaTheme="minorHAnsi" w:hAnsi="Garamond" w:cs="Arial"/>
                <w:color w:val="000000"/>
                <w:sz w:val="24"/>
                <w:szCs w:val="24"/>
              </w:rPr>
            </w:pPr>
            <w:r w:rsidRPr="00CB5ECD">
              <w:rPr>
                <w:rFonts w:ascii="Garamond" w:eastAsiaTheme="minorHAnsi" w:hAnsi="Garamond" w:cs="Arial"/>
                <w:color w:val="000000"/>
                <w:sz w:val="24"/>
                <w:szCs w:val="24"/>
              </w:rPr>
              <w:t>II. patro</w:t>
            </w:r>
          </w:p>
        </w:tc>
        <w:tc>
          <w:tcPr>
            <w:tcW w:w="1815" w:type="dxa"/>
            <w:tcBorders>
              <w:top w:val="single" w:sz="6" w:space="0" w:color="808080"/>
              <w:left w:val="single" w:sz="6" w:space="0" w:color="808080"/>
              <w:bottom w:val="single" w:sz="6" w:space="0" w:color="808080"/>
              <w:right w:val="single" w:sz="6" w:space="0" w:color="808080"/>
            </w:tcBorders>
            <w:vAlign w:val="center"/>
          </w:tcPr>
          <w:p w14:paraId="72363E3A" w14:textId="77777777" w:rsidR="004C5E55" w:rsidRPr="00CB5ECD" w:rsidRDefault="004C5E55" w:rsidP="00CB5ECD">
            <w:pPr>
              <w:keepNext/>
              <w:keepLines/>
              <w:autoSpaceDE w:val="0"/>
              <w:autoSpaceDN w:val="0"/>
              <w:adjustRightInd w:val="0"/>
              <w:spacing w:after="0" w:line="240" w:lineRule="auto"/>
              <w:jc w:val="center"/>
              <w:rPr>
                <w:rFonts w:ascii="Garamond" w:eastAsiaTheme="minorHAnsi" w:hAnsi="Garamond" w:cs="Arial"/>
                <w:color w:val="000000"/>
                <w:sz w:val="24"/>
                <w:szCs w:val="24"/>
              </w:rPr>
            </w:pPr>
            <w:r w:rsidRPr="00CB5ECD">
              <w:rPr>
                <w:rFonts w:ascii="Garamond" w:eastAsiaTheme="minorHAnsi" w:hAnsi="Garamond" w:cs="Arial"/>
                <w:color w:val="000000"/>
                <w:sz w:val="24"/>
                <w:szCs w:val="24"/>
              </w:rPr>
              <w:t>24.09.2024</w:t>
            </w:r>
          </w:p>
          <w:p w14:paraId="409C65E5" w14:textId="0C4B4D25" w:rsidR="002D63F8" w:rsidRPr="00CB5ECD" w:rsidRDefault="002D63F8" w:rsidP="00CB5ECD">
            <w:pPr>
              <w:keepNext/>
              <w:keepLines/>
              <w:autoSpaceDE w:val="0"/>
              <w:autoSpaceDN w:val="0"/>
              <w:adjustRightInd w:val="0"/>
              <w:spacing w:after="0" w:line="240" w:lineRule="auto"/>
              <w:jc w:val="center"/>
              <w:rPr>
                <w:rFonts w:ascii="Garamond" w:eastAsiaTheme="minorHAnsi" w:hAnsi="Garamond" w:cs="Arial"/>
                <w:color w:val="000000"/>
                <w:sz w:val="24"/>
                <w:szCs w:val="24"/>
              </w:rPr>
            </w:pPr>
            <w:r w:rsidRPr="00CB5ECD">
              <w:rPr>
                <w:rFonts w:ascii="Garamond" w:eastAsiaTheme="minorHAnsi" w:hAnsi="Garamond" w:cs="Arial"/>
                <w:color w:val="000000"/>
                <w:sz w:val="24"/>
                <w:szCs w:val="24"/>
              </w:rPr>
              <w:t>26.09.2024</w:t>
            </w:r>
          </w:p>
        </w:tc>
        <w:tc>
          <w:tcPr>
            <w:tcW w:w="1815" w:type="dxa"/>
            <w:tcBorders>
              <w:top w:val="single" w:sz="6" w:space="0" w:color="808080"/>
              <w:left w:val="single" w:sz="6" w:space="0" w:color="808080"/>
              <w:bottom w:val="single" w:sz="6" w:space="0" w:color="808080"/>
              <w:right w:val="single" w:sz="6" w:space="0" w:color="808080"/>
            </w:tcBorders>
            <w:vAlign w:val="center"/>
          </w:tcPr>
          <w:p w14:paraId="4AFDE40C" w14:textId="77777777" w:rsidR="004C5E55" w:rsidRPr="00CB5ECD" w:rsidRDefault="004C5E55" w:rsidP="00CB5ECD">
            <w:pPr>
              <w:keepNext/>
              <w:keepLines/>
              <w:tabs>
                <w:tab w:val="left" w:pos="8339"/>
              </w:tabs>
              <w:autoSpaceDE w:val="0"/>
              <w:autoSpaceDN w:val="0"/>
              <w:adjustRightInd w:val="0"/>
              <w:spacing w:after="0" w:line="240" w:lineRule="auto"/>
              <w:jc w:val="center"/>
              <w:rPr>
                <w:rFonts w:ascii="Garamond" w:eastAsiaTheme="minorHAnsi" w:hAnsi="Garamond" w:cs="Arial"/>
                <w:color w:val="000000"/>
                <w:sz w:val="24"/>
                <w:szCs w:val="24"/>
              </w:rPr>
            </w:pPr>
            <w:r w:rsidRPr="00CB5ECD">
              <w:rPr>
                <w:rFonts w:ascii="Garamond" w:eastAsiaTheme="minorHAnsi" w:hAnsi="Garamond" w:cs="Arial"/>
                <w:color w:val="000000"/>
                <w:sz w:val="24"/>
                <w:szCs w:val="24"/>
              </w:rPr>
              <w:t>08:30</w:t>
            </w:r>
          </w:p>
        </w:tc>
      </w:tr>
    </w:tbl>
    <w:p w14:paraId="0FD8FE1C" w14:textId="77777777" w:rsidR="004C5E55" w:rsidRPr="00CB5ECD" w:rsidRDefault="004C5E55" w:rsidP="00CB5ECD">
      <w:pPr>
        <w:spacing w:after="0" w:line="240" w:lineRule="auto"/>
        <w:jc w:val="both"/>
        <w:rPr>
          <w:rFonts w:ascii="Garamond" w:hAnsi="Garamond" w:cs="Arial"/>
          <w:i/>
          <w:sz w:val="24"/>
          <w:szCs w:val="24"/>
        </w:rPr>
      </w:pPr>
      <w:r w:rsidRPr="00CB5ECD">
        <w:rPr>
          <w:rFonts w:ascii="Garamond" w:eastAsiaTheme="minorHAnsi" w:hAnsi="Garamond" w:cs="Arial"/>
          <w:color w:val="000000"/>
          <w:sz w:val="24"/>
          <w:szCs w:val="24"/>
        </w:rPr>
        <w:t>JUDr. Iveta Šperlichová</w:t>
      </w:r>
    </w:p>
    <w:p w14:paraId="12991FD0" w14:textId="4B447040" w:rsidR="004C5E55" w:rsidRPr="00CB5ECD" w:rsidRDefault="004C5E55" w:rsidP="00CB5ECD">
      <w:pPr>
        <w:spacing w:after="0" w:line="240" w:lineRule="auto"/>
        <w:contextualSpacing/>
        <w:jc w:val="both"/>
        <w:rPr>
          <w:rFonts w:ascii="Garamond" w:hAnsi="Garamond"/>
          <w:sz w:val="24"/>
          <w:szCs w:val="24"/>
        </w:rPr>
      </w:pPr>
      <w:r w:rsidRPr="00CB5ECD">
        <w:rPr>
          <w:rFonts w:ascii="Garamond" w:hAnsi="Garamond"/>
          <w:sz w:val="24"/>
          <w:szCs w:val="24"/>
        </w:rPr>
        <w:t>distribuce pervitinu</w:t>
      </w:r>
    </w:p>
    <w:p w14:paraId="1766256A" w14:textId="77777777" w:rsidR="004C5E55" w:rsidRPr="00CB5ECD" w:rsidRDefault="004C5E55" w:rsidP="00CB5ECD">
      <w:pPr>
        <w:spacing w:after="0" w:line="240" w:lineRule="auto"/>
        <w:contextualSpacing/>
        <w:jc w:val="both"/>
        <w:rPr>
          <w:rFonts w:ascii="Garamond" w:hAnsi="Garamond"/>
          <w:sz w:val="24"/>
          <w:szCs w:val="24"/>
        </w:rPr>
      </w:pPr>
      <w:r w:rsidRPr="00CB5ECD">
        <w:rPr>
          <w:rFonts w:ascii="Garamond" w:hAnsi="Garamond"/>
          <w:sz w:val="24"/>
          <w:szCs w:val="24"/>
        </w:rPr>
        <w:t xml:space="preserve">neoprávněně prodal, pro jiného přechovával psychotropní látku, čin spáchal, ač byl za takový čin v posledních třech letech odsouzen a potrestán, a takový čin spáchal ve velkém rozsahu, </w:t>
      </w:r>
    </w:p>
    <w:p w14:paraId="44B6057C" w14:textId="77777777" w:rsidR="004C5E55" w:rsidRPr="00CB5ECD" w:rsidRDefault="004C5E55" w:rsidP="00CB5ECD">
      <w:pPr>
        <w:spacing w:after="0" w:line="240" w:lineRule="auto"/>
        <w:jc w:val="both"/>
        <w:rPr>
          <w:rFonts w:ascii="Garamond" w:hAnsi="Garamond"/>
          <w:b/>
          <w:bCs/>
          <w:sz w:val="24"/>
          <w:szCs w:val="24"/>
        </w:rPr>
      </w:pPr>
      <w:r w:rsidRPr="00CB5ECD">
        <w:rPr>
          <w:rFonts w:ascii="Garamond" w:hAnsi="Garamond"/>
          <w:sz w:val="24"/>
          <w:szCs w:val="24"/>
        </w:rPr>
        <w:t>ad 1) neoprávněně jinak jinému opatřila psychotropní látku, a takový čin spáchala ve velkém rozsahu,</w:t>
      </w:r>
    </w:p>
    <w:p w14:paraId="15FD45CF" w14:textId="77777777" w:rsidR="004C5E55" w:rsidRPr="00CB5ECD" w:rsidRDefault="004C5E55" w:rsidP="00CB5ECD">
      <w:pPr>
        <w:spacing w:after="0" w:line="240" w:lineRule="auto"/>
        <w:jc w:val="both"/>
        <w:rPr>
          <w:rFonts w:ascii="Garamond" w:hAnsi="Garamond"/>
          <w:sz w:val="24"/>
          <w:szCs w:val="24"/>
        </w:rPr>
      </w:pPr>
      <w:r w:rsidRPr="00CB5ECD">
        <w:rPr>
          <w:rFonts w:ascii="Garamond" w:hAnsi="Garamond"/>
          <w:sz w:val="24"/>
          <w:szCs w:val="24"/>
        </w:rPr>
        <w:t xml:space="preserve">ad 2) vykonávala ve stavu vylučujícím způsobilost, který si přivodila vlivem návykové látky, jinou činnost, při které by mohla ohrozit život nebo zdraví lidí nebo způsobit značnou škodu na majetku, </w:t>
      </w:r>
    </w:p>
    <w:p w14:paraId="306BCEEC" w14:textId="77777777" w:rsidR="004C5E55" w:rsidRPr="00CB5ECD" w:rsidRDefault="004C5E55" w:rsidP="00CB5ECD">
      <w:pPr>
        <w:spacing w:after="0" w:line="240" w:lineRule="auto"/>
        <w:jc w:val="both"/>
        <w:rPr>
          <w:rFonts w:ascii="Garamond" w:eastAsia="Times New Roman" w:hAnsi="Garamond"/>
          <w:sz w:val="24"/>
          <w:szCs w:val="24"/>
          <w:lang w:eastAsia="cs-CZ"/>
        </w:rPr>
      </w:pPr>
      <w:r w:rsidRPr="00CB5ECD">
        <w:rPr>
          <w:rFonts w:ascii="Garamond" w:eastAsia="Times New Roman" w:hAnsi="Garamond"/>
          <w:sz w:val="24"/>
          <w:szCs w:val="24"/>
          <w:lang w:eastAsia="cs-CZ"/>
        </w:rPr>
        <w:t>zvlášť závažný zločin nedovolená výroba a jiné nakládání s omamnými a psychotropními látkami a s jedy podle § 283 odst. 1, 2 písm. b), odst. 3 písm. c) trestního zákoníku,</w:t>
      </w:r>
    </w:p>
    <w:p w14:paraId="32EDFA78" w14:textId="02542509" w:rsidR="004C5E55" w:rsidRPr="00CB5ECD" w:rsidRDefault="004C5E55" w:rsidP="00CB5ECD">
      <w:pPr>
        <w:spacing w:after="0" w:line="240" w:lineRule="auto"/>
        <w:jc w:val="both"/>
        <w:rPr>
          <w:rFonts w:ascii="Garamond" w:hAnsi="Garamond" w:cs="Arial"/>
          <w:i/>
          <w:sz w:val="24"/>
          <w:szCs w:val="24"/>
        </w:rPr>
      </w:pPr>
      <w:r w:rsidRPr="00CB5ECD">
        <w:rPr>
          <w:rFonts w:ascii="Garamond" w:hAnsi="Garamond" w:cs="Arial"/>
          <w:i/>
          <w:sz w:val="24"/>
          <w:szCs w:val="24"/>
        </w:rPr>
        <w:t>Pozn. začíná</w:t>
      </w:r>
    </w:p>
    <w:p w14:paraId="52177D5D" w14:textId="77777777" w:rsidR="00D4676F" w:rsidRPr="00CB5ECD" w:rsidRDefault="00D4676F" w:rsidP="00CB5ECD">
      <w:pPr>
        <w:autoSpaceDE w:val="0"/>
        <w:autoSpaceDN w:val="0"/>
        <w:adjustRightInd w:val="0"/>
        <w:spacing w:after="0" w:line="240" w:lineRule="auto"/>
        <w:jc w:val="both"/>
        <w:rPr>
          <w:rFonts w:ascii="Garamond" w:hAnsi="Garamond"/>
          <w:b/>
          <w:color w:val="C0504D" w:themeColor="accent2"/>
          <w:sz w:val="24"/>
          <w:szCs w:val="24"/>
        </w:rPr>
      </w:pPr>
    </w:p>
    <w:p w14:paraId="460ED62F" w14:textId="1D81D654" w:rsidR="00CC1365" w:rsidRPr="00CB5ECD" w:rsidRDefault="00CC1365" w:rsidP="00CB5ECD">
      <w:pPr>
        <w:autoSpaceDE w:val="0"/>
        <w:autoSpaceDN w:val="0"/>
        <w:adjustRightInd w:val="0"/>
        <w:spacing w:after="0" w:line="240" w:lineRule="auto"/>
        <w:jc w:val="both"/>
        <w:rPr>
          <w:rFonts w:ascii="Garamond" w:eastAsiaTheme="minorHAnsi" w:hAnsi="Garamond" w:cs="Arial"/>
          <w:b/>
          <w:bCs/>
          <w:color w:val="000000"/>
          <w:sz w:val="24"/>
          <w:szCs w:val="24"/>
        </w:rPr>
      </w:pPr>
      <w:proofErr w:type="gramStart"/>
      <w:r w:rsidRPr="00CB5ECD">
        <w:rPr>
          <w:rFonts w:ascii="Garamond" w:eastAsiaTheme="minorHAnsi" w:hAnsi="Garamond" w:cs="Arial"/>
          <w:b/>
          <w:bCs/>
          <w:color w:val="000000"/>
          <w:sz w:val="24"/>
          <w:szCs w:val="24"/>
        </w:rPr>
        <w:t>69T</w:t>
      </w:r>
      <w:proofErr w:type="gramEnd"/>
      <w:r w:rsidRPr="00CB5ECD">
        <w:rPr>
          <w:rFonts w:ascii="Garamond" w:eastAsiaTheme="minorHAnsi" w:hAnsi="Garamond" w:cs="Arial"/>
          <w:b/>
          <w:bCs/>
          <w:color w:val="000000"/>
          <w:sz w:val="24"/>
          <w:szCs w:val="24"/>
        </w:rPr>
        <w:t xml:space="preserve"> 11/2019</w:t>
      </w:r>
    </w:p>
    <w:tbl>
      <w:tblPr>
        <w:tblW w:w="0" w:type="auto"/>
        <w:tblInd w:w="-65" w:type="dxa"/>
        <w:tblLayout w:type="fixed"/>
        <w:tblCellMar>
          <w:top w:w="57" w:type="dxa"/>
          <w:left w:w="57" w:type="dxa"/>
          <w:bottom w:w="57" w:type="dxa"/>
          <w:right w:w="57" w:type="dxa"/>
        </w:tblCellMar>
        <w:tblLook w:val="00A0" w:firstRow="1" w:lastRow="0" w:firstColumn="1" w:lastColumn="0" w:noHBand="0" w:noVBand="0"/>
      </w:tblPr>
      <w:tblGrid>
        <w:gridCol w:w="2949"/>
        <w:gridCol w:w="2949"/>
        <w:gridCol w:w="1815"/>
        <w:gridCol w:w="1815"/>
      </w:tblGrid>
      <w:tr w:rsidR="00CC1365" w:rsidRPr="00CB5ECD" w14:paraId="03222878" w14:textId="77777777">
        <w:tc>
          <w:tcPr>
            <w:tcW w:w="2949" w:type="dxa"/>
            <w:tcBorders>
              <w:top w:val="single" w:sz="6" w:space="0" w:color="808080"/>
              <w:left w:val="single" w:sz="6" w:space="0" w:color="808080"/>
              <w:bottom w:val="single" w:sz="6" w:space="0" w:color="808080"/>
              <w:right w:val="single" w:sz="6" w:space="0" w:color="808080"/>
            </w:tcBorders>
            <w:vAlign w:val="center"/>
          </w:tcPr>
          <w:p w14:paraId="423BA1A4" w14:textId="77777777" w:rsidR="00CC1365" w:rsidRPr="00CB5ECD" w:rsidRDefault="00CC1365" w:rsidP="00CB5ECD">
            <w:pPr>
              <w:keepNext/>
              <w:keepLines/>
              <w:autoSpaceDE w:val="0"/>
              <w:autoSpaceDN w:val="0"/>
              <w:adjustRightInd w:val="0"/>
              <w:spacing w:after="0" w:line="240" w:lineRule="auto"/>
              <w:rPr>
                <w:rFonts w:ascii="Garamond" w:eastAsiaTheme="minorHAnsi" w:hAnsi="Garamond" w:cs="Arial"/>
                <w:b/>
                <w:bCs/>
                <w:color w:val="000000"/>
                <w:sz w:val="24"/>
                <w:szCs w:val="24"/>
              </w:rPr>
            </w:pPr>
            <w:r w:rsidRPr="00CB5ECD">
              <w:rPr>
                <w:rFonts w:ascii="Garamond" w:eastAsiaTheme="minorHAnsi" w:hAnsi="Garamond" w:cs="Arial"/>
                <w:b/>
                <w:bCs/>
                <w:color w:val="000000"/>
                <w:sz w:val="24"/>
                <w:szCs w:val="24"/>
              </w:rPr>
              <w:t>Místnost</w:t>
            </w:r>
          </w:p>
        </w:tc>
        <w:tc>
          <w:tcPr>
            <w:tcW w:w="2949" w:type="dxa"/>
            <w:tcBorders>
              <w:top w:val="single" w:sz="6" w:space="0" w:color="808080"/>
              <w:left w:val="single" w:sz="6" w:space="0" w:color="808080"/>
              <w:bottom w:val="single" w:sz="6" w:space="0" w:color="808080"/>
              <w:right w:val="single" w:sz="6" w:space="0" w:color="808080"/>
            </w:tcBorders>
          </w:tcPr>
          <w:p w14:paraId="04B4DEE2" w14:textId="77777777" w:rsidR="00CC1365" w:rsidRPr="00CB5ECD" w:rsidRDefault="00CC1365" w:rsidP="00CB5ECD">
            <w:pPr>
              <w:keepNext/>
              <w:keepLines/>
              <w:autoSpaceDE w:val="0"/>
              <w:autoSpaceDN w:val="0"/>
              <w:adjustRightInd w:val="0"/>
              <w:spacing w:after="0" w:line="240" w:lineRule="auto"/>
              <w:rPr>
                <w:rFonts w:ascii="Garamond" w:eastAsiaTheme="minorHAnsi" w:hAnsi="Garamond" w:cs="Arial"/>
                <w:b/>
                <w:bCs/>
                <w:color w:val="000000"/>
                <w:sz w:val="24"/>
                <w:szCs w:val="24"/>
              </w:rPr>
            </w:pPr>
            <w:r w:rsidRPr="00CB5ECD">
              <w:rPr>
                <w:rFonts w:ascii="Garamond" w:eastAsiaTheme="minorHAnsi" w:hAnsi="Garamond" w:cs="Arial"/>
                <w:b/>
                <w:bCs/>
                <w:color w:val="000000"/>
                <w:sz w:val="24"/>
                <w:szCs w:val="24"/>
              </w:rPr>
              <w:t>Patro</w:t>
            </w:r>
          </w:p>
        </w:tc>
        <w:tc>
          <w:tcPr>
            <w:tcW w:w="1815" w:type="dxa"/>
            <w:tcBorders>
              <w:top w:val="single" w:sz="6" w:space="0" w:color="808080"/>
              <w:left w:val="single" w:sz="6" w:space="0" w:color="808080"/>
              <w:bottom w:val="single" w:sz="6" w:space="0" w:color="808080"/>
              <w:right w:val="single" w:sz="6" w:space="0" w:color="808080"/>
            </w:tcBorders>
            <w:vAlign w:val="center"/>
          </w:tcPr>
          <w:p w14:paraId="29D73076" w14:textId="77777777" w:rsidR="00CC1365" w:rsidRPr="00CB5ECD" w:rsidRDefault="00CC1365" w:rsidP="00CB5ECD">
            <w:pPr>
              <w:keepNext/>
              <w:keepLines/>
              <w:autoSpaceDE w:val="0"/>
              <w:autoSpaceDN w:val="0"/>
              <w:adjustRightInd w:val="0"/>
              <w:spacing w:after="0" w:line="240" w:lineRule="auto"/>
              <w:jc w:val="center"/>
              <w:rPr>
                <w:rFonts w:ascii="Garamond" w:eastAsiaTheme="minorHAnsi" w:hAnsi="Garamond" w:cs="Arial"/>
                <w:b/>
                <w:bCs/>
                <w:color w:val="000000"/>
                <w:sz w:val="24"/>
                <w:szCs w:val="24"/>
              </w:rPr>
            </w:pPr>
            <w:r w:rsidRPr="00CB5ECD">
              <w:rPr>
                <w:rFonts w:ascii="Garamond" w:eastAsiaTheme="minorHAnsi" w:hAnsi="Garamond" w:cs="Arial"/>
                <w:b/>
                <w:bCs/>
                <w:color w:val="000000"/>
                <w:sz w:val="24"/>
                <w:szCs w:val="24"/>
              </w:rPr>
              <w:t>Datum</w:t>
            </w:r>
          </w:p>
        </w:tc>
        <w:tc>
          <w:tcPr>
            <w:tcW w:w="1815" w:type="dxa"/>
            <w:tcBorders>
              <w:top w:val="single" w:sz="6" w:space="0" w:color="808080"/>
              <w:left w:val="single" w:sz="6" w:space="0" w:color="808080"/>
              <w:bottom w:val="single" w:sz="6" w:space="0" w:color="808080"/>
              <w:right w:val="single" w:sz="6" w:space="0" w:color="808080"/>
            </w:tcBorders>
            <w:vAlign w:val="center"/>
          </w:tcPr>
          <w:p w14:paraId="3F6AE6B9" w14:textId="77777777" w:rsidR="00CC1365" w:rsidRPr="00CB5ECD" w:rsidRDefault="00CC1365" w:rsidP="00CB5ECD">
            <w:pPr>
              <w:keepNext/>
              <w:keepLines/>
              <w:autoSpaceDE w:val="0"/>
              <w:autoSpaceDN w:val="0"/>
              <w:adjustRightInd w:val="0"/>
              <w:spacing w:after="0" w:line="240" w:lineRule="auto"/>
              <w:jc w:val="center"/>
              <w:rPr>
                <w:rFonts w:ascii="Garamond" w:eastAsiaTheme="minorHAnsi" w:hAnsi="Garamond" w:cs="Arial"/>
                <w:b/>
                <w:bCs/>
                <w:color w:val="000000"/>
                <w:sz w:val="24"/>
                <w:szCs w:val="24"/>
              </w:rPr>
            </w:pPr>
            <w:r w:rsidRPr="00CB5ECD">
              <w:rPr>
                <w:rFonts w:ascii="Garamond" w:eastAsiaTheme="minorHAnsi" w:hAnsi="Garamond" w:cs="Arial"/>
                <w:b/>
                <w:bCs/>
                <w:color w:val="000000"/>
                <w:sz w:val="24"/>
                <w:szCs w:val="24"/>
              </w:rPr>
              <w:t>Čas</w:t>
            </w:r>
          </w:p>
        </w:tc>
      </w:tr>
      <w:tr w:rsidR="00CC1365" w:rsidRPr="00CB5ECD" w14:paraId="145E394A" w14:textId="77777777">
        <w:tc>
          <w:tcPr>
            <w:tcW w:w="2949" w:type="dxa"/>
            <w:tcBorders>
              <w:top w:val="single" w:sz="6" w:space="0" w:color="808080"/>
              <w:left w:val="single" w:sz="6" w:space="0" w:color="808080"/>
              <w:bottom w:val="single" w:sz="6" w:space="0" w:color="808080"/>
              <w:right w:val="single" w:sz="6" w:space="0" w:color="808080"/>
            </w:tcBorders>
          </w:tcPr>
          <w:p w14:paraId="50772E3A" w14:textId="77777777" w:rsidR="00CC1365" w:rsidRPr="00CB5ECD" w:rsidRDefault="00CC1365" w:rsidP="00CB5ECD">
            <w:pPr>
              <w:keepNext/>
              <w:keepLines/>
              <w:autoSpaceDE w:val="0"/>
              <w:autoSpaceDN w:val="0"/>
              <w:adjustRightInd w:val="0"/>
              <w:spacing w:after="0" w:line="240" w:lineRule="auto"/>
              <w:rPr>
                <w:rFonts w:ascii="Garamond" w:eastAsiaTheme="minorHAnsi" w:hAnsi="Garamond" w:cs="Arial"/>
                <w:color w:val="000000"/>
                <w:sz w:val="24"/>
                <w:szCs w:val="24"/>
              </w:rPr>
            </w:pPr>
            <w:r w:rsidRPr="00CB5ECD">
              <w:rPr>
                <w:rFonts w:ascii="Garamond" w:eastAsiaTheme="minorHAnsi" w:hAnsi="Garamond" w:cs="Arial"/>
                <w:color w:val="000000"/>
                <w:sz w:val="24"/>
                <w:szCs w:val="24"/>
              </w:rPr>
              <w:t>202, Zlín</w:t>
            </w:r>
            <w:r w:rsidRPr="00CB5ECD">
              <w:rPr>
                <w:rFonts w:ascii="Garamond" w:eastAsiaTheme="minorHAnsi" w:hAnsi="Garamond" w:cs="Arial"/>
                <w:color w:val="000000"/>
                <w:sz w:val="24"/>
                <w:szCs w:val="24"/>
              </w:rPr>
              <w:br/>
              <w:t>202, Zlín</w:t>
            </w:r>
            <w:r w:rsidRPr="00CB5ECD">
              <w:rPr>
                <w:rFonts w:ascii="Garamond" w:eastAsiaTheme="minorHAnsi" w:hAnsi="Garamond" w:cs="Arial"/>
                <w:color w:val="000000"/>
                <w:sz w:val="24"/>
                <w:szCs w:val="24"/>
              </w:rPr>
              <w:br/>
              <w:t>202, Zlín</w:t>
            </w:r>
          </w:p>
        </w:tc>
        <w:tc>
          <w:tcPr>
            <w:tcW w:w="2949" w:type="dxa"/>
            <w:tcBorders>
              <w:top w:val="single" w:sz="6" w:space="0" w:color="808080"/>
              <w:left w:val="single" w:sz="6" w:space="0" w:color="808080"/>
              <w:bottom w:val="single" w:sz="6" w:space="0" w:color="808080"/>
              <w:right w:val="single" w:sz="6" w:space="0" w:color="808080"/>
            </w:tcBorders>
          </w:tcPr>
          <w:p w14:paraId="07354E7A" w14:textId="77777777" w:rsidR="00CC1365" w:rsidRPr="00CB5ECD" w:rsidRDefault="00CC1365" w:rsidP="00CB5ECD">
            <w:pPr>
              <w:keepNext/>
              <w:keepLines/>
              <w:autoSpaceDE w:val="0"/>
              <w:autoSpaceDN w:val="0"/>
              <w:adjustRightInd w:val="0"/>
              <w:spacing w:after="0" w:line="240" w:lineRule="auto"/>
              <w:rPr>
                <w:rFonts w:ascii="Garamond" w:eastAsiaTheme="minorHAnsi" w:hAnsi="Garamond" w:cs="Arial"/>
                <w:color w:val="000000"/>
                <w:sz w:val="24"/>
                <w:szCs w:val="24"/>
              </w:rPr>
            </w:pPr>
            <w:r w:rsidRPr="00CB5ECD">
              <w:rPr>
                <w:rFonts w:ascii="Garamond" w:eastAsiaTheme="minorHAnsi" w:hAnsi="Garamond" w:cs="Arial"/>
                <w:color w:val="000000"/>
                <w:sz w:val="24"/>
                <w:szCs w:val="24"/>
              </w:rPr>
              <w:t>II. patro</w:t>
            </w:r>
            <w:r w:rsidRPr="00CB5ECD">
              <w:rPr>
                <w:rFonts w:ascii="Garamond" w:eastAsiaTheme="minorHAnsi" w:hAnsi="Garamond" w:cs="Arial"/>
                <w:color w:val="000000"/>
                <w:sz w:val="24"/>
                <w:szCs w:val="24"/>
              </w:rPr>
              <w:br/>
              <w:t>II. patro</w:t>
            </w:r>
            <w:r w:rsidRPr="00CB5ECD">
              <w:rPr>
                <w:rFonts w:ascii="Garamond" w:eastAsiaTheme="minorHAnsi" w:hAnsi="Garamond" w:cs="Arial"/>
                <w:color w:val="000000"/>
                <w:sz w:val="24"/>
                <w:szCs w:val="24"/>
              </w:rPr>
              <w:br/>
              <w:t>II. patro</w:t>
            </w:r>
          </w:p>
        </w:tc>
        <w:tc>
          <w:tcPr>
            <w:tcW w:w="1815" w:type="dxa"/>
            <w:tcBorders>
              <w:top w:val="single" w:sz="6" w:space="0" w:color="808080"/>
              <w:left w:val="single" w:sz="6" w:space="0" w:color="808080"/>
              <w:bottom w:val="single" w:sz="6" w:space="0" w:color="808080"/>
              <w:right w:val="single" w:sz="6" w:space="0" w:color="808080"/>
            </w:tcBorders>
            <w:vAlign w:val="center"/>
          </w:tcPr>
          <w:p w14:paraId="23105BEA" w14:textId="77777777" w:rsidR="00CC1365" w:rsidRPr="00CB5ECD" w:rsidRDefault="00CC1365" w:rsidP="00CB5ECD">
            <w:pPr>
              <w:keepNext/>
              <w:keepLines/>
              <w:autoSpaceDE w:val="0"/>
              <w:autoSpaceDN w:val="0"/>
              <w:adjustRightInd w:val="0"/>
              <w:spacing w:after="0" w:line="240" w:lineRule="auto"/>
              <w:jc w:val="center"/>
              <w:rPr>
                <w:rFonts w:ascii="Garamond" w:eastAsiaTheme="minorHAnsi" w:hAnsi="Garamond" w:cs="Arial"/>
                <w:color w:val="000000"/>
                <w:sz w:val="24"/>
                <w:szCs w:val="24"/>
              </w:rPr>
            </w:pPr>
            <w:r w:rsidRPr="00CB5ECD">
              <w:rPr>
                <w:rFonts w:ascii="Garamond" w:eastAsiaTheme="minorHAnsi" w:hAnsi="Garamond" w:cs="Arial"/>
                <w:color w:val="000000"/>
                <w:sz w:val="24"/>
                <w:szCs w:val="24"/>
              </w:rPr>
              <w:t>19.09.2024</w:t>
            </w:r>
            <w:r w:rsidRPr="00CB5ECD">
              <w:rPr>
                <w:rFonts w:ascii="Garamond" w:eastAsiaTheme="minorHAnsi" w:hAnsi="Garamond" w:cs="Arial"/>
                <w:color w:val="000000"/>
                <w:sz w:val="24"/>
                <w:szCs w:val="24"/>
              </w:rPr>
              <w:br/>
              <w:t>20.09.2024</w:t>
            </w:r>
            <w:r w:rsidRPr="00CB5ECD">
              <w:rPr>
                <w:rFonts w:ascii="Garamond" w:eastAsiaTheme="minorHAnsi" w:hAnsi="Garamond" w:cs="Arial"/>
                <w:color w:val="000000"/>
                <w:sz w:val="24"/>
                <w:szCs w:val="24"/>
              </w:rPr>
              <w:br/>
              <w:t>27.09.2024</w:t>
            </w:r>
          </w:p>
        </w:tc>
        <w:tc>
          <w:tcPr>
            <w:tcW w:w="1815" w:type="dxa"/>
            <w:tcBorders>
              <w:top w:val="single" w:sz="6" w:space="0" w:color="808080"/>
              <w:left w:val="single" w:sz="6" w:space="0" w:color="808080"/>
              <w:bottom w:val="single" w:sz="6" w:space="0" w:color="808080"/>
              <w:right w:val="single" w:sz="6" w:space="0" w:color="808080"/>
            </w:tcBorders>
            <w:vAlign w:val="center"/>
          </w:tcPr>
          <w:p w14:paraId="45A2DF52" w14:textId="77777777" w:rsidR="00CC1365" w:rsidRPr="00CB5ECD" w:rsidRDefault="00CC1365" w:rsidP="00CB5ECD">
            <w:pPr>
              <w:keepNext/>
              <w:keepLines/>
              <w:tabs>
                <w:tab w:val="left" w:pos="8339"/>
              </w:tabs>
              <w:autoSpaceDE w:val="0"/>
              <w:autoSpaceDN w:val="0"/>
              <w:adjustRightInd w:val="0"/>
              <w:spacing w:after="0" w:line="240" w:lineRule="auto"/>
              <w:jc w:val="center"/>
              <w:rPr>
                <w:rFonts w:ascii="Garamond" w:eastAsiaTheme="minorHAnsi" w:hAnsi="Garamond" w:cs="Arial"/>
                <w:color w:val="000000"/>
                <w:sz w:val="24"/>
                <w:szCs w:val="24"/>
              </w:rPr>
            </w:pPr>
            <w:r w:rsidRPr="00CB5ECD">
              <w:rPr>
                <w:rFonts w:ascii="Garamond" w:eastAsiaTheme="minorHAnsi" w:hAnsi="Garamond" w:cs="Arial"/>
                <w:color w:val="000000"/>
                <w:sz w:val="24"/>
                <w:szCs w:val="24"/>
              </w:rPr>
              <w:t>09:00</w:t>
            </w:r>
            <w:r w:rsidRPr="00CB5ECD">
              <w:rPr>
                <w:rFonts w:ascii="Garamond" w:eastAsiaTheme="minorHAnsi" w:hAnsi="Garamond" w:cs="Arial"/>
                <w:color w:val="000000"/>
                <w:sz w:val="24"/>
                <w:szCs w:val="24"/>
              </w:rPr>
              <w:br/>
              <w:t>09:00</w:t>
            </w:r>
            <w:r w:rsidRPr="00CB5ECD">
              <w:rPr>
                <w:rFonts w:ascii="Garamond" w:eastAsiaTheme="minorHAnsi" w:hAnsi="Garamond" w:cs="Arial"/>
                <w:color w:val="000000"/>
                <w:sz w:val="24"/>
                <w:szCs w:val="24"/>
              </w:rPr>
              <w:br/>
              <w:t>09:00</w:t>
            </w:r>
          </w:p>
        </w:tc>
      </w:tr>
    </w:tbl>
    <w:p w14:paraId="1920A263" w14:textId="77777777" w:rsidR="00CC1365" w:rsidRPr="00CB5ECD" w:rsidRDefault="00CC1365" w:rsidP="00CB5ECD">
      <w:pPr>
        <w:autoSpaceDE w:val="0"/>
        <w:autoSpaceDN w:val="0"/>
        <w:adjustRightInd w:val="0"/>
        <w:spacing w:after="0" w:line="240" w:lineRule="auto"/>
        <w:jc w:val="both"/>
        <w:rPr>
          <w:rFonts w:ascii="Garamond" w:eastAsiaTheme="minorHAnsi" w:hAnsi="Garamond" w:cs="Arial"/>
          <w:color w:val="000000"/>
          <w:sz w:val="24"/>
          <w:szCs w:val="24"/>
        </w:rPr>
      </w:pPr>
      <w:r w:rsidRPr="00CB5ECD">
        <w:rPr>
          <w:rFonts w:ascii="Garamond" w:eastAsiaTheme="minorHAnsi" w:hAnsi="Garamond" w:cs="Arial"/>
          <w:color w:val="000000"/>
          <w:sz w:val="24"/>
          <w:szCs w:val="24"/>
        </w:rPr>
        <w:t>JUDr. Jiří Dufek</w:t>
      </w:r>
    </w:p>
    <w:p w14:paraId="14027C2C" w14:textId="77777777" w:rsidR="00CC1365" w:rsidRPr="00CB5ECD" w:rsidRDefault="00CC1365" w:rsidP="00CB5ECD">
      <w:pPr>
        <w:autoSpaceDE w:val="0"/>
        <w:autoSpaceDN w:val="0"/>
        <w:adjustRightInd w:val="0"/>
        <w:spacing w:after="0" w:line="240" w:lineRule="auto"/>
        <w:jc w:val="both"/>
        <w:rPr>
          <w:rFonts w:ascii="Garamond" w:eastAsiaTheme="minorHAnsi" w:hAnsi="Garamond" w:cs="Arial"/>
          <w:i/>
          <w:sz w:val="24"/>
          <w:szCs w:val="24"/>
        </w:rPr>
      </w:pPr>
      <w:r w:rsidRPr="00CB5ECD">
        <w:rPr>
          <w:rFonts w:ascii="Garamond" w:eastAsiaTheme="minorHAnsi" w:hAnsi="Garamond" w:cs="Arial"/>
          <w:color w:val="000000"/>
          <w:sz w:val="24"/>
          <w:szCs w:val="24"/>
        </w:rPr>
        <w:t>R. S.  "a spol."</w:t>
      </w:r>
    </w:p>
    <w:p w14:paraId="3E624D0C" w14:textId="77777777" w:rsidR="00CC1365" w:rsidRPr="00CB5ECD" w:rsidRDefault="00CC1365" w:rsidP="00CB5ECD">
      <w:pPr>
        <w:autoSpaceDE w:val="0"/>
        <w:autoSpaceDN w:val="0"/>
        <w:adjustRightInd w:val="0"/>
        <w:spacing w:after="0" w:line="240" w:lineRule="auto"/>
        <w:jc w:val="both"/>
        <w:rPr>
          <w:rFonts w:ascii="Garamond" w:eastAsiaTheme="minorHAnsi" w:hAnsi="Garamond" w:cs="Arial"/>
          <w:sz w:val="24"/>
          <w:szCs w:val="24"/>
        </w:rPr>
      </w:pPr>
      <w:r w:rsidRPr="00CB5ECD">
        <w:rPr>
          <w:rFonts w:ascii="Garamond" w:eastAsiaTheme="minorHAnsi" w:hAnsi="Garamond" w:cs="Arial"/>
          <w:sz w:val="24"/>
          <w:szCs w:val="24"/>
        </w:rPr>
        <w:t xml:space="preserve">- </w:t>
      </w:r>
      <w:r w:rsidRPr="00CB5ECD">
        <w:rPr>
          <w:rFonts w:ascii="Garamond" w:eastAsiaTheme="minorHAnsi" w:hAnsi="Garamond" w:cs="ArialMT"/>
          <w:sz w:val="24"/>
          <w:szCs w:val="24"/>
        </w:rPr>
        <w:t xml:space="preserve">umožnili společnosti, </w:t>
      </w:r>
      <w:r w:rsidRPr="00CB5ECD">
        <w:rPr>
          <w:rFonts w:ascii="Garamond" w:eastAsiaTheme="minorHAnsi" w:hAnsi="Garamond" w:cs="Arial"/>
          <w:sz w:val="24"/>
          <w:szCs w:val="24"/>
        </w:rPr>
        <w:t xml:space="preserve">aby ve svých </w:t>
      </w:r>
      <w:r w:rsidRPr="00CB5ECD">
        <w:rPr>
          <w:rFonts w:ascii="Garamond" w:eastAsiaTheme="minorHAnsi" w:hAnsi="Garamond" w:cs="ArialMT"/>
          <w:sz w:val="24"/>
          <w:szCs w:val="24"/>
        </w:rPr>
        <w:t>přiznáních k DPH nepravdivě deklarovala pořízení zboží od tuzemských dodavatelů</w:t>
      </w:r>
      <w:r w:rsidRPr="00CB5ECD">
        <w:rPr>
          <w:rFonts w:ascii="Garamond" w:eastAsiaTheme="minorHAnsi" w:hAnsi="Garamond" w:cs="Arial"/>
          <w:sz w:val="24"/>
          <w:szCs w:val="24"/>
        </w:rPr>
        <w:t xml:space="preserve"> a</w:t>
      </w:r>
      <w:r w:rsidRPr="00CB5ECD">
        <w:rPr>
          <w:rFonts w:ascii="Garamond" w:eastAsiaTheme="minorHAnsi" w:hAnsi="Garamond" w:cs="ArialMT"/>
          <w:sz w:val="24"/>
          <w:szCs w:val="24"/>
        </w:rPr>
        <w:t xml:space="preserve"> uplatnila nárok na odpočet daně na vstupu, čímž byla v neprospěch České republiky neoprávněně snížena daňová povinnost společnosti o </w:t>
      </w:r>
      <w:r w:rsidRPr="00CB5ECD">
        <w:rPr>
          <w:rFonts w:ascii="Garamond" w:eastAsiaTheme="minorHAnsi" w:hAnsi="Garamond" w:cs="Arial"/>
          <w:b/>
          <w:bCs/>
          <w:sz w:val="24"/>
          <w:szCs w:val="24"/>
        </w:rPr>
        <w:t xml:space="preserve">203 315 267 </w:t>
      </w:r>
      <w:r w:rsidRPr="00CB5ECD">
        <w:rPr>
          <w:rFonts w:ascii="Garamond" w:eastAsiaTheme="minorHAnsi" w:hAnsi="Garamond" w:cs="Arial-BoldMT"/>
          <w:b/>
          <w:bCs/>
          <w:sz w:val="24"/>
          <w:szCs w:val="24"/>
        </w:rPr>
        <w:t>Kč</w:t>
      </w:r>
    </w:p>
    <w:p w14:paraId="5C328D84" w14:textId="77777777" w:rsidR="00CC1365" w:rsidRPr="00CB5ECD" w:rsidRDefault="00CC1365" w:rsidP="00CB5ECD">
      <w:pPr>
        <w:pStyle w:val="Odstavecseseznamem"/>
        <w:numPr>
          <w:ilvl w:val="0"/>
          <w:numId w:val="39"/>
        </w:numPr>
        <w:autoSpaceDE w:val="0"/>
        <w:autoSpaceDN w:val="0"/>
        <w:adjustRightInd w:val="0"/>
        <w:ind w:left="284" w:hanging="284"/>
        <w:jc w:val="both"/>
        <w:rPr>
          <w:rFonts w:ascii="Garamond" w:eastAsiaTheme="minorHAnsi" w:hAnsi="Garamond" w:cs="ArialMT"/>
          <w:sz w:val="24"/>
          <w:szCs w:val="24"/>
        </w:rPr>
      </w:pPr>
      <w:r w:rsidRPr="00CB5ECD">
        <w:rPr>
          <w:rFonts w:ascii="Garamond" w:eastAsiaTheme="minorHAnsi" w:hAnsi="Garamond" w:cs="Arial"/>
          <w:sz w:val="24"/>
          <w:szCs w:val="24"/>
        </w:rPr>
        <w:t>úmyslným spol</w:t>
      </w:r>
      <w:r w:rsidRPr="00CB5ECD">
        <w:rPr>
          <w:rFonts w:ascii="Garamond" w:eastAsiaTheme="minorHAnsi" w:hAnsi="Garamond" w:cs="ArialMT"/>
          <w:sz w:val="24"/>
          <w:szCs w:val="24"/>
        </w:rPr>
        <w:t xml:space="preserve">ečným jednáním nejméně se dvěma osobami ve větším </w:t>
      </w:r>
      <w:r w:rsidRPr="00CB5ECD">
        <w:rPr>
          <w:rFonts w:ascii="Garamond" w:eastAsiaTheme="minorHAnsi" w:hAnsi="Garamond" w:cs="Arial"/>
          <w:sz w:val="24"/>
          <w:szCs w:val="24"/>
        </w:rPr>
        <w:t xml:space="preserve">rozsahu zkrátili </w:t>
      </w:r>
      <w:r w:rsidRPr="00CB5ECD">
        <w:rPr>
          <w:rFonts w:ascii="Garamond" w:eastAsiaTheme="minorHAnsi" w:hAnsi="Garamond" w:cs="ArialMT"/>
          <w:sz w:val="24"/>
          <w:szCs w:val="24"/>
        </w:rPr>
        <w:t xml:space="preserve">daň </w:t>
      </w:r>
      <w:r w:rsidRPr="00CB5ECD">
        <w:rPr>
          <w:rFonts w:ascii="Garamond" w:eastAsiaTheme="minorHAnsi" w:hAnsi="Garamond" w:cs="Arial"/>
          <w:sz w:val="24"/>
          <w:szCs w:val="24"/>
        </w:rPr>
        <w:t xml:space="preserve">a vylákali výhodu na dani, a spáchali </w:t>
      </w:r>
      <w:r w:rsidRPr="00CB5ECD">
        <w:rPr>
          <w:rFonts w:ascii="Garamond" w:eastAsiaTheme="minorHAnsi" w:hAnsi="Garamond" w:cs="ArialMT"/>
          <w:sz w:val="24"/>
          <w:szCs w:val="24"/>
        </w:rPr>
        <w:t xml:space="preserve">takový čin ve </w:t>
      </w:r>
      <w:r w:rsidRPr="00CB5ECD">
        <w:rPr>
          <w:rFonts w:ascii="Garamond" w:eastAsiaTheme="minorHAnsi" w:hAnsi="Garamond" w:cs="Arial"/>
          <w:sz w:val="24"/>
          <w:szCs w:val="24"/>
        </w:rPr>
        <w:t>velkém rozsahu</w:t>
      </w:r>
    </w:p>
    <w:p w14:paraId="1A6BD7B9" w14:textId="77777777" w:rsidR="00CC1365" w:rsidRPr="00CB5ECD" w:rsidRDefault="00CC1365" w:rsidP="00CB5ECD">
      <w:pPr>
        <w:pStyle w:val="Odstavecseseznamem"/>
        <w:numPr>
          <w:ilvl w:val="0"/>
          <w:numId w:val="39"/>
        </w:numPr>
        <w:autoSpaceDE w:val="0"/>
        <w:autoSpaceDN w:val="0"/>
        <w:adjustRightInd w:val="0"/>
        <w:ind w:left="284" w:hanging="284"/>
        <w:jc w:val="both"/>
        <w:rPr>
          <w:rFonts w:ascii="Garamond" w:eastAsiaTheme="minorHAnsi" w:hAnsi="Garamond" w:cs="ArialMT"/>
          <w:sz w:val="24"/>
          <w:szCs w:val="24"/>
        </w:rPr>
      </w:pPr>
      <w:r w:rsidRPr="00CB5ECD">
        <w:rPr>
          <w:rFonts w:ascii="Garamond" w:eastAsiaTheme="minorHAnsi" w:hAnsi="Garamond" w:cs="ArialMT"/>
          <w:sz w:val="24"/>
          <w:szCs w:val="24"/>
        </w:rPr>
        <w:t xml:space="preserve">zločin zkrácení daně, poplatku a podobné povinné platby podle § 240 </w:t>
      </w:r>
      <w:r w:rsidRPr="00CB5ECD">
        <w:rPr>
          <w:rFonts w:ascii="Garamond" w:eastAsiaTheme="minorHAnsi" w:hAnsi="Garamond" w:cs="Arial"/>
          <w:sz w:val="24"/>
          <w:szCs w:val="24"/>
        </w:rPr>
        <w:t xml:space="preserve">odst. 1, odst. 2 písm. a), odst. </w:t>
      </w:r>
      <w:r w:rsidRPr="00CB5ECD">
        <w:rPr>
          <w:rFonts w:ascii="Garamond" w:eastAsiaTheme="minorHAnsi" w:hAnsi="Garamond" w:cs="ArialMT"/>
          <w:sz w:val="24"/>
          <w:szCs w:val="24"/>
        </w:rPr>
        <w:t xml:space="preserve">3 zákona č. 40/2009 Sb., trestního </w:t>
      </w:r>
      <w:r w:rsidRPr="00CB5ECD">
        <w:rPr>
          <w:rFonts w:ascii="Garamond" w:eastAsiaTheme="minorHAnsi" w:hAnsi="Garamond" w:cs="Arial"/>
          <w:sz w:val="24"/>
          <w:szCs w:val="24"/>
        </w:rPr>
        <w:t>zákoníku</w:t>
      </w:r>
      <w:r w:rsidRPr="00CB5ECD">
        <w:rPr>
          <w:rFonts w:ascii="Garamond" w:eastAsiaTheme="minorHAnsi" w:hAnsi="Garamond" w:cs="ArialMT"/>
          <w:sz w:val="24"/>
          <w:szCs w:val="24"/>
        </w:rPr>
        <w:t xml:space="preserve">, ve znění účinném do 30. 6. 2016 </w:t>
      </w:r>
      <w:r w:rsidRPr="00CB5ECD">
        <w:rPr>
          <w:rFonts w:ascii="Garamond" w:eastAsiaTheme="minorHAnsi" w:hAnsi="Garamond" w:cs="Arial"/>
          <w:sz w:val="24"/>
          <w:szCs w:val="24"/>
        </w:rPr>
        <w:t>(dále jen trestní zákoník),</w:t>
      </w:r>
      <w:r w:rsidRPr="00CB5ECD">
        <w:rPr>
          <w:rFonts w:ascii="Garamond" w:eastAsiaTheme="minorHAnsi" w:hAnsi="Garamond" w:cs="ArialMT"/>
          <w:sz w:val="24"/>
          <w:szCs w:val="24"/>
        </w:rPr>
        <w:t xml:space="preserve"> </w:t>
      </w:r>
      <w:r w:rsidRPr="00CB5ECD">
        <w:rPr>
          <w:rFonts w:ascii="Garamond" w:eastAsiaTheme="minorHAnsi" w:hAnsi="Garamond" w:cs="Arial"/>
          <w:sz w:val="24"/>
          <w:szCs w:val="24"/>
        </w:rPr>
        <w:t>spáchaný formou spolupachatelství podle § 23 trestního zákoníku</w:t>
      </w:r>
    </w:p>
    <w:p w14:paraId="363F94B9" w14:textId="77777777" w:rsidR="00CC1365" w:rsidRPr="00CB5ECD" w:rsidRDefault="00CC1365" w:rsidP="00CB5ECD">
      <w:pPr>
        <w:spacing w:after="0" w:line="240" w:lineRule="auto"/>
        <w:rPr>
          <w:rFonts w:ascii="Garamond" w:eastAsiaTheme="minorHAnsi" w:hAnsi="Garamond" w:cs="Arial"/>
          <w:sz w:val="24"/>
          <w:szCs w:val="24"/>
        </w:rPr>
      </w:pPr>
      <w:r w:rsidRPr="00CB5ECD">
        <w:rPr>
          <w:rFonts w:ascii="Garamond" w:eastAsiaTheme="minorHAnsi" w:hAnsi="Garamond" w:cs="Arial"/>
          <w:i/>
          <w:sz w:val="24"/>
          <w:szCs w:val="24"/>
        </w:rPr>
        <w:t xml:space="preserve">Pozn. </w:t>
      </w:r>
      <w:r w:rsidRPr="00CB5ECD">
        <w:rPr>
          <w:rFonts w:ascii="Garamond" w:hAnsi="Garamond" w:cs="Arial"/>
          <w:i/>
          <w:sz w:val="24"/>
          <w:szCs w:val="24"/>
          <w:lang w:eastAsia="cs-CZ"/>
        </w:rPr>
        <w:t>pokračuje</w:t>
      </w:r>
    </w:p>
    <w:p w14:paraId="4ACF314E" w14:textId="77777777" w:rsidR="00CC1365" w:rsidRDefault="00CC1365" w:rsidP="00CB5ECD">
      <w:pPr>
        <w:autoSpaceDE w:val="0"/>
        <w:autoSpaceDN w:val="0"/>
        <w:adjustRightInd w:val="0"/>
        <w:spacing w:after="0" w:line="240" w:lineRule="auto"/>
        <w:jc w:val="both"/>
        <w:rPr>
          <w:rFonts w:ascii="Garamond" w:hAnsi="Garamond"/>
          <w:b/>
          <w:color w:val="C0504D" w:themeColor="accent2"/>
          <w:sz w:val="24"/>
          <w:szCs w:val="24"/>
        </w:rPr>
      </w:pPr>
    </w:p>
    <w:p w14:paraId="7B45033E" w14:textId="77777777" w:rsidR="00D4676F" w:rsidRPr="00601BC0" w:rsidRDefault="00D4676F" w:rsidP="00601BC0">
      <w:pPr>
        <w:autoSpaceDE w:val="0"/>
        <w:autoSpaceDN w:val="0"/>
        <w:adjustRightInd w:val="0"/>
        <w:spacing w:after="0" w:line="240" w:lineRule="auto"/>
        <w:jc w:val="both"/>
        <w:rPr>
          <w:rFonts w:ascii="Garamond" w:hAnsi="Garamond"/>
          <w:b/>
          <w:color w:val="C0504D" w:themeColor="accent2"/>
          <w:sz w:val="24"/>
          <w:szCs w:val="24"/>
        </w:rPr>
      </w:pPr>
    </w:p>
    <w:sectPr w:rsidR="00D4676F" w:rsidRPr="00601BC0" w:rsidSect="008B5241">
      <w:pgSz w:w="11906" w:h="16838"/>
      <w:pgMar w:top="851" w:right="1417" w:bottom="127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panose1 w:val="00000000000000000000"/>
    <w:charset w:val="EE"/>
    <w:family w:val="roman"/>
    <w:notTrueType/>
    <w:pitch w:val="variable"/>
    <w:sig w:usb0="00000005" w:usb1="00000000" w:usb2="00000000" w:usb3="00000000" w:csb0="00000002" w:csb1="00000000"/>
  </w:font>
  <w:font w:name="Garamond">
    <w:altName w:val="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dobe Myungjo Std M">
    <w:altName w:val="Yu Gothic"/>
    <w:panose1 w:val="00000000000000000000"/>
    <w:charset w:val="80"/>
    <w:family w:val="roman"/>
    <w:notTrueType/>
    <w:pitch w:val="variable"/>
    <w:sig w:usb0="00000001" w:usb1="08070000" w:usb2="00000010" w:usb3="00000000" w:csb0="00020000" w:csb1="00000000"/>
  </w:font>
  <w:font w:name="ArialMT">
    <w:altName w:val="Klee One"/>
    <w:panose1 w:val="00000000000000000000"/>
    <w:charset w:val="EE"/>
    <w:family w:val="auto"/>
    <w:notTrueType/>
    <w:pitch w:val="default"/>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MS Sans Serif">
    <w:altName w:val="Arial"/>
    <w:panose1 w:val="00000000000000000000"/>
    <w:charset w:val="00"/>
    <w:family w:val="swiss"/>
    <w:notTrueType/>
    <w:pitch w:val="variable"/>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Arial-BoldMT">
    <w:altName w:val="Arial"/>
    <w:panose1 w:val="00000000000000000000"/>
    <w:charset w:val="EE"/>
    <w:family w:val="auto"/>
    <w:notTrueType/>
    <w:pitch w:val="default"/>
    <w:sig w:usb0="00000005" w:usb1="00000000" w:usb2="00000000" w:usb3="00000000" w:csb0="00000002"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RTF_Num 2"/>
    <w:lvl w:ilvl="0">
      <w:numFmt w:val="bullet"/>
      <w:lvlText w:val="-"/>
      <w:lvlJc w:val="left"/>
      <w:pPr>
        <w:tabs>
          <w:tab w:val="num" w:pos="360"/>
        </w:tabs>
        <w:ind w:left="360" w:hanging="360"/>
      </w:pPr>
      <w:rPr>
        <w:rFonts w:ascii="Arial" w:hAnsi="Arial"/>
      </w:rPr>
    </w:lvl>
    <w:lvl w:ilvl="1">
      <w:start w:val="1"/>
      <w:numFmt w:val="bullet"/>
      <w:lvlText w:val="o"/>
      <w:lvlJc w:val="left"/>
      <w:pPr>
        <w:tabs>
          <w:tab w:val="num" w:pos="1080"/>
        </w:tabs>
        <w:ind w:left="1080" w:hanging="360"/>
      </w:pPr>
      <w:rPr>
        <w:rFonts w:ascii="Courier New" w:hAnsi="Courier New"/>
      </w:r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rPr>
    </w:lvl>
    <w:lvl w:ilvl="5">
      <w:start w:val="1"/>
      <w:numFmt w:val="bullet"/>
      <w:lvlText w:val=""/>
      <w:lvlJc w:val="left"/>
      <w:pPr>
        <w:tabs>
          <w:tab w:val="num" w:pos="3960"/>
        </w:tabs>
        <w:ind w:left="3960" w:hanging="360"/>
      </w:pPr>
      <w:rPr>
        <w:rFonts w:ascii="Wingdings" w:hAnsi="Wingdings"/>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rPr>
    </w:lvl>
    <w:lvl w:ilvl="8">
      <w:start w:val="1"/>
      <w:numFmt w:val="bullet"/>
      <w:lvlText w:val=""/>
      <w:lvlJc w:val="left"/>
      <w:pPr>
        <w:tabs>
          <w:tab w:val="num" w:pos="6120"/>
        </w:tabs>
        <w:ind w:left="6120" w:hanging="360"/>
      </w:pPr>
      <w:rPr>
        <w:rFonts w:ascii="Wingdings" w:hAnsi="Wingdings"/>
      </w:rPr>
    </w:lvl>
  </w:abstractNum>
  <w:abstractNum w:abstractNumId="1" w15:restartNumberingAfterBreak="0">
    <w:nsid w:val="00000002"/>
    <w:multiLevelType w:val="multilevel"/>
    <w:tmpl w:val="FFFFFFFF"/>
    <w:lvl w:ilvl="0">
      <w:start w:val="1"/>
      <w:numFmt w:val="bullet"/>
      <w:lvlText w:val=""/>
      <w:lvlJc w:val="left"/>
      <w:pPr>
        <w:ind w:left="1068" w:hanging="360"/>
      </w:pPr>
      <w:rPr>
        <w:rFonts w:ascii="Symbol" w:hAnsi="Symbol" w:hint="default"/>
      </w:rPr>
    </w:lvl>
    <w:lvl w:ilvl="1">
      <w:start w:val="1"/>
      <w:numFmt w:val="bullet"/>
      <w:lvlText w:val="o"/>
      <w:lvlJc w:val="left"/>
      <w:pPr>
        <w:ind w:left="1788" w:hanging="360"/>
      </w:pPr>
      <w:rPr>
        <w:rFonts w:ascii="Liberation Serif" w:hAnsi="Liberation Serif"/>
      </w:rPr>
    </w:lvl>
    <w:lvl w:ilvl="2">
      <w:start w:val="1"/>
      <w:numFmt w:val="bullet"/>
      <w:lvlText w:val=""/>
      <w:lvlJc w:val="left"/>
      <w:pPr>
        <w:ind w:left="2508" w:hanging="360"/>
      </w:pPr>
      <w:rPr>
        <w:rFonts w:ascii="Liberation Serif" w:hAnsi="Liberation Serif"/>
      </w:rPr>
    </w:lvl>
    <w:lvl w:ilvl="3">
      <w:start w:val="1"/>
      <w:numFmt w:val="bullet"/>
      <w:lvlText w:val=""/>
      <w:lvlJc w:val="left"/>
      <w:pPr>
        <w:ind w:left="3228" w:hanging="360"/>
      </w:pPr>
      <w:rPr>
        <w:rFonts w:ascii="Symbol" w:hAnsi="Symbol"/>
      </w:rPr>
    </w:lvl>
    <w:lvl w:ilvl="4">
      <w:start w:val="1"/>
      <w:numFmt w:val="bullet"/>
      <w:lvlText w:val="o"/>
      <w:lvlJc w:val="left"/>
      <w:pPr>
        <w:ind w:left="3948" w:hanging="360"/>
      </w:pPr>
      <w:rPr>
        <w:rFonts w:ascii="Liberation Serif" w:hAnsi="Liberation Serif"/>
      </w:rPr>
    </w:lvl>
    <w:lvl w:ilvl="5">
      <w:start w:val="1"/>
      <w:numFmt w:val="bullet"/>
      <w:lvlText w:val=""/>
      <w:lvlJc w:val="left"/>
      <w:pPr>
        <w:ind w:left="4668" w:hanging="360"/>
      </w:pPr>
      <w:rPr>
        <w:rFonts w:ascii="Liberation Serif" w:hAnsi="Liberation Serif"/>
      </w:rPr>
    </w:lvl>
    <w:lvl w:ilvl="6">
      <w:start w:val="1"/>
      <w:numFmt w:val="bullet"/>
      <w:lvlText w:val=""/>
      <w:lvlJc w:val="left"/>
      <w:pPr>
        <w:ind w:left="5388" w:hanging="360"/>
      </w:pPr>
      <w:rPr>
        <w:rFonts w:ascii="Symbol" w:hAnsi="Symbol"/>
      </w:rPr>
    </w:lvl>
    <w:lvl w:ilvl="7">
      <w:start w:val="1"/>
      <w:numFmt w:val="bullet"/>
      <w:lvlText w:val="o"/>
      <w:lvlJc w:val="left"/>
      <w:pPr>
        <w:ind w:left="6108" w:hanging="360"/>
      </w:pPr>
      <w:rPr>
        <w:rFonts w:ascii="Liberation Serif" w:hAnsi="Liberation Serif"/>
      </w:rPr>
    </w:lvl>
    <w:lvl w:ilvl="8">
      <w:start w:val="1"/>
      <w:numFmt w:val="bullet"/>
      <w:lvlText w:val=""/>
      <w:lvlJc w:val="left"/>
      <w:pPr>
        <w:ind w:left="6828" w:hanging="360"/>
      </w:pPr>
      <w:rPr>
        <w:rFonts w:ascii="Liberation Serif" w:hAnsi="Liberation Serif"/>
      </w:rPr>
    </w:lvl>
  </w:abstractNum>
  <w:abstractNum w:abstractNumId="2" w15:restartNumberingAfterBreak="0">
    <w:nsid w:val="00000003"/>
    <w:multiLevelType w:val="singleLevel"/>
    <w:tmpl w:val="00000003"/>
    <w:name w:val="WW8Num2"/>
    <w:lvl w:ilvl="0">
      <w:start w:val="4"/>
      <w:numFmt w:val="bullet"/>
      <w:lvlText w:val="-"/>
      <w:lvlJc w:val="left"/>
      <w:pPr>
        <w:tabs>
          <w:tab w:val="num" w:pos="0"/>
        </w:tabs>
        <w:ind w:left="1068" w:hanging="360"/>
      </w:pPr>
      <w:rPr>
        <w:rFonts w:ascii="Arial" w:hAnsi="Arial" w:cs="Times New Roman" w:hint="default"/>
      </w:rPr>
    </w:lvl>
  </w:abstractNum>
  <w:abstractNum w:abstractNumId="3" w15:restartNumberingAfterBreak="0">
    <w:nsid w:val="00000005"/>
    <w:multiLevelType w:val="singleLevel"/>
    <w:tmpl w:val="00000005"/>
    <w:name w:val="WW8Num4"/>
    <w:lvl w:ilvl="0">
      <w:start w:val="1"/>
      <w:numFmt w:val="upperRoman"/>
      <w:lvlText w:val="%1."/>
      <w:lvlJc w:val="left"/>
      <w:pPr>
        <w:tabs>
          <w:tab w:val="num" w:pos="0"/>
        </w:tabs>
        <w:ind w:left="720" w:hanging="360"/>
      </w:pPr>
      <w:rPr>
        <w:rFonts w:cs="Times New Roman"/>
        <w:b w:val="0"/>
      </w:rPr>
    </w:lvl>
  </w:abstractNum>
  <w:abstractNum w:abstractNumId="4" w15:restartNumberingAfterBreak="0">
    <w:nsid w:val="00000006"/>
    <w:multiLevelType w:val="singleLevel"/>
    <w:tmpl w:val="00000006"/>
    <w:name w:val="WW8Num5"/>
    <w:lvl w:ilvl="0">
      <w:start w:val="1"/>
      <w:numFmt w:val="decimal"/>
      <w:lvlText w:val="%1)"/>
      <w:lvlJc w:val="left"/>
      <w:pPr>
        <w:tabs>
          <w:tab w:val="num" w:pos="0"/>
        </w:tabs>
        <w:ind w:left="1287" w:hanging="360"/>
      </w:pPr>
      <w:rPr>
        <w:rFonts w:cs="Times New Roman"/>
      </w:rPr>
    </w:lvl>
  </w:abstractNum>
  <w:abstractNum w:abstractNumId="5" w15:restartNumberingAfterBreak="0">
    <w:nsid w:val="00000007"/>
    <w:multiLevelType w:val="singleLevel"/>
    <w:tmpl w:val="00000007"/>
    <w:name w:val="WW8Num7"/>
    <w:lvl w:ilvl="0">
      <w:start w:val="1"/>
      <w:numFmt w:val="upperRoman"/>
      <w:lvlText w:val="%1."/>
      <w:lvlJc w:val="left"/>
      <w:pPr>
        <w:tabs>
          <w:tab w:val="num" w:pos="0"/>
        </w:tabs>
        <w:ind w:left="720" w:hanging="360"/>
      </w:pPr>
      <w:rPr>
        <w:rFonts w:cs="Times New Roman"/>
        <w:b/>
      </w:rPr>
    </w:lvl>
  </w:abstractNum>
  <w:abstractNum w:abstractNumId="6" w15:restartNumberingAfterBreak="0">
    <w:nsid w:val="00000008"/>
    <w:multiLevelType w:val="singleLevel"/>
    <w:tmpl w:val="00000008"/>
    <w:name w:val="WW8Num8"/>
    <w:lvl w:ilvl="0">
      <w:start w:val="1"/>
      <w:numFmt w:val="upperRoman"/>
      <w:lvlText w:val="%1."/>
      <w:lvlJc w:val="left"/>
      <w:pPr>
        <w:tabs>
          <w:tab w:val="num" w:pos="0"/>
        </w:tabs>
        <w:ind w:left="720" w:hanging="360"/>
      </w:pPr>
      <w:rPr>
        <w:rFonts w:cs="Times New Roman"/>
        <w:b w:val="0"/>
      </w:rPr>
    </w:lvl>
  </w:abstractNum>
  <w:abstractNum w:abstractNumId="7" w15:restartNumberingAfterBreak="0">
    <w:nsid w:val="03FD33FE"/>
    <w:multiLevelType w:val="hybridMultilevel"/>
    <w:tmpl w:val="FFFFFFFF"/>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hint="default"/>
      </w:rPr>
    </w:lvl>
    <w:lvl w:ilvl="8" w:tplc="04050005">
      <w:start w:val="1"/>
      <w:numFmt w:val="bullet"/>
      <w:lvlText w:val=""/>
      <w:lvlJc w:val="left"/>
      <w:pPr>
        <w:ind w:left="6120" w:hanging="360"/>
      </w:pPr>
      <w:rPr>
        <w:rFonts w:ascii="Wingdings" w:hAnsi="Wingdings" w:hint="default"/>
      </w:rPr>
    </w:lvl>
  </w:abstractNum>
  <w:abstractNum w:abstractNumId="8" w15:restartNumberingAfterBreak="0">
    <w:nsid w:val="05303BE4"/>
    <w:multiLevelType w:val="hybridMultilevel"/>
    <w:tmpl w:val="C184653E"/>
    <w:lvl w:ilvl="0" w:tplc="F91A1E80">
      <w:start w:val="1"/>
      <w:numFmt w:val="bullet"/>
      <w:lvlText w:val="-"/>
      <w:lvlJc w:val="left"/>
      <w:pPr>
        <w:ind w:left="360" w:hanging="360"/>
      </w:pPr>
      <w:rPr>
        <w:rFonts w:ascii="Arial" w:hAnsi="Aria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9" w15:restartNumberingAfterBreak="0">
    <w:nsid w:val="0B8B1063"/>
    <w:multiLevelType w:val="hybridMultilevel"/>
    <w:tmpl w:val="B6BCDC1A"/>
    <w:lvl w:ilvl="0" w:tplc="27925812">
      <w:start w:val="1"/>
      <w:numFmt w:val="decimal"/>
      <w:lvlText w:val="%1."/>
      <w:lvlJc w:val="left"/>
      <w:pPr>
        <w:ind w:left="720" w:hanging="360"/>
      </w:pPr>
      <w:rPr>
        <w:b/>
      </w:rPr>
    </w:lvl>
    <w:lvl w:ilvl="1" w:tplc="49B298FE">
      <w:numFmt w:val="bullet"/>
      <w:lvlText w:val="-"/>
      <w:lvlJc w:val="left"/>
      <w:pPr>
        <w:ind w:left="1440" w:hanging="360"/>
      </w:pPr>
      <w:rPr>
        <w:rFonts w:ascii="Arial" w:eastAsia="Times New Roman" w:hAnsi="Arial" w:cs="Arial" w:hint="default"/>
        <w:b w:val="0"/>
        <w:bCs w:val="0"/>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15:restartNumberingAfterBreak="0">
    <w:nsid w:val="0BAE3EA6"/>
    <w:multiLevelType w:val="hybridMultilevel"/>
    <w:tmpl w:val="FFFFFFFF"/>
    <w:lvl w:ilvl="0" w:tplc="0D9ED44A">
      <w:numFmt w:val="bullet"/>
      <w:lvlText w:val="-"/>
      <w:lvlJc w:val="left"/>
      <w:pPr>
        <w:ind w:left="720" w:hanging="360"/>
      </w:pPr>
      <w:rPr>
        <w:rFonts w:ascii="Garamond" w:eastAsia="Times New Roman" w:hAnsi="Garamond"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11" w15:restartNumberingAfterBreak="0">
    <w:nsid w:val="11790423"/>
    <w:multiLevelType w:val="hybridMultilevel"/>
    <w:tmpl w:val="1A08ED22"/>
    <w:lvl w:ilvl="0" w:tplc="D6EC9672">
      <w:numFmt w:val="bullet"/>
      <w:lvlText w:val="-"/>
      <w:lvlJc w:val="left"/>
      <w:pPr>
        <w:ind w:left="720" w:hanging="360"/>
      </w:pPr>
      <w:rPr>
        <w:rFonts w:ascii="Arial" w:eastAsiaTheme="minorEastAsia"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2" w15:restartNumberingAfterBreak="0">
    <w:nsid w:val="139026EA"/>
    <w:multiLevelType w:val="hybridMultilevel"/>
    <w:tmpl w:val="C3BA281E"/>
    <w:lvl w:ilvl="0" w:tplc="027A3B34">
      <w:start w:val="2"/>
      <w:numFmt w:val="bullet"/>
      <w:lvlText w:val="-"/>
      <w:lvlJc w:val="left"/>
      <w:pPr>
        <w:ind w:left="720" w:hanging="360"/>
      </w:pPr>
      <w:rPr>
        <w:rFonts w:ascii="Arial" w:eastAsiaTheme="minorEastAsia"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1AFF5FCE"/>
    <w:multiLevelType w:val="hybridMultilevel"/>
    <w:tmpl w:val="EE1C2E7C"/>
    <w:lvl w:ilvl="0" w:tplc="9A90F886">
      <w:start w:val="3"/>
      <w:numFmt w:val="bullet"/>
      <w:lvlText w:val="-"/>
      <w:lvlJc w:val="left"/>
      <w:pPr>
        <w:ind w:left="720" w:hanging="360"/>
      </w:pPr>
      <w:rPr>
        <w:rFonts w:ascii="Arial" w:eastAsiaTheme="minorHAnsi" w:hAnsi="Arial" w:cs="Arial" w:hint="default"/>
        <w:b w:val="0"/>
        <w:color w:val="000000"/>
        <w:sz w:val="18"/>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1CCA1C0C"/>
    <w:multiLevelType w:val="multilevel"/>
    <w:tmpl w:val="6C3E25B6"/>
    <w:lvl w:ilvl="0">
      <w:start w:val="1"/>
      <w:numFmt w:val="decimal"/>
      <w:pStyle w:val="Paragraf"/>
      <w:isLgl/>
      <w:suff w:val="nothing"/>
      <w:lvlText w:val="§ %1"/>
      <w:lvlJc w:val="center"/>
      <w:pPr>
        <w:ind w:left="142"/>
      </w:pPr>
      <w:rPr>
        <w:rFonts w:cs="Times New Roman" w:hint="default"/>
      </w:rPr>
    </w:lvl>
    <w:lvl w:ilvl="1">
      <w:numFmt w:val="none"/>
      <w:pStyle w:val="Podnadpis"/>
      <w:suff w:val="nothing"/>
      <w:lvlText w:val=""/>
      <w:lvlJc w:val="center"/>
      <w:rPr>
        <w:rFonts w:cs="Times New Roman" w:hint="default"/>
      </w:rPr>
    </w:lvl>
    <w:lvl w:ilvl="2">
      <w:start w:val="1"/>
      <w:numFmt w:val="upperRoman"/>
      <w:pStyle w:val="mskyslovan"/>
      <w:lvlText w:val="%3."/>
      <w:lvlJc w:val="left"/>
      <w:rPr>
        <w:rFonts w:cs="Times New Roman" w:hint="default"/>
      </w:rPr>
    </w:lvl>
    <w:lvl w:ilvl="3">
      <w:start w:val="1"/>
      <w:numFmt w:val="decimal"/>
      <w:pStyle w:val="slovan"/>
      <w:isLgl/>
      <w:lvlText w:val="%4."/>
      <w:lvlJc w:val="left"/>
      <w:rPr>
        <w:rFonts w:cs="Times New Roman" w:hint="default"/>
      </w:rPr>
    </w:lvl>
    <w:lvl w:ilvl="4">
      <w:start w:val="1"/>
      <w:numFmt w:val="lowerLetter"/>
      <w:pStyle w:val="Psmenkovan"/>
      <w:lvlText w:val="%5)"/>
      <w:lvlJc w:val="left"/>
      <w:rPr>
        <w:rFonts w:cs="Times New Roman" w:hint="default"/>
      </w:rPr>
    </w:lvl>
    <w:lvl w:ilvl="5">
      <w:start w:val="1"/>
      <w:numFmt w:val="lowerRoman"/>
      <w:lvlText w:val="%6."/>
      <w:lvlJc w:val="left"/>
      <w:rPr>
        <w:rFonts w:cs="Times New Roman" w:hint="default"/>
      </w:rPr>
    </w:lvl>
    <w:lvl w:ilvl="6">
      <w:start w:val="1"/>
      <w:numFmt w:val="decimal"/>
      <w:lvlText w:val="(%7)"/>
      <w:lvlJc w:val="left"/>
      <w:rPr>
        <w:rFonts w:cs="Times New Roman" w:hint="default"/>
      </w:rPr>
    </w:lvl>
    <w:lvl w:ilvl="7">
      <w:start w:val="1"/>
      <w:numFmt w:val="upperLetter"/>
      <w:lvlText w:val="(%8)"/>
      <w:lvlJc w:val="left"/>
      <w:rPr>
        <w:rFonts w:cs="Times New Roman" w:hint="default"/>
      </w:rPr>
    </w:lvl>
    <w:lvl w:ilvl="8">
      <w:start w:val="1"/>
      <w:numFmt w:val="lowerLetter"/>
      <w:lvlText w:val="(%9)"/>
      <w:lvlJc w:val="left"/>
      <w:rPr>
        <w:rFonts w:cs="Times New Roman" w:hint="default"/>
      </w:rPr>
    </w:lvl>
  </w:abstractNum>
  <w:abstractNum w:abstractNumId="15" w15:restartNumberingAfterBreak="0">
    <w:nsid w:val="1EC94AC9"/>
    <w:multiLevelType w:val="hybridMultilevel"/>
    <w:tmpl w:val="4492F986"/>
    <w:lvl w:ilvl="0" w:tplc="CBC01934">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50156D2"/>
    <w:multiLevelType w:val="hybridMultilevel"/>
    <w:tmpl w:val="FFFFFFFF"/>
    <w:lvl w:ilvl="0" w:tplc="D728A66A">
      <w:numFmt w:val="bullet"/>
      <w:lvlText w:val="-"/>
      <w:lvlJc w:val="left"/>
      <w:pPr>
        <w:ind w:left="720" w:hanging="360"/>
      </w:pPr>
      <w:rPr>
        <w:rFonts w:ascii="Arial" w:eastAsia="Times New Roman" w:hAnsi="Arial"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17" w15:restartNumberingAfterBreak="0">
    <w:nsid w:val="27B042CC"/>
    <w:multiLevelType w:val="hybridMultilevel"/>
    <w:tmpl w:val="6024CA94"/>
    <w:lvl w:ilvl="0" w:tplc="36666D04">
      <w:start w:val="1"/>
      <w:numFmt w:val="decimal"/>
      <w:pStyle w:val="Odvodnn"/>
      <w:suff w:val="space"/>
      <w:lvlText w:val="%1."/>
      <w:lvlJc w:val="left"/>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8" w15:restartNumberingAfterBreak="0">
    <w:nsid w:val="30A61173"/>
    <w:multiLevelType w:val="hybridMultilevel"/>
    <w:tmpl w:val="98CC6342"/>
    <w:lvl w:ilvl="0" w:tplc="9C3E8076">
      <w:numFmt w:val="bullet"/>
      <w:lvlText w:val="-"/>
      <w:lvlJc w:val="left"/>
      <w:pPr>
        <w:ind w:left="720" w:hanging="360"/>
      </w:pPr>
      <w:rPr>
        <w:rFonts w:ascii="Arial" w:eastAsia="Adobe Myungjo Std M"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9" w15:restartNumberingAfterBreak="0">
    <w:nsid w:val="314C730F"/>
    <w:multiLevelType w:val="hybridMultilevel"/>
    <w:tmpl w:val="B44A0E10"/>
    <w:lvl w:ilvl="0" w:tplc="AA1C73B8">
      <w:start w:val="1"/>
      <w:numFmt w:val="bullet"/>
      <w:lvlText w:val="-"/>
      <w:lvlJc w:val="left"/>
      <w:pPr>
        <w:ind w:left="720" w:hanging="360"/>
      </w:pPr>
      <w:rPr>
        <w:rFonts w:ascii="Garamond" w:eastAsia="Calibr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324E191D"/>
    <w:multiLevelType w:val="hybridMultilevel"/>
    <w:tmpl w:val="BD0ADD82"/>
    <w:lvl w:ilvl="0" w:tplc="819E2790">
      <w:start w:val="1"/>
      <w:numFmt w:val="decimal"/>
      <w:lvlText w:val="%1)"/>
      <w:lvlJc w:val="left"/>
      <w:pPr>
        <w:ind w:left="644" w:hanging="360"/>
      </w:pPr>
      <w:rPr>
        <w:b/>
        <w:bCs/>
        <w:sz w:val="24"/>
        <w:szCs w:val="24"/>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1" w15:restartNumberingAfterBreak="0">
    <w:nsid w:val="34C93841"/>
    <w:multiLevelType w:val="hybridMultilevel"/>
    <w:tmpl w:val="4246C60C"/>
    <w:lvl w:ilvl="0" w:tplc="438A83C6">
      <w:start w:val="1"/>
      <w:numFmt w:val="bullet"/>
      <w:lvlText w:val=""/>
      <w:lvlJc w:val="left"/>
      <w:pPr>
        <w:ind w:left="720" w:hanging="360"/>
      </w:pPr>
      <w:rPr>
        <w:rFonts w:ascii="Symbol" w:hAnsi="Symbol" w:hint="default"/>
        <w:color w:val="auto"/>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2" w15:restartNumberingAfterBreak="0">
    <w:nsid w:val="38792A01"/>
    <w:multiLevelType w:val="hybridMultilevel"/>
    <w:tmpl w:val="DD72F252"/>
    <w:lvl w:ilvl="0" w:tplc="18BE8DD6">
      <w:start w:val="1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3967751A"/>
    <w:multiLevelType w:val="hybridMultilevel"/>
    <w:tmpl w:val="FFFFFFFF"/>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hint="default"/>
      </w:rPr>
    </w:lvl>
    <w:lvl w:ilvl="8" w:tplc="04050005">
      <w:start w:val="1"/>
      <w:numFmt w:val="bullet"/>
      <w:lvlText w:val=""/>
      <w:lvlJc w:val="left"/>
      <w:pPr>
        <w:ind w:left="6120" w:hanging="360"/>
      </w:pPr>
      <w:rPr>
        <w:rFonts w:ascii="Wingdings" w:hAnsi="Wingdings" w:hint="default"/>
      </w:rPr>
    </w:lvl>
  </w:abstractNum>
  <w:abstractNum w:abstractNumId="24" w15:restartNumberingAfterBreak="0">
    <w:nsid w:val="398A179E"/>
    <w:multiLevelType w:val="hybridMultilevel"/>
    <w:tmpl w:val="6534FC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3C3636E0"/>
    <w:multiLevelType w:val="hybridMultilevel"/>
    <w:tmpl w:val="FFFFFFFF"/>
    <w:lvl w:ilvl="0" w:tplc="253855D6">
      <w:start w:val="20"/>
      <w:numFmt w:val="bullet"/>
      <w:lvlText w:val="-"/>
      <w:lvlJc w:val="left"/>
      <w:pPr>
        <w:tabs>
          <w:tab w:val="num" w:pos="720"/>
        </w:tabs>
        <w:ind w:left="720" w:hanging="360"/>
      </w:pPr>
      <w:rPr>
        <w:rFonts w:ascii="Arial" w:eastAsia="Times New Roman" w:hAnsi="Arial" w:cs="Times New Roman" w:hint="default"/>
        <w:b/>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F8B7550"/>
    <w:multiLevelType w:val="hybridMultilevel"/>
    <w:tmpl w:val="7256DA44"/>
    <w:lvl w:ilvl="0" w:tplc="0F50D950">
      <w:start w:val="7"/>
      <w:numFmt w:val="bullet"/>
      <w:lvlText w:val="-"/>
      <w:lvlJc w:val="left"/>
      <w:pPr>
        <w:ind w:left="720" w:hanging="360"/>
      </w:pPr>
      <w:rPr>
        <w:rFonts w:ascii="Arial" w:eastAsia="Adobe Myungjo Std M"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42B02400"/>
    <w:multiLevelType w:val="hybridMultilevel"/>
    <w:tmpl w:val="2D324BE4"/>
    <w:lvl w:ilvl="0" w:tplc="4A40F976">
      <w:start w:val="5"/>
      <w:numFmt w:val="bullet"/>
      <w:lvlText w:val="-"/>
      <w:lvlJc w:val="left"/>
      <w:pPr>
        <w:ind w:left="720" w:hanging="360"/>
      </w:pPr>
      <w:rPr>
        <w:rFonts w:ascii="Garamond" w:eastAsia="Times New Roman" w:hAnsi="Garamond"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482F77B1"/>
    <w:multiLevelType w:val="hybridMultilevel"/>
    <w:tmpl w:val="C78A78DE"/>
    <w:lvl w:ilvl="0" w:tplc="A2A666CA">
      <w:start w:val="1"/>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49E94282"/>
    <w:multiLevelType w:val="hybridMultilevel"/>
    <w:tmpl w:val="A12CA924"/>
    <w:lvl w:ilvl="0" w:tplc="AE406AE0">
      <w:start w:val="1"/>
      <w:numFmt w:val="bullet"/>
      <w:lvlText w:val="-"/>
      <w:lvlJc w:val="left"/>
      <w:pPr>
        <w:ind w:left="720" w:hanging="360"/>
      </w:pPr>
      <w:rPr>
        <w:rFonts w:ascii="Garamond" w:eastAsia="Calibri" w:hAnsi="Garamond"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4A94463C"/>
    <w:multiLevelType w:val="hybridMultilevel"/>
    <w:tmpl w:val="FFFFFFFF"/>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hint="default"/>
      </w:rPr>
    </w:lvl>
    <w:lvl w:ilvl="8" w:tplc="04050005">
      <w:start w:val="1"/>
      <w:numFmt w:val="bullet"/>
      <w:lvlText w:val=""/>
      <w:lvlJc w:val="left"/>
      <w:pPr>
        <w:ind w:left="6120" w:hanging="360"/>
      </w:pPr>
      <w:rPr>
        <w:rFonts w:ascii="Wingdings" w:hAnsi="Wingdings" w:hint="default"/>
      </w:rPr>
    </w:lvl>
  </w:abstractNum>
  <w:abstractNum w:abstractNumId="31" w15:restartNumberingAfterBreak="0">
    <w:nsid w:val="4BFC4871"/>
    <w:multiLevelType w:val="hybridMultilevel"/>
    <w:tmpl w:val="FFFFFFFF"/>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Times New Roman"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Times New Roman" w:hint="default"/>
      </w:rPr>
    </w:lvl>
    <w:lvl w:ilvl="8" w:tplc="04050005">
      <w:start w:val="1"/>
      <w:numFmt w:val="bullet"/>
      <w:lvlText w:val=""/>
      <w:lvlJc w:val="left"/>
      <w:pPr>
        <w:ind w:left="6480" w:hanging="360"/>
      </w:pPr>
      <w:rPr>
        <w:rFonts w:ascii="Wingdings" w:hAnsi="Wingdings" w:hint="default"/>
      </w:rPr>
    </w:lvl>
  </w:abstractNum>
  <w:abstractNum w:abstractNumId="32" w15:restartNumberingAfterBreak="0">
    <w:nsid w:val="4CDD0BDF"/>
    <w:multiLevelType w:val="hybridMultilevel"/>
    <w:tmpl w:val="F664DC8C"/>
    <w:lvl w:ilvl="0" w:tplc="7EE0E6B8">
      <w:start w:val="7"/>
      <w:numFmt w:val="bullet"/>
      <w:lvlText w:val="-"/>
      <w:lvlJc w:val="left"/>
      <w:pPr>
        <w:ind w:left="720" w:hanging="360"/>
      </w:pPr>
      <w:rPr>
        <w:rFonts w:ascii="Arial" w:eastAsiaTheme="minorEastAsia" w:hAnsi="Arial" w:cs="Arial" w:hint="default"/>
        <w:b/>
        <w:bCs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4D2268D7"/>
    <w:multiLevelType w:val="hybridMultilevel"/>
    <w:tmpl w:val="CDEC5732"/>
    <w:lvl w:ilvl="0" w:tplc="37D0A9E2">
      <w:start w:val="4"/>
      <w:numFmt w:val="bullet"/>
      <w:lvlText w:val="-"/>
      <w:lvlJc w:val="left"/>
      <w:pPr>
        <w:ind w:left="720" w:hanging="360"/>
      </w:pPr>
      <w:rPr>
        <w:rFonts w:ascii="Arial" w:eastAsiaTheme="minorEastAsia"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4" w15:restartNumberingAfterBreak="0">
    <w:nsid w:val="50272C51"/>
    <w:multiLevelType w:val="hybridMultilevel"/>
    <w:tmpl w:val="19FEA904"/>
    <w:lvl w:ilvl="0" w:tplc="ABEC1954">
      <w:start w:val="2007"/>
      <w:numFmt w:val="decimal"/>
      <w:lvlText w:val="%1"/>
      <w:lvlJc w:val="left"/>
      <w:pPr>
        <w:ind w:left="840" w:hanging="48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3FB1DD9"/>
    <w:multiLevelType w:val="hybridMultilevel"/>
    <w:tmpl w:val="9AEA981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54383DD4"/>
    <w:multiLevelType w:val="hybridMultilevel"/>
    <w:tmpl w:val="34BA3CF8"/>
    <w:lvl w:ilvl="0" w:tplc="FB36D5F2">
      <w:start w:val="10"/>
      <w:numFmt w:val="bullet"/>
      <w:lvlText w:val="-"/>
      <w:lvlJc w:val="left"/>
      <w:pPr>
        <w:ind w:left="720" w:hanging="360"/>
      </w:pPr>
      <w:rPr>
        <w:rFonts w:ascii="ArialMT" w:eastAsiaTheme="minorHAnsi" w:hAnsi="ArialMT" w:cs="ArialMT"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57046CB2"/>
    <w:multiLevelType w:val="hybridMultilevel"/>
    <w:tmpl w:val="77B038B6"/>
    <w:lvl w:ilvl="0" w:tplc="AE324424">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580461A9"/>
    <w:multiLevelType w:val="hybridMultilevel"/>
    <w:tmpl w:val="B8760F5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58532254"/>
    <w:multiLevelType w:val="hybridMultilevel"/>
    <w:tmpl w:val="85FA5676"/>
    <w:lvl w:ilvl="0" w:tplc="0405000F">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0" w15:restartNumberingAfterBreak="0">
    <w:nsid w:val="6ADD65EC"/>
    <w:multiLevelType w:val="hybridMultilevel"/>
    <w:tmpl w:val="96EA196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1" w15:restartNumberingAfterBreak="0">
    <w:nsid w:val="6C9611DD"/>
    <w:multiLevelType w:val="hybridMultilevel"/>
    <w:tmpl w:val="C53054F6"/>
    <w:lvl w:ilvl="0" w:tplc="2BE69DC2">
      <w:numFmt w:val="bullet"/>
      <w:lvlText w:val="-"/>
      <w:lvlJc w:val="left"/>
      <w:pPr>
        <w:ind w:left="720" w:hanging="360"/>
      </w:pPr>
      <w:rPr>
        <w:rFonts w:ascii="Arial" w:eastAsiaTheme="minorEastAsia"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6D2E591D"/>
    <w:multiLevelType w:val="hybridMultilevel"/>
    <w:tmpl w:val="FFFFFFFF"/>
    <w:lvl w:ilvl="0" w:tplc="04050011">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43" w15:restartNumberingAfterBreak="0">
    <w:nsid w:val="6E9943BD"/>
    <w:multiLevelType w:val="hybridMultilevel"/>
    <w:tmpl w:val="FFFFFFFF"/>
    <w:lvl w:ilvl="0" w:tplc="0FCEC304">
      <w:start w:val="1"/>
      <w:numFmt w:val="decimal"/>
      <w:lvlText w:val="%1."/>
      <w:lvlJc w:val="left"/>
      <w:pPr>
        <w:ind w:left="720" w:hanging="360"/>
      </w:pPr>
      <w:rPr>
        <w:rFonts w:ascii="Garamond" w:hAnsi="Garamond" w:cs="Times New Roman" w:hint="default"/>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4" w15:restartNumberingAfterBreak="0">
    <w:nsid w:val="78EC3F25"/>
    <w:multiLevelType w:val="hybridMultilevel"/>
    <w:tmpl w:val="FFFFFFFF"/>
    <w:lvl w:ilvl="0" w:tplc="42646D76">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45" w15:restartNumberingAfterBreak="0">
    <w:nsid w:val="7E3F0C2B"/>
    <w:multiLevelType w:val="hybridMultilevel"/>
    <w:tmpl w:val="3C9A5212"/>
    <w:lvl w:ilvl="0" w:tplc="58204D0C">
      <w:numFmt w:val="bullet"/>
      <w:lvlText w:val="-"/>
      <w:lvlJc w:val="left"/>
      <w:pPr>
        <w:ind w:left="720" w:hanging="360"/>
      </w:pPr>
      <w:rPr>
        <w:rFonts w:ascii="Arial" w:eastAsiaTheme="minorHAnsi"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6" w15:restartNumberingAfterBreak="0">
    <w:nsid w:val="7F2C2155"/>
    <w:multiLevelType w:val="hybridMultilevel"/>
    <w:tmpl w:val="FD0AFB44"/>
    <w:lvl w:ilvl="0" w:tplc="F7285842">
      <w:start w:val="5"/>
      <w:numFmt w:val="bullet"/>
      <w:lvlText w:val="-"/>
      <w:lvlJc w:val="left"/>
      <w:pPr>
        <w:ind w:left="720" w:hanging="360"/>
      </w:pPr>
      <w:rPr>
        <w:rFonts w:ascii="Segoe UI" w:eastAsia="Times New Roman" w:hAnsi="Segoe UI" w:hint="default"/>
        <w:b/>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8901489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96240510">
    <w:abstractNumId w:val="14"/>
  </w:num>
  <w:num w:numId="3" w16cid:durableId="2049331771">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02336772">
    <w:abstractNumId w:val="18"/>
  </w:num>
  <w:num w:numId="5" w16cid:durableId="1849370594">
    <w:abstractNumId w:val="7"/>
  </w:num>
  <w:num w:numId="6" w16cid:durableId="1741639585">
    <w:abstractNumId w:val="13"/>
  </w:num>
  <w:num w:numId="7" w16cid:durableId="284384688">
    <w:abstractNumId w:val="46"/>
  </w:num>
  <w:num w:numId="8" w16cid:durableId="410388904">
    <w:abstractNumId w:val="12"/>
  </w:num>
  <w:num w:numId="9" w16cid:durableId="1523739732">
    <w:abstractNumId w:val="39"/>
  </w:num>
  <w:num w:numId="10" w16cid:durableId="638875450">
    <w:abstractNumId w:val="1"/>
  </w:num>
  <w:num w:numId="11" w16cid:durableId="340593486">
    <w:abstractNumId w:val="22"/>
  </w:num>
  <w:num w:numId="12" w16cid:durableId="1767574151">
    <w:abstractNumId w:val="8"/>
  </w:num>
  <w:num w:numId="13" w16cid:durableId="1842546148">
    <w:abstractNumId w:val="19"/>
  </w:num>
  <w:num w:numId="14" w16cid:durableId="759712963">
    <w:abstractNumId w:val="28"/>
  </w:num>
  <w:num w:numId="15" w16cid:durableId="208699397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68001226">
    <w:abstractNumId w:val="11"/>
  </w:num>
  <w:num w:numId="17" w16cid:durableId="1361591774">
    <w:abstractNumId w:val="31"/>
  </w:num>
  <w:num w:numId="18" w16cid:durableId="636450818">
    <w:abstractNumId w:val="40"/>
  </w:num>
  <w:num w:numId="19" w16cid:durableId="331299030">
    <w:abstractNumId w:val="10"/>
  </w:num>
  <w:num w:numId="20" w16cid:durableId="807938032">
    <w:abstractNumId w:val="44"/>
  </w:num>
  <w:num w:numId="21" w16cid:durableId="1021466592">
    <w:abstractNumId w:val="33"/>
  </w:num>
  <w:num w:numId="22" w16cid:durableId="342632474">
    <w:abstractNumId w:val="24"/>
  </w:num>
  <w:num w:numId="23" w16cid:durableId="39522132">
    <w:abstractNumId w:val="43"/>
  </w:num>
  <w:num w:numId="24" w16cid:durableId="2053993178">
    <w:abstractNumId w:val="9"/>
  </w:num>
  <w:num w:numId="25" w16cid:durableId="1733045241">
    <w:abstractNumId w:val="21"/>
  </w:num>
  <w:num w:numId="26" w16cid:durableId="1482884075">
    <w:abstractNumId w:val="38"/>
  </w:num>
  <w:num w:numId="27" w16cid:durableId="2006741497">
    <w:abstractNumId w:val="35"/>
  </w:num>
  <w:num w:numId="28" w16cid:durableId="206808">
    <w:abstractNumId w:val="25"/>
  </w:num>
  <w:num w:numId="29" w16cid:durableId="1893955492">
    <w:abstractNumId w:val="29"/>
  </w:num>
  <w:num w:numId="30" w16cid:durableId="678846417">
    <w:abstractNumId w:val="15"/>
  </w:num>
  <w:num w:numId="31" w16cid:durableId="1929578517">
    <w:abstractNumId w:val="16"/>
  </w:num>
  <w:num w:numId="32" w16cid:durableId="519667400">
    <w:abstractNumId w:val="23"/>
  </w:num>
  <w:num w:numId="33" w16cid:durableId="603003459">
    <w:abstractNumId w:val="30"/>
  </w:num>
  <w:num w:numId="34" w16cid:durableId="1997108071">
    <w:abstractNumId w:val="37"/>
  </w:num>
  <w:num w:numId="35" w16cid:durableId="270862920">
    <w:abstractNumId w:val="41"/>
  </w:num>
  <w:num w:numId="36" w16cid:durableId="386686825">
    <w:abstractNumId w:val="27"/>
  </w:num>
  <w:num w:numId="37" w16cid:durableId="1399207485">
    <w:abstractNumId w:val="45"/>
  </w:num>
  <w:num w:numId="38" w16cid:durableId="1304307572">
    <w:abstractNumId w:val="3"/>
  </w:num>
  <w:num w:numId="39" w16cid:durableId="1196432239">
    <w:abstractNumId w:val="36"/>
  </w:num>
  <w:num w:numId="40" w16cid:durableId="392434420">
    <w:abstractNumId w:val="34"/>
  </w:num>
  <w:num w:numId="41" w16cid:durableId="679964760">
    <w:abstractNumId w:val="26"/>
  </w:num>
  <w:num w:numId="42" w16cid:durableId="987514657">
    <w:abstractNumId w:val="32"/>
  </w:num>
  <w:num w:numId="43" w16cid:durableId="9887542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333654834">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211623946">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45B6"/>
    <w:rsid w:val="00000486"/>
    <w:rsid w:val="000008A0"/>
    <w:rsid w:val="00000A43"/>
    <w:rsid w:val="00001297"/>
    <w:rsid w:val="000016A9"/>
    <w:rsid w:val="0000198F"/>
    <w:rsid w:val="000019F4"/>
    <w:rsid w:val="00001AD5"/>
    <w:rsid w:val="00001C10"/>
    <w:rsid w:val="00002379"/>
    <w:rsid w:val="00002D8F"/>
    <w:rsid w:val="000037F1"/>
    <w:rsid w:val="00005AFD"/>
    <w:rsid w:val="00007F66"/>
    <w:rsid w:val="000103CE"/>
    <w:rsid w:val="00010C31"/>
    <w:rsid w:val="000112BA"/>
    <w:rsid w:val="00011FC3"/>
    <w:rsid w:val="000125D0"/>
    <w:rsid w:val="00012C60"/>
    <w:rsid w:val="00012EF1"/>
    <w:rsid w:val="00013353"/>
    <w:rsid w:val="000135A0"/>
    <w:rsid w:val="0001455A"/>
    <w:rsid w:val="000148AB"/>
    <w:rsid w:val="00014944"/>
    <w:rsid w:val="000149C8"/>
    <w:rsid w:val="00014EF1"/>
    <w:rsid w:val="00015107"/>
    <w:rsid w:val="00015DA6"/>
    <w:rsid w:val="000163C6"/>
    <w:rsid w:val="0001664C"/>
    <w:rsid w:val="0001678A"/>
    <w:rsid w:val="000172A2"/>
    <w:rsid w:val="00017FCB"/>
    <w:rsid w:val="00020FB3"/>
    <w:rsid w:val="00023A1F"/>
    <w:rsid w:val="00024624"/>
    <w:rsid w:val="000247AD"/>
    <w:rsid w:val="000247AE"/>
    <w:rsid w:val="00024DB3"/>
    <w:rsid w:val="00025363"/>
    <w:rsid w:val="00025676"/>
    <w:rsid w:val="00025E77"/>
    <w:rsid w:val="00026412"/>
    <w:rsid w:val="00026580"/>
    <w:rsid w:val="00027675"/>
    <w:rsid w:val="00027A3C"/>
    <w:rsid w:val="0003065F"/>
    <w:rsid w:val="0003088D"/>
    <w:rsid w:val="00030EE9"/>
    <w:rsid w:val="000311C3"/>
    <w:rsid w:val="00031D4C"/>
    <w:rsid w:val="0003255D"/>
    <w:rsid w:val="00032A61"/>
    <w:rsid w:val="00033AF9"/>
    <w:rsid w:val="00034190"/>
    <w:rsid w:val="000342D0"/>
    <w:rsid w:val="00034669"/>
    <w:rsid w:val="00034928"/>
    <w:rsid w:val="00034A19"/>
    <w:rsid w:val="00034F7F"/>
    <w:rsid w:val="0003643E"/>
    <w:rsid w:val="000367E3"/>
    <w:rsid w:val="00036C50"/>
    <w:rsid w:val="00037416"/>
    <w:rsid w:val="0003763E"/>
    <w:rsid w:val="00041367"/>
    <w:rsid w:val="000415BC"/>
    <w:rsid w:val="00041D6E"/>
    <w:rsid w:val="00041F3A"/>
    <w:rsid w:val="000428D8"/>
    <w:rsid w:val="0004305C"/>
    <w:rsid w:val="0004323F"/>
    <w:rsid w:val="000432ED"/>
    <w:rsid w:val="000434E2"/>
    <w:rsid w:val="000435B9"/>
    <w:rsid w:val="00043EA5"/>
    <w:rsid w:val="00044683"/>
    <w:rsid w:val="0004474D"/>
    <w:rsid w:val="0004521E"/>
    <w:rsid w:val="00045B1C"/>
    <w:rsid w:val="00045E0C"/>
    <w:rsid w:val="00045E77"/>
    <w:rsid w:val="00046526"/>
    <w:rsid w:val="00046AB9"/>
    <w:rsid w:val="00046D75"/>
    <w:rsid w:val="00046E87"/>
    <w:rsid w:val="0004773E"/>
    <w:rsid w:val="00047FDF"/>
    <w:rsid w:val="00050813"/>
    <w:rsid w:val="00050BB7"/>
    <w:rsid w:val="0005135F"/>
    <w:rsid w:val="0005238B"/>
    <w:rsid w:val="000525BB"/>
    <w:rsid w:val="00052BF3"/>
    <w:rsid w:val="0005302A"/>
    <w:rsid w:val="0005328C"/>
    <w:rsid w:val="00053855"/>
    <w:rsid w:val="0005390D"/>
    <w:rsid w:val="00055BF3"/>
    <w:rsid w:val="00056346"/>
    <w:rsid w:val="000566D0"/>
    <w:rsid w:val="00056DF4"/>
    <w:rsid w:val="00057069"/>
    <w:rsid w:val="000573DF"/>
    <w:rsid w:val="000577E1"/>
    <w:rsid w:val="00057949"/>
    <w:rsid w:val="00057AE1"/>
    <w:rsid w:val="00057F4B"/>
    <w:rsid w:val="00060759"/>
    <w:rsid w:val="00060780"/>
    <w:rsid w:val="00061212"/>
    <w:rsid w:val="00061734"/>
    <w:rsid w:val="00061899"/>
    <w:rsid w:val="00062106"/>
    <w:rsid w:val="0006239A"/>
    <w:rsid w:val="00062EDB"/>
    <w:rsid w:val="00063039"/>
    <w:rsid w:val="0006374F"/>
    <w:rsid w:val="0006421A"/>
    <w:rsid w:val="0006470C"/>
    <w:rsid w:val="00064971"/>
    <w:rsid w:val="000649B8"/>
    <w:rsid w:val="00065201"/>
    <w:rsid w:val="00065E40"/>
    <w:rsid w:val="00065EF5"/>
    <w:rsid w:val="0006648C"/>
    <w:rsid w:val="00066A96"/>
    <w:rsid w:val="00066C60"/>
    <w:rsid w:val="00066FE3"/>
    <w:rsid w:val="0006745F"/>
    <w:rsid w:val="000676E4"/>
    <w:rsid w:val="00067D7E"/>
    <w:rsid w:val="00070484"/>
    <w:rsid w:val="00070E81"/>
    <w:rsid w:val="00071437"/>
    <w:rsid w:val="000728BA"/>
    <w:rsid w:val="0007335D"/>
    <w:rsid w:val="00073958"/>
    <w:rsid w:val="00073C10"/>
    <w:rsid w:val="0007444D"/>
    <w:rsid w:val="00074B24"/>
    <w:rsid w:val="00075706"/>
    <w:rsid w:val="00076428"/>
    <w:rsid w:val="00076C3E"/>
    <w:rsid w:val="00076C64"/>
    <w:rsid w:val="00077AB8"/>
    <w:rsid w:val="00077C30"/>
    <w:rsid w:val="00077D09"/>
    <w:rsid w:val="00077F60"/>
    <w:rsid w:val="000803A0"/>
    <w:rsid w:val="00080ED2"/>
    <w:rsid w:val="00081D0F"/>
    <w:rsid w:val="000821E8"/>
    <w:rsid w:val="00082D08"/>
    <w:rsid w:val="0008340A"/>
    <w:rsid w:val="000837F6"/>
    <w:rsid w:val="00083848"/>
    <w:rsid w:val="0008391D"/>
    <w:rsid w:val="00083ADA"/>
    <w:rsid w:val="00083DEF"/>
    <w:rsid w:val="0008439C"/>
    <w:rsid w:val="000847BD"/>
    <w:rsid w:val="0008539B"/>
    <w:rsid w:val="00085F15"/>
    <w:rsid w:val="00086014"/>
    <w:rsid w:val="00086046"/>
    <w:rsid w:val="000867B7"/>
    <w:rsid w:val="00086A62"/>
    <w:rsid w:val="0008725B"/>
    <w:rsid w:val="00087C2F"/>
    <w:rsid w:val="00087CBA"/>
    <w:rsid w:val="000900B1"/>
    <w:rsid w:val="0009064D"/>
    <w:rsid w:val="00091983"/>
    <w:rsid w:val="00091CF1"/>
    <w:rsid w:val="00092039"/>
    <w:rsid w:val="00092A21"/>
    <w:rsid w:val="00092AF8"/>
    <w:rsid w:val="00093077"/>
    <w:rsid w:val="00093141"/>
    <w:rsid w:val="00094262"/>
    <w:rsid w:val="00094339"/>
    <w:rsid w:val="00094756"/>
    <w:rsid w:val="00094B7F"/>
    <w:rsid w:val="000950BF"/>
    <w:rsid w:val="00095158"/>
    <w:rsid w:val="00095462"/>
    <w:rsid w:val="00096B2D"/>
    <w:rsid w:val="00096C39"/>
    <w:rsid w:val="00096D27"/>
    <w:rsid w:val="00096D6B"/>
    <w:rsid w:val="00096DB2"/>
    <w:rsid w:val="00096F6F"/>
    <w:rsid w:val="00097BDC"/>
    <w:rsid w:val="000A074E"/>
    <w:rsid w:val="000A25AA"/>
    <w:rsid w:val="000A2661"/>
    <w:rsid w:val="000A271B"/>
    <w:rsid w:val="000A29DB"/>
    <w:rsid w:val="000A2AA4"/>
    <w:rsid w:val="000A32D1"/>
    <w:rsid w:val="000A3D8A"/>
    <w:rsid w:val="000A44D2"/>
    <w:rsid w:val="000A452F"/>
    <w:rsid w:val="000A45FC"/>
    <w:rsid w:val="000A4996"/>
    <w:rsid w:val="000A4FD8"/>
    <w:rsid w:val="000A5895"/>
    <w:rsid w:val="000A6319"/>
    <w:rsid w:val="000A6B9E"/>
    <w:rsid w:val="000A781C"/>
    <w:rsid w:val="000A7A96"/>
    <w:rsid w:val="000A7B26"/>
    <w:rsid w:val="000A7E06"/>
    <w:rsid w:val="000B2020"/>
    <w:rsid w:val="000B2673"/>
    <w:rsid w:val="000B28AB"/>
    <w:rsid w:val="000B2FCB"/>
    <w:rsid w:val="000B3478"/>
    <w:rsid w:val="000B3700"/>
    <w:rsid w:val="000B372B"/>
    <w:rsid w:val="000B3DA1"/>
    <w:rsid w:val="000B3DC9"/>
    <w:rsid w:val="000B429B"/>
    <w:rsid w:val="000B4EFC"/>
    <w:rsid w:val="000B6626"/>
    <w:rsid w:val="000B6F70"/>
    <w:rsid w:val="000B760A"/>
    <w:rsid w:val="000B7693"/>
    <w:rsid w:val="000C019C"/>
    <w:rsid w:val="000C0372"/>
    <w:rsid w:val="000C046E"/>
    <w:rsid w:val="000C0AFA"/>
    <w:rsid w:val="000C0D4A"/>
    <w:rsid w:val="000C144F"/>
    <w:rsid w:val="000C1CB3"/>
    <w:rsid w:val="000C1E78"/>
    <w:rsid w:val="000C1F4D"/>
    <w:rsid w:val="000C23A1"/>
    <w:rsid w:val="000C2641"/>
    <w:rsid w:val="000C376F"/>
    <w:rsid w:val="000C40D4"/>
    <w:rsid w:val="000C418E"/>
    <w:rsid w:val="000C4266"/>
    <w:rsid w:val="000C5F79"/>
    <w:rsid w:val="000C6812"/>
    <w:rsid w:val="000C69D3"/>
    <w:rsid w:val="000C6A88"/>
    <w:rsid w:val="000C748A"/>
    <w:rsid w:val="000C7745"/>
    <w:rsid w:val="000D047E"/>
    <w:rsid w:val="000D0AFE"/>
    <w:rsid w:val="000D134C"/>
    <w:rsid w:val="000D138F"/>
    <w:rsid w:val="000D1ADE"/>
    <w:rsid w:val="000D26DC"/>
    <w:rsid w:val="000D27B4"/>
    <w:rsid w:val="000D2892"/>
    <w:rsid w:val="000D2CC7"/>
    <w:rsid w:val="000D2E55"/>
    <w:rsid w:val="000D30C8"/>
    <w:rsid w:val="000D35C4"/>
    <w:rsid w:val="000D3C9A"/>
    <w:rsid w:val="000D3CD7"/>
    <w:rsid w:val="000D4300"/>
    <w:rsid w:val="000D4592"/>
    <w:rsid w:val="000D53F4"/>
    <w:rsid w:val="000D5886"/>
    <w:rsid w:val="000D5AA6"/>
    <w:rsid w:val="000D6277"/>
    <w:rsid w:val="000D69BF"/>
    <w:rsid w:val="000D6F96"/>
    <w:rsid w:val="000D7A2A"/>
    <w:rsid w:val="000D7A8C"/>
    <w:rsid w:val="000E014E"/>
    <w:rsid w:val="000E03F5"/>
    <w:rsid w:val="000E05AF"/>
    <w:rsid w:val="000E075D"/>
    <w:rsid w:val="000E0938"/>
    <w:rsid w:val="000E1313"/>
    <w:rsid w:val="000E184A"/>
    <w:rsid w:val="000E1C5A"/>
    <w:rsid w:val="000E1DBC"/>
    <w:rsid w:val="000E1F88"/>
    <w:rsid w:val="000E2206"/>
    <w:rsid w:val="000E230C"/>
    <w:rsid w:val="000E2336"/>
    <w:rsid w:val="000E288D"/>
    <w:rsid w:val="000E3194"/>
    <w:rsid w:val="000E32F7"/>
    <w:rsid w:val="000E37C0"/>
    <w:rsid w:val="000E42B8"/>
    <w:rsid w:val="000E530F"/>
    <w:rsid w:val="000E57E1"/>
    <w:rsid w:val="000E5B4C"/>
    <w:rsid w:val="000E6B97"/>
    <w:rsid w:val="000E6BF7"/>
    <w:rsid w:val="000E77E2"/>
    <w:rsid w:val="000F0149"/>
    <w:rsid w:val="000F0B71"/>
    <w:rsid w:val="000F1388"/>
    <w:rsid w:val="000F14CC"/>
    <w:rsid w:val="000F1F17"/>
    <w:rsid w:val="000F2233"/>
    <w:rsid w:val="000F268D"/>
    <w:rsid w:val="000F2B60"/>
    <w:rsid w:val="000F4E30"/>
    <w:rsid w:val="000F52FD"/>
    <w:rsid w:val="000F54C3"/>
    <w:rsid w:val="000F569E"/>
    <w:rsid w:val="000F6408"/>
    <w:rsid w:val="000F641F"/>
    <w:rsid w:val="000F6BD9"/>
    <w:rsid w:val="000F6EE8"/>
    <w:rsid w:val="000F77FD"/>
    <w:rsid w:val="000F7BC9"/>
    <w:rsid w:val="0010095D"/>
    <w:rsid w:val="00100D90"/>
    <w:rsid w:val="00101133"/>
    <w:rsid w:val="00101308"/>
    <w:rsid w:val="00101BCD"/>
    <w:rsid w:val="00101C02"/>
    <w:rsid w:val="00102DBE"/>
    <w:rsid w:val="00102E6D"/>
    <w:rsid w:val="00102E84"/>
    <w:rsid w:val="00102EC3"/>
    <w:rsid w:val="001044C2"/>
    <w:rsid w:val="001047CE"/>
    <w:rsid w:val="00104AEB"/>
    <w:rsid w:val="00104FC0"/>
    <w:rsid w:val="001059F8"/>
    <w:rsid w:val="00105D35"/>
    <w:rsid w:val="0010611E"/>
    <w:rsid w:val="00106BFB"/>
    <w:rsid w:val="0010728D"/>
    <w:rsid w:val="00107307"/>
    <w:rsid w:val="00110865"/>
    <w:rsid w:val="00110DDC"/>
    <w:rsid w:val="0011166B"/>
    <w:rsid w:val="0011172F"/>
    <w:rsid w:val="00111871"/>
    <w:rsid w:val="001119D8"/>
    <w:rsid w:val="00111A44"/>
    <w:rsid w:val="00111CF8"/>
    <w:rsid w:val="00111FB1"/>
    <w:rsid w:val="00112020"/>
    <w:rsid w:val="001121CF"/>
    <w:rsid w:val="001122C1"/>
    <w:rsid w:val="00113631"/>
    <w:rsid w:val="00113864"/>
    <w:rsid w:val="00113F4B"/>
    <w:rsid w:val="001140A5"/>
    <w:rsid w:val="00114E2A"/>
    <w:rsid w:val="001157DD"/>
    <w:rsid w:val="0011679F"/>
    <w:rsid w:val="00116F9C"/>
    <w:rsid w:val="0011700A"/>
    <w:rsid w:val="0011756B"/>
    <w:rsid w:val="00117DB9"/>
    <w:rsid w:val="0012054F"/>
    <w:rsid w:val="00120B64"/>
    <w:rsid w:val="00120FF6"/>
    <w:rsid w:val="0012169D"/>
    <w:rsid w:val="00121970"/>
    <w:rsid w:val="001219D1"/>
    <w:rsid w:val="00122364"/>
    <w:rsid w:val="001223DB"/>
    <w:rsid w:val="00122679"/>
    <w:rsid w:val="00122A9D"/>
    <w:rsid w:val="00122C7F"/>
    <w:rsid w:val="00123B59"/>
    <w:rsid w:val="00123FA6"/>
    <w:rsid w:val="0012445B"/>
    <w:rsid w:val="00125A82"/>
    <w:rsid w:val="0012684F"/>
    <w:rsid w:val="001269DA"/>
    <w:rsid w:val="0013034D"/>
    <w:rsid w:val="0013039F"/>
    <w:rsid w:val="00130573"/>
    <w:rsid w:val="00130811"/>
    <w:rsid w:val="00130C1A"/>
    <w:rsid w:val="0013115E"/>
    <w:rsid w:val="0013468D"/>
    <w:rsid w:val="00134773"/>
    <w:rsid w:val="00134AED"/>
    <w:rsid w:val="001350D3"/>
    <w:rsid w:val="001355A9"/>
    <w:rsid w:val="001358F0"/>
    <w:rsid w:val="00136A97"/>
    <w:rsid w:val="00136E87"/>
    <w:rsid w:val="00136EE9"/>
    <w:rsid w:val="001378F0"/>
    <w:rsid w:val="00137C06"/>
    <w:rsid w:val="00137F5A"/>
    <w:rsid w:val="001402DF"/>
    <w:rsid w:val="00140772"/>
    <w:rsid w:val="00140ECB"/>
    <w:rsid w:val="0014103B"/>
    <w:rsid w:val="0014197F"/>
    <w:rsid w:val="00141BD9"/>
    <w:rsid w:val="00142037"/>
    <w:rsid w:val="00142B56"/>
    <w:rsid w:val="001430C5"/>
    <w:rsid w:val="001433D9"/>
    <w:rsid w:val="001434A4"/>
    <w:rsid w:val="001435D6"/>
    <w:rsid w:val="00143F6E"/>
    <w:rsid w:val="00144414"/>
    <w:rsid w:val="001455E7"/>
    <w:rsid w:val="0014703A"/>
    <w:rsid w:val="00147902"/>
    <w:rsid w:val="001504C7"/>
    <w:rsid w:val="00150C80"/>
    <w:rsid w:val="00151542"/>
    <w:rsid w:val="00152302"/>
    <w:rsid w:val="00152BB9"/>
    <w:rsid w:val="00152FDB"/>
    <w:rsid w:val="0015325E"/>
    <w:rsid w:val="001533D5"/>
    <w:rsid w:val="00153E38"/>
    <w:rsid w:val="00153F51"/>
    <w:rsid w:val="001542E7"/>
    <w:rsid w:val="00155B51"/>
    <w:rsid w:val="00155E8B"/>
    <w:rsid w:val="0015622A"/>
    <w:rsid w:val="0015687F"/>
    <w:rsid w:val="00156CD3"/>
    <w:rsid w:val="00157530"/>
    <w:rsid w:val="001576B6"/>
    <w:rsid w:val="0015790E"/>
    <w:rsid w:val="00157CE6"/>
    <w:rsid w:val="00157CFE"/>
    <w:rsid w:val="00157E22"/>
    <w:rsid w:val="00160297"/>
    <w:rsid w:val="00160C7E"/>
    <w:rsid w:val="001616B6"/>
    <w:rsid w:val="001627F6"/>
    <w:rsid w:val="00162CF5"/>
    <w:rsid w:val="00162E12"/>
    <w:rsid w:val="00163564"/>
    <w:rsid w:val="0016389F"/>
    <w:rsid w:val="00166219"/>
    <w:rsid w:val="0016678B"/>
    <w:rsid w:val="001673D4"/>
    <w:rsid w:val="00167798"/>
    <w:rsid w:val="00167B43"/>
    <w:rsid w:val="00167DF8"/>
    <w:rsid w:val="00170091"/>
    <w:rsid w:val="001701DD"/>
    <w:rsid w:val="001708C9"/>
    <w:rsid w:val="00170A1E"/>
    <w:rsid w:val="00170F6E"/>
    <w:rsid w:val="001715C0"/>
    <w:rsid w:val="00171ED3"/>
    <w:rsid w:val="001720E2"/>
    <w:rsid w:val="00173960"/>
    <w:rsid w:val="00173ABA"/>
    <w:rsid w:val="00173B73"/>
    <w:rsid w:val="001741E1"/>
    <w:rsid w:val="00174D06"/>
    <w:rsid w:val="00175120"/>
    <w:rsid w:val="00175228"/>
    <w:rsid w:val="00175397"/>
    <w:rsid w:val="001754E3"/>
    <w:rsid w:val="0017569C"/>
    <w:rsid w:val="0017573F"/>
    <w:rsid w:val="00175D06"/>
    <w:rsid w:val="00175EC9"/>
    <w:rsid w:val="00176904"/>
    <w:rsid w:val="001809EC"/>
    <w:rsid w:val="00180C7F"/>
    <w:rsid w:val="00180D55"/>
    <w:rsid w:val="00180DDC"/>
    <w:rsid w:val="00181231"/>
    <w:rsid w:val="0018168D"/>
    <w:rsid w:val="00182689"/>
    <w:rsid w:val="0018289F"/>
    <w:rsid w:val="00182F2B"/>
    <w:rsid w:val="001832E7"/>
    <w:rsid w:val="00183697"/>
    <w:rsid w:val="001848A2"/>
    <w:rsid w:val="001849B6"/>
    <w:rsid w:val="00184AAB"/>
    <w:rsid w:val="0018532E"/>
    <w:rsid w:val="001861D0"/>
    <w:rsid w:val="00186411"/>
    <w:rsid w:val="00186EA1"/>
    <w:rsid w:val="001873E3"/>
    <w:rsid w:val="0018745C"/>
    <w:rsid w:val="001878B2"/>
    <w:rsid w:val="0019095D"/>
    <w:rsid w:val="00190A5D"/>
    <w:rsid w:val="0019113E"/>
    <w:rsid w:val="0019132F"/>
    <w:rsid w:val="00191606"/>
    <w:rsid w:val="0019165C"/>
    <w:rsid w:val="00191764"/>
    <w:rsid w:val="00192094"/>
    <w:rsid w:val="0019257E"/>
    <w:rsid w:val="001926D0"/>
    <w:rsid w:val="00193098"/>
    <w:rsid w:val="0019371B"/>
    <w:rsid w:val="001937FD"/>
    <w:rsid w:val="00193860"/>
    <w:rsid w:val="0019393B"/>
    <w:rsid w:val="00194124"/>
    <w:rsid w:val="00194640"/>
    <w:rsid w:val="00195206"/>
    <w:rsid w:val="00196220"/>
    <w:rsid w:val="001964CA"/>
    <w:rsid w:val="001979EC"/>
    <w:rsid w:val="00197EF0"/>
    <w:rsid w:val="001A0256"/>
    <w:rsid w:val="001A02A3"/>
    <w:rsid w:val="001A055D"/>
    <w:rsid w:val="001A06C6"/>
    <w:rsid w:val="001A0852"/>
    <w:rsid w:val="001A13EA"/>
    <w:rsid w:val="001A1B12"/>
    <w:rsid w:val="001A2049"/>
    <w:rsid w:val="001A25D4"/>
    <w:rsid w:val="001A2BB0"/>
    <w:rsid w:val="001A30DD"/>
    <w:rsid w:val="001A32B7"/>
    <w:rsid w:val="001A379C"/>
    <w:rsid w:val="001A3EA3"/>
    <w:rsid w:val="001A5574"/>
    <w:rsid w:val="001A5CBE"/>
    <w:rsid w:val="001A5CDC"/>
    <w:rsid w:val="001A5D56"/>
    <w:rsid w:val="001A6505"/>
    <w:rsid w:val="001A6756"/>
    <w:rsid w:val="001A690E"/>
    <w:rsid w:val="001A6B77"/>
    <w:rsid w:val="001A6FFD"/>
    <w:rsid w:val="001A76B5"/>
    <w:rsid w:val="001A7E9A"/>
    <w:rsid w:val="001B04FE"/>
    <w:rsid w:val="001B093F"/>
    <w:rsid w:val="001B18F4"/>
    <w:rsid w:val="001B1C22"/>
    <w:rsid w:val="001B375B"/>
    <w:rsid w:val="001B39A6"/>
    <w:rsid w:val="001B3EAF"/>
    <w:rsid w:val="001B42F6"/>
    <w:rsid w:val="001B4814"/>
    <w:rsid w:val="001B4D33"/>
    <w:rsid w:val="001B51A0"/>
    <w:rsid w:val="001B51FA"/>
    <w:rsid w:val="001B5534"/>
    <w:rsid w:val="001B5840"/>
    <w:rsid w:val="001B6391"/>
    <w:rsid w:val="001B6BF6"/>
    <w:rsid w:val="001B7329"/>
    <w:rsid w:val="001B735E"/>
    <w:rsid w:val="001B7DB9"/>
    <w:rsid w:val="001C3275"/>
    <w:rsid w:val="001C3459"/>
    <w:rsid w:val="001C3484"/>
    <w:rsid w:val="001C368F"/>
    <w:rsid w:val="001C3A60"/>
    <w:rsid w:val="001C3E33"/>
    <w:rsid w:val="001C4882"/>
    <w:rsid w:val="001C4C47"/>
    <w:rsid w:val="001C5C44"/>
    <w:rsid w:val="001C604D"/>
    <w:rsid w:val="001C6248"/>
    <w:rsid w:val="001C638A"/>
    <w:rsid w:val="001C71BB"/>
    <w:rsid w:val="001C762A"/>
    <w:rsid w:val="001C78CF"/>
    <w:rsid w:val="001C7948"/>
    <w:rsid w:val="001D0B13"/>
    <w:rsid w:val="001D0B61"/>
    <w:rsid w:val="001D0E05"/>
    <w:rsid w:val="001D10C1"/>
    <w:rsid w:val="001D11D5"/>
    <w:rsid w:val="001D12B1"/>
    <w:rsid w:val="001D1300"/>
    <w:rsid w:val="001D17ED"/>
    <w:rsid w:val="001D1A5F"/>
    <w:rsid w:val="001D1C32"/>
    <w:rsid w:val="001D2844"/>
    <w:rsid w:val="001D2E2D"/>
    <w:rsid w:val="001D3A02"/>
    <w:rsid w:val="001D3BDF"/>
    <w:rsid w:val="001D3FE4"/>
    <w:rsid w:val="001D4A2F"/>
    <w:rsid w:val="001D51DA"/>
    <w:rsid w:val="001D5900"/>
    <w:rsid w:val="001D6162"/>
    <w:rsid w:val="001D646D"/>
    <w:rsid w:val="001D699D"/>
    <w:rsid w:val="001D6C67"/>
    <w:rsid w:val="001D723E"/>
    <w:rsid w:val="001D7F2B"/>
    <w:rsid w:val="001D7FA5"/>
    <w:rsid w:val="001E064C"/>
    <w:rsid w:val="001E0710"/>
    <w:rsid w:val="001E0A26"/>
    <w:rsid w:val="001E0C7E"/>
    <w:rsid w:val="001E0DEA"/>
    <w:rsid w:val="001E132F"/>
    <w:rsid w:val="001E14FA"/>
    <w:rsid w:val="001E16E7"/>
    <w:rsid w:val="001E1CAC"/>
    <w:rsid w:val="001E24EA"/>
    <w:rsid w:val="001E3431"/>
    <w:rsid w:val="001E3AF9"/>
    <w:rsid w:val="001E400B"/>
    <w:rsid w:val="001E4476"/>
    <w:rsid w:val="001E4A6B"/>
    <w:rsid w:val="001E5009"/>
    <w:rsid w:val="001E5309"/>
    <w:rsid w:val="001E580E"/>
    <w:rsid w:val="001E58A0"/>
    <w:rsid w:val="001E58B0"/>
    <w:rsid w:val="001E5F37"/>
    <w:rsid w:val="001E651A"/>
    <w:rsid w:val="001E6B38"/>
    <w:rsid w:val="001E6EDB"/>
    <w:rsid w:val="001F0200"/>
    <w:rsid w:val="001F04A2"/>
    <w:rsid w:val="001F06C8"/>
    <w:rsid w:val="001F08FD"/>
    <w:rsid w:val="001F0F32"/>
    <w:rsid w:val="001F1BA6"/>
    <w:rsid w:val="001F1C09"/>
    <w:rsid w:val="001F247E"/>
    <w:rsid w:val="001F2EAC"/>
    <w:rsid w:val="001F3B4B"/>
    <w:rsid w:val="001F3C8F"/>
    <w:rsid w:val="001F46D0"/>
    <w:rsid w:val="001F4950"/>
    <w:rsid w:val="001F4F16"/>
    <w:rsid w:val="001F5C6D"/>
    <w:rsid w:val="001F64D5"/>
    <w:rsid w:val="001F6761"/>
    <w:rsid w:val="001F67A8"/>
    <w:rsid w:val="001F70C6"/>
    <w:rsid w:val="001F7840"/>
    <w:rsid w:val="001F7D12"/>
    <w:rsid w:val="00201197"/>
    <w:rsid w:val="0020253D"/>
    <w:rsid w:val="00203085"/>
    <w:rsid w:val="0020367D"/>
    <w:rsid w:val="0020433E"/>
    <w:rsid w:val="002045E6"/>
    <w:rsid w:val="002046D4"/>
    <w:rsid w:val="00204A7B"/>
    <w:rsid w:val="00204DDB"/>
    <w:rsid w:val="002051FD"/>
    <w:rsid w:val="00205473"/>
    <w:rsid w:val="0020576A"/>
    <w:rsid w:val="0020624F"/>
    <w:rsid w:val="002064D4"/>
    <w:rsid w:val="002065C3"/>
    <w:rsid w:val="00206D58"/>
    <w:rsid w:val="00206DC4"/>
    <w:rsid w:val="002077EC"/>
    <w:rsid w:val="002079BC"/>
    <w:rsid w:val="00207C49"/>
    <w:rsid w:val="00210B9D"/>
    <w:rsid w:val="00210F12"/>
    <w:rsid w:val="0021102B"/>
    <w:rsid w:val="0021108D"/>
    <w:rsid w:val="002117B2"/>
    <w:rsid w:val="002117E7"/>
    <w:rsid w:val="002128B2"/>
    <w:rsid w:val="002129B9"/>
    <w:rsid w:val="00212B32"/>
    <w:rsid w:val="0021329B"/>
    <w:rsid w:val="00213957"/>
    <w:rsid w:val="00213CA8"/>
    <w:rsid w:val="00213CEA"/>
    <w:rsid w:val="00213EC6"/>
    <w:rsid w:val="0021465D"/>
    <w:rsid w:val="00214824"/>
    <w:rsid w:val="00214A26"/>
    <w:rsid w:val="00215252"/>
    <w:rsid w:val="00215288"/>
    <w:rsid w:val="00215391"/>
    <w:rsid w:val="00215618"/>
    <w:rsid w:val="00215A44"/>
    <w:rsid w:val="00216731"/>
    <w:rsid w:val="00217001"/>
    <w:rsid w:val="00217558"/>
    <w:rsid w:val="00217BAB"/>
    <w:rsid w:val="002201A7"/>
    <w:rsid w:val="00220285"/>
    <w:rsid w:val="002207D1"/>
    <w:rsid w:val="00220844"/>
    <w:rsid w:val="0022093B"/>
    <w:rsid w:val="00220BBA"/>
    <w:rsid w:val="00220F4A"/>
    <w:rsid w:val="002216FF"/>
    <w:rsid w:val="00222241"/>
    <w:rsid w:val="002225BF"/>
    <w:rsid w:val="00222982"/>
    <w:rsid w:val="00222D82"/>
    <w:rsid w:val="0022305C"/>
    <w:rsid w:val="002235DB"/>
    <w:rsid w:val="00223DD7"/>
    <w:rsid w:val="00224328"/>
    <w:rsid w:val="002248A1"/>
    <w:rsid w:val="00224B09"/>
    <w:rsid w:val="00224C56"/>
    <w:rsid w:val="00225949"/>
    <w:rsid w:val="002260A9"/>
    <w:rsid w:val="002260F8"/>
    <w:rsid w:val="002268FC"/>
    <w:rsid w:val="002273DD"/>
    <w:rsid w:val="00227FDA"/>
    <w:rsid w:val="00230917"/>
    <w:rsid w:val="00230C32"/>
    <w:rsid w:val="00231277"/>
    <w:rsid w:val="00231930"/>
    <w:rsid w:val="00231D36"/>
    <w:rsid w:val="00232541"/>
    <w:rsid w:val="002328A2"/>
    <w:rsid w:val="00233269"/>
    <w:rsid w:val="00233746"/>
    <w:rsid w:val="00233F30"/>
    <w:rsid w:val="00233FD7"/>
    <w:rsid w:val="002344EE"/>
    <w:rsid w:val="002344FB"/>
    <w:rsid w:val="00234FAB"/>
    <w:rsid w:val="00236C20"/>
    <w:rsid w:val="00240D64"/>
    <w:rsid w:val="00240D76"/>
    <w:rsid w:val="002419DA"/>
    <w:rsid w:val="00241A4B"/>
    <w:rsid w:val="0024200C"/>
    <w:rsid w:val="00242718"/>
    <w:rsid w:val="0024285D"/>
    <w:rsid w:val="00242BA1"/>
    <w:rsid w:val="00243231"/>
    <w:rsid w:val="0024355F"/>
    <w:rsid w:val="00243696"/>
    <w:rsid w:val="002440FC"/>
    <w:rsid w:val="002446AF"/>
    <w:rsid w:val="00244799"/>
    <w:rsid w:val="00244F6F"/>
    <w:rsid w:val="0024541B"/>
    <w:rsid w:val="00245CC6"/>
    <w:rsid w:val="002467F3"/>
    <w:rsid w:val="00246A75"/>
    <w:rsid w:val="00246DF7"/>
    <w:rsid w:val="0024729F"/>
    <w:rsid w:val="002475D4"/>
    <w:rsid w:val="00247693"/>
    <w:rsid w:val="00247CE9"/>
    <w:rsid w:val="00247D0A"/>
    <w:rsid w:val="00247FEA"/>
    <w:rsid w:val="002509B3"/>
    <w:rsid w:val="00250F16"/>
    <w:rsid w:val="00250F27"/>
    <w:rsid w:val="00251A58"/>
    <w:rsid w:val="002520CD"/>
    <w:rsid w:val="002522DA"/>
    <w:rsid w:val="00252585"/>
    <w:rsid w:val="0025278D"/>
    <w:rsid w:val="002529C8"/>
    <w:rsid w:val="00252AAF"/>
    <w:rsid w:val="002534A8"/>
    <w:rsid w:val="002537C4"/>
    <w:rsid w:val="0025453C"/>
    <w:rsid w:val="002549F0"/>
    <w:rsid w:val="00254DDF"/>
    <w:rsid w:val="00254F53"/>
    <w:rsid w:val="00256A8B"/>
    <w:rsid w:val="00257655"/>
    <w:rsid w:val="00257D53"/>
    <w:rsid w:val="00260936"/>
    <w:rsid w:val="00260A32"/>
    <w:rsid w:val="00260B6F"/>
    <w:rsid w:val="00260BF6"/>
    <w:rsid w:val="0026232C"/>
    <w:rsid w:val="00262AFB"/>
    <w:rsid w:val="00262F88"/>
    <w:rsid w:val="0026327E"/>
    <w:rsid w:val="00263508"/>
    <w:rsid w:val="002638CE"/>
    <w:rsid w:val="00263AAA"/>
    <w:rsid w:val="00263B02"/>
    <w:rsid w:val="00264424"/>
    <w:rsid w:val="00264BB0"/>
    <w:rsid w:val="00264C8A"/>
    <w:rsid w:val="002652DD"/>
    <w:rsid w:val="002659EC"/>
    <w:rsid w:val="00265AB8"/>
    <w:rsid w:val="00265BC7"/>
    <w:rsid w:val="00266AF0"/>
    <w:rsid w:val="00266D24"/>
    <w:rsid w:val="00267206"/>
    <w:rsid w:val="0026764D"/>
    <w:rsid w:val="00267958"/>
    <w:rsid w:val="00267BE2"/>
    <w:rsid w:val="002705F0"/>
    <w:rsid w:val="00270FAD"/>
    <w:rsid w:val="00271415"/>
    <w:rsid w:val="002714AD"/>
    <w:rsid w:val="002714C6"/>
    <w:rsid w:val="002718A8"/>
    <w:rsid w:val="00271938"/>
    <w:rsid w:val="00271D69"/>
    <w:rsid w:val="00272132"/>
    <w:rsid w:val="00274D1C"/>
    <w:rsid w:val="0027500D"/>
    <w:rsid w:val="00275089"/>
    <w:rsid w:val="0027563D"/>
    <w:rsid w:val="00276220"/>
    <w:rsid w:val="00276A3C"/>
    <w:rsid w:val="00276BC5"/>
    <w:rsid w:val="002771E9"/>
    <w:rsid w:val="00277B7D"/>
    <w:rsid w:val="002802A0"/>
    <w:rsid w:val="0028032B"/>
    <w:rsid w:val="00280C60"/>
    <w:rsid w:val="00280D33"/>
    <w:rsid w:val="00281044"/>
    <w:rsid w:val="0028115D"/>
    <w:rsid w:val="0028236B"/>
    <w:rsid w:val="00282989"/>
    <w:rsid w:val="002832BB"/>
    <w:rsid w:val="00283A56"/>
    <w:rsid w:val="00283D41"/>
    <w:rsid w:val="00283ED8"/>
    <w:rsid w:val="00284191"/>
    <w:rsid w:val="0028445E"/>
    <w:rsid w:val="0028451F"/>
    <w:rsid w:val="0028509A"/>
    <w:rsid w:val="002852A1"/>
    <w:rsid w:val="002854FD"/>
    <w:rsid w:val="00285A8F"/>
    <w:rsid w:val="00285FAE"/>
    <w:rsid w:val="0028618C"/>
    <w:rsid w:val="00286456"/>
    <w:rsid w:val="002864E9"/>
    <w:rsid w:val="00286532"/>
    <w:rsid w:val="00286762"/>
    <w:rsid w:val="00286F41"/>
    <w:rsid w:val="00287020"/>
    <w:rsid w:val="00287165"/>
    <w:rsid w:val="00287A12"/>
    <w:rsid w:val="00287D29"/>
    <w:rsid w:val="0029002A"/>
    <w:rsid w:val="0029041E"/>
    <w:rsid w:val="002906BA"/>
    <w:rsid w:val="00291019"/>
    <w:rsid w:val="002913D9"/>
    <w:rsid w:val="00291BAD"/>
    <w:rsid w:val="00292189"/>
    <w:rsid w:val="00292663"/>
    <w:rsid w:val="00292C09"/>
    <w:rsid w:val="00292D80"/>
    <w:rsid w:val="002934F3"/>
    <w:rsid w:val="002939B2"/>
    <w:rsid w:val="00293C89"/>
    <w:rsid w:val="00293D49"/>
    <w:rsid w:val="00294032"/>
    <w:rsid w:val="002942D8"/>
    <w:rsid w:val="0029571E"/>
    <w:rsid w:val="002960B4"/>
    <w:rsid w:val="002969D6"/>
    <w:rsid w:val="00296E8F"/>
    <w:rsid w:val="00296F2D"/>
    <w:rsid w:val="00297150"/>
    <w:rsid w:val="0029728E"/>
    <w:rsid w:val="00297AA0"/>
    <w:rsid w:val="002A0240"/>
    <w:rsid w:val="002A09C9"/>
    <w:rsid w:val="002A0EE5"/>
    <w:rsid w:val="002A0F72"/>
    <w:rsid w:val="002A1B1D"/>
    <w:rsid w:val="002A2123"/>
    <w:rsid w:val="002A26BE"/>
    <w:rsid w:val="002A281E"/>
    <w:rsid w:val="002A2932"/>
    <w:rsid w:val="002A2E0E"/>
    <w:rsid w:val="002A312D"/>
    <w:rsid w:val="002A426A"/>
    <w:rsid w:val="002A5217"/>
    <w:rsid w:val="002A6005"/>
    <w:rsid w:val="002A62B6"/>
    <w:rsid w:val="002A62D0"/>
    <w:rsid w:val="002A6487"/>
    <w:rsid w:val="002A65C5"/>
    <w:rsid w:val="002A70FA"/>
    <w:rsid w:val="002A71C2"/>
    <w:rsid w:val="002A7567"/>
    <w:rsid w:val="002A7753"/>
    <w:rsid w:val="002B0072"/>
    <w:rsid w:val="002B15C4"/>
    <w:rsid w:val="002B19E8"/>
    <w:rsid w:val="002B1EB2"/>
    <w:rsid w:val="002B1EFC"/>
    <w:rsid w:val="002B2335"/>
    <w:rsid w:val="002B32E1"/>
    <w:rsid w:val="002B34A8"/>
    <w:rsid w:val="002B4168"/>
    <w:rsid w:val="002B530A"/>
    <w:rsid w:val="002B596B"/>
    <w:rsid w:val="002B5C3B"/>
    <w:rsid w:val="002B5D6B"/>
    <w:rsid w:val="002B5ECE"/>
    <w:rsid w:val="002B6972"/>
    <w:rsid w:val="002B69DE"/>
    <w:rsid w:val="002B6A0D"/>
    <w:rsid w:val="002B754F"/>
    <w:rsid w:val="002B7E80"/>
    <w:rsid w:val="002C081C"/>
    <w:rsid w:val="002C08EC"/>
    <w:rsid w:val="002C0F74"/>
    <w:rsid w:val="002C1134"/>
    <w:rsid w:val="002C1D2D"/>
    <w:rsid w:val="002C278A"/>
    <w:rsid w:val="002C2C5F"/>
    <w:rsid w:val="002C2E84"/>
    <w:rsid w:val="002C333D"/>
    <w:rsid w:val="002C335F"/>
    <w:rsid w:val="002C346B"/>
    <w:rsid w:val="002C3655"/>
    <w:rsid w:val="002C3792"/>
    <w:rsid w:val="002C3AE6"/>
    <w:rsid w:val="002C43A1"/>
    <w:rsid w:val="002C4F5F"/>
    <w:rsid w:val="002C535E"/>
    <w:rsid w:val="002C634A"/>
    <w:rsid w:val="002C7122"/>
    <w:rsid w:val="002C74FF"/>
    <w:rsid w:val="002C7AE7"/>
    <w:rsid w:val="002C7C70"/>
    <w:rsid w:val="002D0EC8"/>
    <w:rsid w:val="002D186A"/>
    <w:rsid w:val="002D1A3C"/>
    <w:rsid w:val="002D2B4D"/>
    <w:rsid w:val="002D3439"/>
    <w:rsid w:val="002D3657"/>
    <w:rsid w:val="002D36E3"/>
    <w:rsid w:val="002D3709"/>
    <w:rsid w:val="002D4AED"/>
    <w:rsid w:val="002D4E43"/>
    <w:rsid w:val="002D523D"/>
    <w:rsid w:val="002D528F"/>
    <w:rsid w:val="002D55F7"/>
    <w:rsid w:val="002D63F8"/>
    <w:rsid w:val="002D77E7"/>
    <w:rsid w:val="002D7ADC"/>
    <w:rsid w:val="002E0884"/>
    <w:rsid w:val="002E09EB"/>
    <w:rsid w:val="002E0ACA"/>
    <w:rsid w:val="002E0F08"/>
    <w:rsid w:val="002E1426"/>
    <w:rsid w:val="002E1B59"/>
    <w:rsid w:val="002E2BAF"/>
    <w:rsid w:val="002E3227"/>
    <w:rsid w:val="002E3841"/>
    <w:rsid w:val="002E38F3"/>
    <w:rsid w:val="002E3E73"/>
    <w:rsid w:val="002E42A1"/>
    <w:rsid w:val="002E4B71"/>
    <w:rsid w:val="002E525F"/>
    <w:rsid w:val="002E5955"/>
    <w:rsid w:val="002E5DCB"/>
    <w:rsid w:val="002E5F31"/>
    <w:rsid w:val="002E6662"/>
    <w:rsid w:val="002E7A89"/>
    <w:rsid w:val="002E7CC0"/>
    <w:rsid w:val="002E7ED8"/>
    <w:rsid w:val="002F029E"/>
    <w:rsid w:val="002F0D54"/>
    <w:rsid w:val="002F0DC0"/>
    <w:rsid w:val="002F14BB"/>
    <w:rsid w:val="002F1A27"/>
    <w:rsid w:val="002F25DA"/>
    <w:rsid w:val="002F283B"/>
    <w:rsid w:val="002F2CA7"/>
    <w:rsid w:val="002F37B4"/>
    <w:rsid w:val="002F4EAD"/>
    <w:rsid w:val="002F4F9C"/>
    <w:rsid w:val="002F4FC8"/>
    <w:rsid w:val="002F52A8"/>
    <w:rsid w:val="002F5BA2"/>
    <w:rsid w:val="002F7526"/>
    <w:rsid w:val="00300144"/>
    <w:rsid w:val="0030015A"/>
    <w:rsid w:val="00300282"/>
    <w:rsid w:val="003004FA"/>
    <w:rsid w:val="003008DB"/>
    <w:rsid w:val="00300DD8"/>
    <w:rsid w:val="0030110A"/>
    <w:rsid w:val="00301F51"/>
    <w:rsid w:val="003023E8"/>
    <w:rsid w:val="00302C48"/>
    <w:rsid w:val="00303112"/>
    <w:rsid w:val="00304483"/>
    <w:rsid w:val="003048DB"/>
    <w:rsid w:val="00304B56"/>
    <w:rsid w:val="003053CD"/>
    <w:rsid w:val="003060B2"/>
    <w:rsid w:val="003060DA"/>
    <w:rsid w:val="003066E7"/>
    <w:rsid w:val="00306A24"/>
    <w:rsid w:val="00306F72"/>
    <w:rsid w:val="003079F8"/>
    <w:rsid w:val="0031086A"/>
    <w:rsid w:val="003109F7"/>
    <w:rsid w:val="0031217C"/>
    <w:rsid w:val="003128B8"/>
    <w:rsid w:val="003129AD"/>
    <w:rsid w:val="00313D3E"/>
    <w:rsid w:val="00313ED7"/>
    <w:rsid w:val="003149E0"/>
    <w:rsid w:val="00314C97"/>
    <w:rsid w:val="003152F8"/>
    <w:rsid w:val="0031600A"/>
    <w:rsid w:val="003160A9"/>
    <w:rsid w:val="00316416"/>
    <w:rsid w:val="00316C19"/>
    <w:rsid w:val="00316DDD"/>
    <w:rsid w:val="00316F16"/>
    <w:rsid w:val="0032042C"/>
    <w:rsid w:val="00320EC1"/>
    <w:rsid w:val="00321249"/>
    <w:rsid w:val="00321888"/>
    <w:rsid w:val="00321EE2"/>
    <w:rsid w:val="00322554"/>
    <w:rsid w:val="003226AF"/>
    <w:rsid w:val="00322A1A"/>
    <w:rsid w:val="00322CA7"/>
    <w:rsid w:val="00323400"/>
    <w:rsid w:val="00323490"/>
    <w:rsid w:val="00323F1B"/>
    <w:rsid w:val="0032409D"/>
    <w:rsid w:val="003245E0"/>
    <w:rsid w:val="00324B0C"/>
    <w:rsid w:val="00325264"/>
    <w:rsid w:val="00325923"/>
    <w:rsid w:val="00325EBA"/>
    <w:rsid w:val="00326397"/>
    <w:rsid w:val="00326560"/>
    <w:rsid w:val="0032657B"/>
    <w:rsid w:val="00326654"/>
    <w:rsid w:val="00326C94"/>
    <w:rsid w:val="00327C92"/>
    <w:rsid w:val="00330623"/>
    <w:rsid w:val="003309DD"/>
    <w:rsid w:val="00331086"/>
    <w:rsid w:val="00331329"/>
    <w:rsid w:val="0033132B"/>
    <w:rsid w:val="00331649"/>
    <w:rsid w:val="00331A28"/>
    <w:rsid w:val="00331E36"/>
    <w:rsid w:val="00332858"/>
    <w:rsid w:val="00332C90"/>
    <w:rsid w:val="003337AC"/>
    <w:rsid w:val="0033389F"/>
    <w:rsid w:val="003338BC"/>
    <w:rsid w:val="00333BC1"/>
    <w:rsid w:val="003346C4"/>
    <w:rsid w:val="00334B34"/>
    <w:rsid w:val="00334BEA"/>
    <w:rsid w:val="003352D5"/>
    <w:rsid w:val="00335362"/>
    <w:rsid w:val="00335729"/>
    <w:rsid w:val="003359C1"/>
    <w:rsid w:val="00335A02"/>
    <w:rsid w:val="00335F2B"/>
    <w:rsid w:val="0033612F"/>
    <w:rsid w:val="00336958"/>
    <w:rsid w:val="00336C03"/>
    <w:rsid w:val="00336D47"/>
    <w:rsid w:val="00337349"/>
    <w:rsid w:val="0033741D"/>
    <w:rsid w:val="00337B30"/>
    <w:rsid w:val="003402E8"/>
    <w:rsid w:val="0034042D"/>
    <w:rsid w:val="00340796"/>
    <w:rsid w:val="00341A6C"/>
    <w:rsid w:val="00341D1A"/>
    <w:rsid w:val="003426A1"/>
    <w:rsid w:val="00342D13"/>
    <w:rsid w:val="00343671"/>
    <w:rsid w:val="003439E1"/>
    <w:rsid w:val="00343BB3"/>
    <w:rsid w:val="00343D2A"/>
    <w:rsid w:val="003440C7"/>
    <w:rsid w:val="003448C3"/>
    <w:rsid w:val="00346565"/>
    <w:rsid w:val="0034740F"/>
    <w:rsid w:val="00347701"/>
    <w:rsid w:val="00347A88"/>
    <w:rsid w:val="00347AF6"/>
    <w:rsid w:val="00347EF1"/>
    <w:rsid w:val="00350E97"/>
    <w:rsid w:val="00351105"/>
    <w:rsid w:val="00351123"/>
    <w:rsid w:val="00351574"/>
    <w:rsid w:val="003519D8"/>
    <w:rsid w:val="003522A8"/>
    <w:rsid w:val="003523EB"/>
    <w:rsid w:val="0035258A"/>
    <w:rsid w:val="003528EF"/>
    <w:rsid w:val="00352C97"/>
    <w:rsid w:val="0035317C"/>
    <w:rsid w:val="00353511"/>
    <w:rsid w:val="0035353B"/>
    <w:rsid w:val="00354FA9"/>
    <w:rsid w:val="00355306"/>
    <w:rsid w:val="003566D9"/>
    <w:rsid w:val="003568F7"/>
    <w:rsid w:val="00356923"/>
    <w:rsid w:val="00357D32"/>
    <w:rsid w:val="0036005B"/>
    <w:rsid w:val="00360166"/>
    <w:rsid w:val="003611F0"/>
    <w:rsid w:val="003613D0"/>
    <w:rsid w:val="00361689"/>
    <w:rsid w:val="00361A3C"/>
    <w:rsid w:val="00362518"/>
    <w:rsid w:val="00363B2E"/>
    <w:rsid w:val="003643B2"/>
    <w:rsid w:val="003652A2"/>
    <w:rsid w:val="003655CE"/>
    <w:rsid w:val="00365D73"/>
    <w:rsid w:val="0036758B"/>
    <w:rsid w:val="00367785"/>
    <w:rsid w:val="003713EF"/>
    <w:rsid w:val="003717C4"/>
    <w:rsid w:val="0037183E"/>
    <w:rsid w:val="00371861"/>
    <w:rsid w:val="00371CDE"/>
    <w:rsid w:val="00371E13"/>
    <w:rsid w:val="0037270C"/>
    <w:rsid w:val="00372D7B"/>
    <w:rsid w:val="00373503"/>
    <w:rsid w:val="00373EF5"/>
    <w:rsid w:val="003746B7"/>
    <w:rsid w:val="00374A7C"/>
    <w:rsid w:val="00374BE0"/>
    <w:rsid w:val="0037569E"/>
    <w:rsid w:val="003764C3"/>
    <w:rsid w:val="00376B70"/>
    <w:rsid w:val="00376C0D"/>
    <w:rsid w:val="00376E82"/>
    <w:rsid w:val="00380664"/>
    <w:rsid w:val="00381285"/>
    <w:rsid w:val="003812C4"/>
    <w:rsid w:val="00381EF2"/>
    <w:rsid w:val="003844D4"/>
    <w:rsid w:val="00384667"/>
    <w:rsid w:val="00384E5F"/>
    <w:rsid w:val="003853D7"/>
    <w:rsid w:val="003855FD"/>
    <w:rsid w:val="00387233"/>
    <w:rsid w:val="003872EA"/>
    <w:rsid w:val="003873CF"/>
    <w:rsid w:val="00387410"/>
    <w:rsid w:val="0038792C"/>
    <w:rsid w:val="00387A0B"/>
    <w:rsid w:val="00390B30"/>
    <w:rsid w:val="00390B60"/>
    <w:rsid w:val="00391239"/>
    <w:rsid w:val="003921E4"/>
    <w:rsid w:val="003926DC"/>
    <w:rsid w:val="00392A68"/>
    <w:rsid w:val="0039317F"/>
    <w:rsid w:val="0039326C"/>
    <w:rsid w:val="003939B8"/>
    <w:rsid w:val="00393FCD"/>
    <w:rsid w:val="003941A7"/>
    <w:rsid w:val="0039430F"/>
    <w:rsid w:val="0039476B"/>
    <w:rsid w:val="0039493D"/>
    <w:rsid w:val="00395E21"/>
    <w:rsid w:val="00395E3D"/>
    <w:rsid w:val="00396207"/>
    <w:rsid w:val="003967E6"/>
    <w:rsid w:val="00396FA9"/>
    <w:rsid w:val="00397713"/>
    <w:rsid w:val="0039783A"/>
    <w:rsid w:val="003A0271"/>
    <w:rsid w:val="003A0886"/>
    <w:rsid w:val="003A12C9"/>
    <w:rsid w:val="003A1655"/>
    <w:rsid w:val="003A1B37"/>
    <w:rsid w:val="003A1C7A"/>
    <w:rsid w:val="003A1C9E"/>
    <w:rsid w:val="003A1F2B"/>
    <w:rsid w:val="003A220C"/>
    <w:rsid w:val="003A24AC"/>
    <w:rsid w:val="003A29E0"/>
    <w:rsid w:val="003A2AEC"/>
    <w:rsid w:val="003A2BEA"/>
    <w:rsid w:val="003A2E69"/>
    <w:rsid w:val="003A3E22"/>
    <w:rsid w:val="003A4342"/>
    <w:rsid w:val="003A44B3"/>
    <w:rsid w:val="003A4A98"/>
    <w:rsid w:val="003A5675"/>
    <w:rsid w:val="003A56D4"/>
    <w:rsid w:val="003A5BB5"/>
    <w:rsid w:val="003A5C66"/>
    <w:rsid w:val="003A6046"/>
    <w:rsid w:val="003A62D6"/>
    <w:rsid w:val="003A661F"/>
    <w:rsid w:val="003A676D"/>
    <w:rsid w:val="003A6AF9"/>
    <w:rsid w:val="003A6F8E"/>
    <w:rsid w:val="003A7507"/>
    <w:rsid w:val="003A7525"/>
    <w:rsid w:val="003A78E3"/>
    <w:rsid w:val="003A7CC1"/>
    <w:rsid w:val="003B0128"/>
    <w:rsid w:val="003B07ED"/>
    <w:rsid w:val="003B1734"/>
    <w:rsid w:val="003B1DC6"/>
    <w:rsid w:val="003B1ED2"/>
    <w:rsid w:val="003B21CD"/>
    <w:rsid w:val="003B2283"/>
    <w:rsid w:val="003B54BE"/>
    <w:rsid w:val="003B5769"/>
    <w:rsid w:val="003B578A"/>
    <w:rsid w:val="003B5DD8"/>
    <w:rsid w:val="003B5ED6"/>
    <w:rsid w:val="003B62A9"/>
    <w:rsid w:val="003B6352"/>
    <w:rsid w:val="003B64F4"/>
    <w:rsid w:val="003B6A3D"/>
    <w:rsid w:val="003B6C1E"/>
    <w:rsid w:val="003B769A"/>
    <w:rsid w:val="003B7A6E"/>
    <w:rsid w:val="003B7B15"/>
    <w:rsid w:val="003B7FCA"/>
    <w:rsid w:val="003C01D9"/>
    <w:rsid w:val="003C0283"/>
    <w:rsid w:val="003C0B00"/>
    <w:rsid w:val="003C0E15"/>
    <w:rsid w:val="003C0EF3"/>
    <w:rsid w:val="003C10A4"/>
    <w:rsid w:val="003C1210"/>
    <w:rsid w:val="003C18E6"/>
    <w:rsid w:val="003C21BB"/>
    <w:rsid w:val="003C294F"/>
    <w:rsid w:val="003C2AB1"/>
    <w:rsid w:val="003C32BD"/>
    <w:rsid w:val="003C361C"/>
    <w:rsid w:val="003C4204"/>
    <w:rsid w:val="003C46D8"/>
    <w:rsid w:val="003C47AB"/>
    <w:rsid w:val="003C4C26"/>
    <w:rsid w:val="003C4C91"/>
    <w:rsid w:val="003C4CDA"/>
    <w:rsid w:val="003C528A"/>
    <w:rsid w:val="003C5298"/>
    <w:rsid w:val="003C5321"/>
    <w:rsid w:val="003C53F0"/>
    <w:rsid w:val="003C565E"/>
    <w:rsid w:val="003C57DC"/>
    <w:rsid w:val="003C62EE"/>
    <w:rsid w:val="003C6868"/>
    <w:rsid w:val="003C7476"/>
    <w:rsid w:val="003D06A6"/>
    <w:rsid w:val="003D0EEE"/>
    <w:rsid w:val="003D10AD"/>
    <w:rsid w:val="003D11A2"/>
    <w:rsid w:val="003D1494"/>
    <w:rsid w:val="003D17E4"/>
    <w:rsid w:val="003D1945"/>
    <w:rsid w:val="003D1A80"/>
    <w:rsid w:val="003D1C7B"/>
    <w:rsid w:val="003D1E97"/>
    <w:rsid w:val="003D23C7"/>
    <w:rsid w:val="003D5246"/>
    <w:rsid w:val="003D55C8"/>
    <w:rsid w:val="003D55EE"/>
    <w:rsid w:val="003D5BC7"/>
    <w:rsid w:val="003D5C84"/>
    <w:rsid w:val="003D5EC1"/>
    <w:rsid w:val="003D61DF"/>
    <w:rsid w:val="003D61EE"/>
    <w:rsid w:val="003D6649"/>
    <w:rsid w:val="003D67C2"/>
    <w:rsid w:val="003D6EC7"/>
    <w:rsid w:val="003D6FBC"/>
    <w:rsid w:val="003D7061"/>
    <w:rsid w:val="003D778A"/>
    <w:rsid w:val="003E0FB4"/>
    <w:rsid w:val="003E127B"/>
    <w:rsid w:val="003E1C88"/>
    <w:rsid w:val="003E203D"/>
    <w:rsid w:val="003E20E3"/>
    <w:rsid w:val="003E2288"/>
    <w:rsid w:val="003E2D97"/>
    <w:rsid w:val="003E33B9"/>
    <w:rsid w:val="003E3725"/>
    <w:rsid w:val="003E3A34"/>
    <w:rsid w:val="003E3D57"/>
    <w:rsid w:val="003E40C1"/>
    <w:rsid w:val="003E4BE7"/>
    <w:rsid w:val="003E4DFD"/>
    <w:rsid w:val="003E4FA3"/>
    <w:rsid w:val="003E51B3"/>
    <w:rsid w:val="003E5CFE"/>
    <w:rsid w:val="003E6199"/>
    <w:rsid w:val="003E72CD"/>
    <w:rsid w:val="003E72EC"/>
    <w:rsid w:val="003E73B6"/>
    <w:rsid w:val="003E7CF1"/>
    <w:rsid w:val="003E7E1E"/>
    <w:rsid w:val="003F0829"/>
    <w:rsid w:val="003F0B5B"/>
    <w:rsid w:val="003F13F4"/>
    <w:rsid w:val="003F16FC"/>
    <w:rsid w:val="003F1852"/>
    <w:rsid w:val="003F223C"/>
    <w:rsid w:val="003F2B45"/>
    <w:rsid w:val="003F3067"/>
    <w:rsid w:val="003F4047"/>
    <w:rsid w:val="003F4993"/>
    <w:rsid w:val="003F4BA5"/>
    <w:rsid w:val="003F4E93"/>
    <w:rsid w:val="003F5B02"/>
    <w:rsid w:val="003F5CFE"/>
    <w:rsid w:val="003F6959"/>
    <w:rsid w:val="003F6E38"/>
    <w:rsid w:val="004004DA"/>
    <w:rsid w:val="004005E0"/>
    <w:rsid w:val="00400E0E"/>
    <w:rsid w:val="004015BC"/>
    <w:rsid w:val="004016FD"/>
    <w:rsid w:val="00401898"/>
    <w:rsid w:val="00401DA9"/>
    <w:rsid w:val="00402563"/>
    <w:rsid w:val="00402DE8"/>
    <w:rsid w:val="00402E3E"/>
    <w:rsid w:val="0040328A"/>
    <w:rsid w:val="00403CCC"/>
    <w:rsid w:val="00403F6C"/>
    <w:rsid w:val="004041B3"/>
    <w:rsid w:val="00404400"/>
    <w:rsid w:val="0040443A"/>
    <w:rsid w:val="00404D2B"/>
    <w:rsid w:val="004065A7"/>
    <w:rsid w:val="004069B4"/>
    <w:rsid w:val="00406F78"/>
    <w:rsid w:val="004076E6"/>
    <w:rsid w:val="00407821"/>
    <w:rsid w:val="004109E6"/>
    <w:rsid w:val="00410ACE"/>
    <w:rsid w:val="00410AD9"/>
    <w:rsid w:val="00410BE0"/>
    <w:rsid w:val="00410C52"/>
    <w:rsid w:val="00410D4E"/>
    <w:rsid w:val="004113D2"/>
    <w:rsid w:val="00411449"/>
    <w:rsid w:val="0041194A"/>
    <w:rsid w:val="004127D9"/>
    <w:rsid w:val="0041286E"/>
    <w:rsid w:val="00412A89"/>
    <w:rsid w:val="00412E63"/>
    <w:rsid w:val="004132C9"/>
    <w:rsid w:val="00413418"/>
    <w:rsid w:val="0041377E"/>
    <w:rsid w:val="00413DEB"/>
    <w:rsid w:val="00413F3D"/>
    <w:rsid w:val="0041438D"/>
    <w:rsid w:val="00414A8C"/>
    <w:rsid w:val="0041522B"/>
    <w:rsid w:val="00415B41"/>
    <w:rsid w:val="00415BAE"/>
    <w:rsid w:val="00415BFB"/>
    <w:rsid w:val="00415ED6"/>
    <w:rsid w:val="0041658A"/>
    <w:rsid w:val="0041733E"/>
    <w:rsid w:val="00417873"/>
    <w:rsid w:val="00417E72"/>
    <w:rsid w:val="00421115"/>
    <w:rsid w:val="00421121"/>
    <w:rsid w:val="00421255"/>
    <w:rsid w:val="0042143A"/>
    <w:rsid w:val="00421576"/>
    <w:rsid w:val="004223B2"/>
    <w:rsid w:val="004227DD"/>
    <w:rsid w:val="00422C2D"/>
    <w:rsid w:val="0042310A"/>
    <w:rsid w:val="00423D74"/>
    <w:rsid w:val="004244F2"/>
    <w:rsid w:val="00424C33"/>
    <w:rsid w:val="00424F61"/>
    <w:rsid w:val="00425244"/>
    <w:rsid w:val="00426279"/>
    <w:rsid w:val="00426BB9"/>
    <w:rsid w:val="00427145"/>
    <w:rsid w:val="004272B2"/>
    <w:rsid w:val="00427400"/>
    <w:rsid w:val="00427776"/>
    <w:rsid w:val="004302D4"/>
    <w:rsid w:val="0043085F"/>
    <w:rsid w:val="0043197D"/>
    <w:rsid w:val="00431983"/>
    <w:rsid w:val="004323A1"/>
    <w:rsid w:val="0043268F"/>
    <w:rsid w:val="0043312A"/>
    <w:rsid w:val="00433FB8"/>
    <w:rsid w:val="004351DB"/>
    <w:rsid w:val="00435915"/>
    <w:rsid w:val="00435C02"/>
    <w:rsid w:val="00435DFF"/>
    <w:rsid w:val="00435F84"/>
    <w:rsid w:val="004360CE"/>
    <w:rsid w:val="00436F7D"/>
    <w:rsid w:val="0043723E"/>
    <w:rsid w:val="00437606"/>
    <w:rsid w:val="004378FF"/>
    <w:rsid w:val="00437A20"/>
    <w:rsid w:val="00437D47"/>
    <w:rsid w:val="00440230"/>
    <w:rsid w:val="00440590"/>
    <w:rsid w:val="0044165B"/>
    <w:rsid w:val="00443ACF"/>
    <w:rsid w:val="00443CD6"/>
    <w:rsid w:val="00443F93"/>
    <w:rsid w:val="00444B98"/>
    <w:rsid w:val="00444E88"/>
    <w:rsid w:val="00444FCA"/>
    <w:rsid w:val="00445405"/>
    <w:rsid w:val="0044588B"/>
    <w:rsid w:val="00445D5B"/>
    <w:rsid w:val="00445FBE"/>
    <w:rsid w:val="0044709E"/>
    <w:rsid w:val="0044710D"/>
    <w:rsid w:val="0044797D"/>
    <w:rsid w:val="00447A92"/>
    <w:rsid w:val="00450012"/>
    <w:rsid w:val="0045105D"/>
    <w:rsid w:val="00452762"/>
    <w:rsid w:val="004538FA"/>
    <w:rsid w:val="0045476B"/>
    <w:rsid w:val="00454FF9"/>
    <w:rsid w:val="004550B7"/>
    <w:rsid w:val="00455121"/>
    <w:rsid w:val="004555AD"/>
    <w:rsid w:val="00455952"/>
    <w:rsid w:val="00455FC1"/>
    <w:rsid w:val="0045601F"/>
    <w:rsid w:val="004562D4"/>
    <w:rsid w:val="00456474"/>
    <w:rsid w:val="00456D05"/>
    <w:rsid w:val="004573B4"/>
    <w:rsid w:val="00457516"/>
    <w:rsid w:val="0045765F"/>
    <w:rsid w:val="00457E7E"/>
    <w:rsid w:val="00460311"/>
    <w:rsid w:val="004612C5"/>
    <w:rsid w:val="004618B0"/>
    <w:rsid w:val="00461A4A"/>
    <w:rsid w:val="00461CD2"/>
    <w:rsid w:val="00462E8C"/>
    <w:rsid w:val="004630F3"/>
    <w:rsid w:val="0046332C"/>
    <w:rsid w:val="00463643"/>
    <w:rsid w:val="00463725"/>
    <w:rsid w:val="00464A49"/>
    <w:rsid w:val="00465A70"/>
    <w:rsid w:val="00465D85"/>
    <w:rsid w:val="00466521"/>
    <w:rsid w:val="00466970"/>
    <w:rsid w:val="00466A62"/>
    <w:rsid w:val="00466B21"/>
    <w:rsid w:val="00466C90"/>
    <w:rsid w:val="00466FAD"/>
    <w:rsid w:val="0046707E"/>
    <w:rsid w:val="004678D6"/>
    <w:rsid w:val="00467BD1"/>
    <w:rsid w:val="00467DA4"/>
    <w:rsid w:val="00467DB3"/>
    <w:rsid w:val="00467E62"/>
    <w:rsid w:val="004700F7"/>
    <w:rsid w:val="00470C11"/>
    <w:rsid w:val="00470DD8"/>
    <w:rsid w:val="00471274"/>
    <w:rsid w:val="0047130E"/>
    <w:rsid w:val="00471364"/>
    <w:rsid w:val="00471367"/>
    <w:rsid w:val="00471390"/>
    <w:rsid w:val="00471591"/>
    <w:rsid w:val="004715BD"/>
    <w:rsid w:val="004718A1"/>
    <w:rsid w:val="00472111"/>
    <w:rsid w:val="00472655"/>
    <w:rsid w:val="00473848"/>
    <w:rsid w:val="00474020"/>
    <w:rsid w:val="004741AF"/>
    <w:rsid w:val="00475367"/>
    <w:rsid w:val="004753C8"/>
    <w:rsid w:val="004753EB"/>
    <w:rsid w:val="00475D26"/>
    <w:rsid w:val="0047606F"/>
    <w:rsid w:val="004767CA"/>
    <w:rsid w:val="00476996"/>
    <w:rsid w:val="00477CB7"/>
    <w:rsid w:val="004803DB"/>
    <w:rsid w:val="004805CE"/>
    <w:rsid w:val="0048088A"/>
    <w:rsid w:val="00480B56"/>
    <w:rsid w:val="004814E9"/>
    <w:rsid w:val="004816BD"/>
    <w:rsid w:val="004817F1"/>
    <w:rsid w:val="00481D87"/>
    <w:rsid w:val="00481ECC"/>
    <w:rsid w:val="004828B7"/>
    <w:rsid w:val="00482AF9"/>
    <w:rsid w:val="00482BBD"/>
    <w:rsid w:val="00483C0B"/>
    <w:rsid w:val="00483E29"/>
    <w:rsid w:val="004841C6"/>
    <w:rsid w:val="00485440"/>
    <w:rsid w:val="00485627"/>
    <w:rsid w:val="00485D1B"/>
    <w:rsid w:val="00485ECA"/>
    <w:rsid w:val="00486D52"/>
    <w:rsid w:val="004873FD"/>
    <w:rsid w:val="00487CBF"/>
    <w:rsid w:val="0049029D"/>
    <w:rsid w:val="00490FD9"/>
    <w:rsid w:val="00491458"/>
    <w:rsid w:val="004917DF"/>
    <w:rsid w:val="00491B0C"/>
    <w:rsid w:val="00491DC2"/>
    <w:rsid w:val="004920C9"/>
    <w:rsid w:val="004927FF"/>
    <w:rsid w:val="00493129"/>
    <w:rsid w:val="004933F9"/>
    <w:rsid w:val="00493487"/>
    <w:rsid w:val="004936CD"/>
    <w:rsid w:val="00493A7F"/>
    <w:rsid w:val="0049419E"/>
    <w:rsid w:val="0049460A"/>
    <w:rsid w:val="004957E4"/>
    <w:rsid w:val="00495985"/>
    <w:rsid w:val="00495B13"/>
    <w:rsid w:val="004962B7"/>
    <w:rsid w:val="00496710"/>
    <w:rsid w:val="00496E4E"/>
    <w:rsid w:val="00497529"/>
    <w:rsid w:val="004976C1"/>
    <w:rsid w:val="00497C1A"/>
    <w:rsid w:val="00497E77"/>
    <w:rsid w:val="00497F5B"/>
    <w:rsid w:val="004A00BF"/>
    <w:rsid w:val="004A0639"/>
    <w:rsid w:val="004A0F10"/>
    <w:rsid w:val="004A11AA"/>
    <w:rsid w:val="004A184F"/>
    <w:rsid w:val="004A1AE1"/>
    <w:rsid w:val="004A1C5E"/>
    <w:rsid w:val="004A2654"/>
    <w:rsid w:val="004A285F"/>
    <w:rsid w:val="004A2A10"/>
    <w:rsid w:val="004A2A39"/>
    <w:rsid w:val="004A2A8F"/>
    <w:rsid w:val="004A2AD7"/>
    <w:rsid w:val="004A320F"/>
    <w:rsid w:val="004A33D1"/>
    <w:rsid w:val="004A3975"/>
    <w:rsid w:val="004A4904"/>
    <w:rsid w:val="004A4CC6"/>
    <w:rsid w:val="004A5400"/>
    <w:rsid w:val="004A5B09"/>
    <w:rsid w:val="004A6068"/>
    <w:rsid w:val="004A63A2"/>
    <w:rsid w:val="004A6BEB"/>
    <w:rsid w:val="004A6CC7"/>
    <w:rsid w:val="004A738A"/>
    <w:rsid w:val="004B00DE"/>
    <w:rsid w:val="004B0996"/>
    <w:rsid w:val="004B0EBC"/>
    <w:rsid w:val="004B13DD"/>
    <w:rsid w:val="004B1B40"/>
    <w:rsid w:val="004B1BC2"/>
    <w:rsid w:val="004B1D60"/>
    <w:rsid w:val="004B34F2"/>
    <w:rsid w:val="004B3728"/>
    <w:rsid w:val="004B396C"/>
    <w:rsid w:val="004B3DB5"/>
    <w:rsid w:val="004B3E33"/>
    <w:rsid w:val="004B41B1"/>
    <w:rsid w:val="004B4D10"/>
    <w:rsid w:val="004B5AAB"/>
    <w:rsid w:val="004B6A0F"/>
    <w:rsid w:val="004B6E16"/>
    <w:rsid w:val="004B6FAF"/>
    <w:rsid w:val="004B7952"/>
    <w:rsid w:val="004B7ADA"/>
    <w:rsid w:val="004C01A7"/>
    <w:rsid w:val="004C062E"/>
    <w:rsid w:val="004C0D32"/>
    <w:rsid w:val="004C0DBE"/>
    <w:rsid w:val="004C13B2"/>
    <w:rsid w:val="004C15DC"/>
    <w:rsid w:val="004C205A"/>
    <w:rsid w:val="004C23D9"/>
    <w:rsid w:val="004C2547"/>
    <w:rsid w:val="004C2562"/>
    <w:rsid w:val="004C2E54"/>
    <w:rsid w:val="004C2EA7"/>
    <w:rsid w:val="004C302F"/>
    <w:rsid w:val="004C318E"/>
    <w:rsid w:val="004C3D2E"/>
    <w:rsid w:val="004C4856"/>
    <w:rsid w:val="004C509F"/>
    <w:rsid w:val="004C522F"/>
    <w:rsid w:val="004C584E"/>
    <w:rsid w:val="004C5E55"/>
    <w:rsid w:val="004C5EE9"/>
    <w:rsid w:val="004C6239"/>
    <w:rsid w:val="004C62B8"/>
    <w:rsid w:val="004C6FBF"/>
    <w:rsid w:val="004C7103"/>
    <w:rsid w:val="004C785F"/>
    <w:rsid w:val="004C7873"/>
    <w:rsid w:val="004D02B3"/>
    <w:rsid w:val="004D10FC"/>
    <w:rsid w:val="004D1301"/>
    <w:rsid w:val="004D2962"/>
    <w:rsid w:val="004D29B2"/>
    <w:rsid w:val="004D2CEE"/>
    <w:rsid w:val="004D3594"/>
    <w:rsid w:val="004D3926"/>
    <w:rsid w:val="004D3D72"/>
    <w:rsid w:val="004D449C"/>
    <w:rsid w:val="004D492A"/>
    <w:rsid w:val="004D58DD"/>
    <w:rsid w:val="004D61CE"/>
    <w:rsid w:val="004D64D6"/>
    <w:rsid w:val="004D66D6"/>
    <w:rsid w:val="004D6B26"/>
    <w:rsid w:val="004D6E46"/>
    <w:rsid w:val="004E14B1"/>
    <w:rsid w:val="004E162E"/>
    <w:rsid w:val="004E1A23"/>
    <w:rsid w:val="004E21C5"/>
    <w:rsid w:val="004E2DA4"/>
    <w:rsid w:val="004E2E38"/>
    <w:rsid w:val="004E32D4"/>
    <w:rsid w:val="004E3C25"/>
    <w:rsid w:val="004E3E8F"/>
    <w:rsid w:val="004E3FC6"/>
    <w:rsid w:val="004E4A9C"/>
    <w:rsid w:val="004E55E3"/>
    <w:rsid w:val="004E62F3"/>
    <w:rsid w:val="004E7608"/>
    <w:rsid w:val="004E7A55"/>
    <w:rsid w:val="004F0199"/>
    <w:rsid w:val="004F01B1"/>
    <w:rsid w:val="004F02EB"/>
    <w:rsid w:val="004F05FD"/>
    <w:rsid w:val="004F1A43"/>
    <w:rsid w:val="004F1FB6"/>
    <w:rsid w:val="004F2818"/>
    <w:rsid w:val="004F2943"/>
    <w:rsid w:val="004F3F28"/>
    <w:rsid w:val="004F47C8"/>
    <w:rsid w:val="004F4A5D"/>
    <w:rsid w:val="004F4CD1"/>
    <w:rsid w:val="004F4E9D"/>
    <w:rsid w:val="004F5B42"/>
    <w:rsid w:val="004F66E4"/>
    <w:rsid w:val="004F66E9"/>
    <w:rsid w:val="004F6898"/>
    <w:rsid w:val="004F68EB"/>
    <w:rsid w:val="004F7024"/>
    <w:rsid w:val="004F71AA"/>
    <w:rsid w:val="004F7ADD"/>
    <w:rsid w:val="00500491"/>
    <w:rsid w:val="00500612"/>
    <w:rsid w:val="005007F4"/>
    <w:rsid w:val="00500A68"/>
    <w:rsid w:val="00501406"/>
    <w:rsid w:val="00501D82"/>
    <w:rsid w:val="005023C9"/>
    <w:rsid w:val="00502D8B"/>
    <w:rsid w:val="00502E61"/>
    <w:rsid w:val="00503340"/>
    <w:rsid w:val="005033DD"/>
    <w:rsid w:val="0050390B"/>
    <w:rsid w:val="00503BC8"/>
    <w:rsid w:val="00503F17"/>
    <w:rsid w:val="00503F81"/>
    <w:rsid w:val="00504104"/>
    <w:rsid w:val="00504609"/>
    <w:rsid w:val="005047EE"/>
    <w:rsid w:val="00504D31"/>
    <w:rsid w:val="0050514F"/>
    <w:rsid w:val="0050562F"/>
    <w:rsid w:val="005070A8"/>
    <w:rsid w:val="00507853"/>
    <w:rsid w:val="00510453"/>
    <w:rsid w:val="005108F5"/>
    <w:rsid w:val="0051099D"/>
    <w:rsid w:val="00510B67"/>
    <w:rsid w:val="00512673"/>
    <w:rsid w:val="005126D9"/>
    <w:rsid w:val="00513E35"/>
    <w:rsid w:val="00514036"/>
    <w:rsid w:val="005140E4"/>
    <w:rsid w:val="005144EC"/>
    <w:rsid w:val="005145A4"/>
    <w:rsid w:val="00514AAF"/>
    <w:rsid w:val="00515332"/>
    <w:rsid w:val="0051543E"/>
    <w:rsid w:val="00515D2B"/>
    <w:rsid w:val="005160E6"/>
    <w:rsid w:val="005166F0"/>
    <w:rsid w:val="00516869"/>
    <w:rsid w:val="00517197"/>
    <w:rsid w:val="005174BE"/>
    <w:rsid w:val="005178FA"/>
    <w:rsid w:val="00517FDB"/>
    <w:rsid w:val="00520237"/>
    <w:rsid w:val="005202B0"/>
    <w:rsid w:val="005203A3"/>
    <w:rsid w:val="00520772"/>
    <w:rsid w:val="00521521"/>
    <w:rsid w:val="00521792"/>
    <w:rsid w:val="005219A8"/>
    <w:rsid w:val="00521CF3"/>
    <w:rsid w:val="0052201F"/>
    <w:rsid w:val="005224D4"/>
    <w:rsid w:val="00522580"/>
    <w:rsid w:val="0052310B"/>
    <w:rsid w:val="00523A11"/>
    <w:rsid w:val="005242DB"/>
    <w:rsid w:val="005243BA"/>
    <w:rsid w:val="00524444"/>
    <w:rsid w:val="0052458E"/>
    <w:rsid w:val="005246E3"/>
    <w:rsid w:val="005256E3"/>
    <w:rsid w:val="0052595A"/>
    <w:rsid w:val="00525A3E"/>
    <w:rsid w:val="0053085F"/>
    <w:rsid w:val="005308CF"/>
    <w:rsid w:val="00530A71"/>
    <w:rsid w:val="00532F36"/>
    <w:rsid w:val="00533A41"/>
    <w:rsid w:val="00533FEB"/>
    <w:rsid w:val="00535571"/>
    <w:rsid w:val="00535B2D"/>
    <w:rsid w:val="00535DF3"/>
    <w:rsid w:val="005370E9"/>
    <w:rsid w:val="0053782D"/>
    <w:rsid w:val="0053793D"/>
    <w:rsid w:val="00537C2D"/>
    <w:rsid w:val="0054039F"/>
    <w:rsid w:val="005403BC"/>
    <w:rsid w:val="00540419"/>
    <w:rsid w:val="0054076F"/>
    <w:rsid w:val="00540F1E"/>
    <w:rsid w:val="00541049"/>
    <w:rsid w:val="00541058"/>
    <w:rsid w:val="005410AD"/>
    <w:rsid w:val="005411A1"/>
    <w:rsid w:val="005414A9"/>
    <w:rsid w:val="00542139"/>
    <w:rsid w:val="005428F6"/>
    <w:rsid w:val="0054295C"/>
    <w:rsid w:val="00542D24"/>
    <w:rsid w:val="005434BC"/>
    <w:rsid w:val="005434D3"/>
    <w:rsid w:val="005434E1"/>
    <w:rsid w:val="005441B0"/>
    <w:rsid w:val="00544CB2"/>
    <w:rsid w:val="00545445"/>
    <w:rsid w:val="00545459"/>
    <w:rsid w:val="005459F3"/>
    <w:rsid w:val="00545CDC"/>
    <w:rsid w:val="00545E77"/>
    <w:rsid w:val="00546597"/>
    <w:rsid w:val="00547DAC"/>
    <w:rsid w:val="00550B03"/>
    <w:rsid w:val="00550D23"/>
    <w:rsid w:val="00550EC7"/>
    <w:rsid w:val="00550EE1"/>
    <w:rsid w:val="00551284"/>
    <w:rsid w:val="005528D5"/>
    <w:rsid w:val="00552A70"/>
    <w:rsid w:val="00553162"/>
    <w:rsid w:val="00553742"/>
    <w:rsid w:val="00553B22"/>
    <w:rsid w:val="00553BF5"/>
    <w:rsid w:val="00553CE3"/>
    <w:rsid w:val="00553F0C"/>
    <w:rsid w:val="0055437F"/>
    <w:rsid w:val="005543B2"/>
    <w:rsid w:val="00554756"/>
    <w:rsid w:val="00554CF4"/>
    <w:rsid w:val="00554DF3"/>
    <w:rsid w:val="00554F2B"/>
    <w:rsid w:val="005550BF"/>
    <w:rsid w:val="00555246"/>
    <w:rsid w:val="005553F6"/>
    <w:rsid w:val="0055546A"/>
    <w:rsid w:val="00555D96"/>
    <w:rsid w:val="0055702A"/>
    <w:rsid w:val="00557522"/>
    <w:rsid w:val="005577B2"/>
    <w:rsid w:val="005608AF"/>
    <w:rsid w:val="00562238"/>
    <w:rsid w:val="0056286D"/>
    <w:rsid w:val="00562BFA"/>
    <w:rsid w:val="0056443D"/>
    <w:rsid w:val="00564663"/>
    <w:rsid w:val="0056469E"/>
    <w:rsid w:val="005647F2"/>
    <w:rsid w:val="00565590"/>
    <w:rsid w:val="00565676"/>
    <w:rsid w:val="005668ED"/>
    <w:rsid w:val="00566ADF"/>
    <w:rsid w:val="005674BE"/>
    <w:rsid w:val="0056780C"/>
    <w:rsid w:val="00570B8B"/>
    <w:rsid w:val="00571624"/>
    <w:rsid w:val="005716EA"/>
    <w:rsid w:val="0057176A"/>
    <w:rsid w:val="00571BCF"/>
    <w:rsid w:val="0057220A"/>
    <w:rsid w:val="005729F5"/>
    <w:rsid w:val="00572B3E"/>
    <w:rsid w:val="00572EFD"/>
    <w:rsid w:val="00573431"/>
    <w:rsid w:val="00573AAE"/>
    <w:rsid w:val="00573CCD"/>
    <w:rsid w:val="00574542"/>
    <w:rsid w:val="00574A77"/>
    <w:rsid w:val="005758AE"/>
    <w:rsid w:val="00575BDB"/>
    <w:rsid w:val="00575C9A"/>
    <w:rsid w:val="00575DC7"/>
    <w:rsid w:val="005766BE"/>
    <w:rsid w:val="005768DB"/>
    <w:rsid w:val="0057707C"/>
    <w:rsid w:val="005771FD"/>
    <w:rsid w:val="00577DF6"/>
    <w:rsid w:val="0058005E"/>
    <w:rsid w:val="00580150"/>
    <w:rsid w:val="0058019F"/>
    <w:rsid w:val="00580317"/>
    <w:rsid w:val="00580416"/>
    <w:rsid w:val="0058086A"/>
    <w:rsid w:val="00581A3E"/>
    <w:rsid w:val="00581BE4"/>
    <w:rsid w:val="00581CF9"/>
    <w:rsid w:val="00581DB4"/>
    <w:rsid w:val="00582932"/>
    <w:rsid w:val="0058504D"/>
    <w:rsid w:val="00585055"/>
    <w:rsid w:val="005851F7"/>
    <w:rsid w:val="00585EC3"/>
    <w:rsid w:val="00585FF0"/>
    <w:rsid w:val="00586A5D"/>
    <w:rsid w:val="00587973"/>
    <w:rsid w:val="0059039B"/>
    <w:rsid w:val="0059062B"/>
    <w:rsid w:val="00590923"/>
    <w:rsid w:val="00590BF4"/>
    <w:rsid w:val="00591D7C"/>
    <w:rsid w:val="0059207F"/>
    <w:rsid w:val="005925B5"/>
    <w:rsid w:val="00593022"/>
    <w:rsid w:val="0059380F"/>
    <w:rsid w:val="00594D28"/>
    <w:rsid w:val="00594E21"/>
    <w:rsid w:val="0059561B"/>
    <w:rsid w:val="00595BF1"/>
    <w:rsid w:val="005962D3"/>
    <w:rsid w:val="00596A66"/>
    <w:rsid w:val="00597900"/>
    <w:rsid w:val="00597AC1"/>
    <w:rsid w:val="00597C5B"/>
    <w:rsid w:val="005A048F"/>
    <w:rsid w:val="005A0967"/>
    <w:rsid w:val="005A0BA7"/>
    <w:rsid w:val="005A1040"/>
    <w:rsid w:val="005A1DB0"/>
    <w:rsid w:val="005A28FD"/>
    <w:rsid w:val="005A2AB1"/>
    <w:rsid w:val="005A2BBE"/>
    <w:rsid w:val="005A305E"/>
    <w:rsid w:val="005A3322"/>
    <w:rsid w:val="005A42C9"/>
    <w:rsid w:val="005A5069"/>
    <w:rsid w:val="005A5B5C"/>
    <w:rsid w:val="005A5D15"/>
    <w:rsid w:val="005A6030"/>
    <w:rsid w:val="005A69B6"/>
    <w:rsid w:val="005A6E5A"/>
    <w:rsid w:val="005A7444"/>
    <w:rsid w:val="005A7CF3"/>
    <w:rsid w:val="005B03EF"/>
    <w:rsid w:val="005B0D4D"/>
    <w:rsid w:val="005B0DE6"/>
    <w:rsid w:val="005B10BB"/>
    <w:rsid w:val="005B1263"/>
    <w:rsid w:val="005B12F3"/>
    <w:rsid w:val="005B1BBC"/>
    <w:rsid w:val="005B3450"/>
    <w:rsid w:val="005B35F8"/>
    <w:rsid w:val="005B37E0"/>
    <w:rsid w:val="005B3FB1"/>
    <w:rsid w:val="005B4A5F"/>
    <w:rsid w:val="005B57AA"/>
    <w:rsid w:val="005B60E4"/>
    <w:rsid w:val="005B6817"/>
    <w:rsid w:val="005B7311"/>
    <w:rsid w:val="005B7511"/>
    <w:rsid w:val="005B7613"/>
    <w:rsid w:val="005B77D9"/>
    <w:rsid w:val="005B7D03"/>
    <w:rsid w:val="005C002F"/>
    <w:rsid w:val="005C004B"/>
    <w:rsid w:val="005C02B4"/>
    <w:rsid w:val="005C11B4"/>
    <w:rsid w:val="005C18EB"/>
    <w:rsid w:val="005C1B29"/>
    <w:rsid w:val="005C2395"/>
    <w:rsid w:val="005C2D17"/>
    <w:rsid w:val="005C2E72"/>
    <w:rsid w:val="005C37AD"/>
    <w:rsid w:val="005C38A3"/>
    <w:rsid w:val="005C3A36"/>
    <w:rsid w:val="005C3E35"/>
    <w:rsid w:val="005C3F63"/>
    <w:rsid w:val="005C4A09"/>
    <w:rsid w:val="005C4CFF"/>
    <w:rsid w:val="005C4FE7"/>
    <w:rsid w:val="005C500B"/>
    <w:rsid w:val="005C5A6B"/>
    <w:rsid w:val="005C5E5B"/>
    <w:rsid w:val="005C6D0B"/>
    <w:rsid w:val="005C6E7D"/>
    <w:rsid w:val="005C74A8"/>
    <w:rsid w:val="005D01E5"/>
    <w:rsid w:val="005D080B"/>
    <w:rsid w:val="005D0815"/>
    <w:rsid w:val="005D0B42"/>
    <w:rsid w:val="005D1D65"/>
    <w:rsid w:val="005D2868"/>
    <w:rsid w:val="005D3173"/>
    <w:rsid w:val="005D3371"/>
    <w:rsid w:val="005D3A00"/>
    <w:rsid w:val="005D3BC8"/>
    <w:rsid w:val="005D3DCD"/>
    <w:rsid w:val="005D4B5F"/>
    <w:rsid w:val="005D4BCB"/>
    <w:rsid w:val="005D6B1A"/>
    <w:rsid w:val="005D6E28"/>
    <w:rsid w:val="005D7763"/>
    <w:rsid w:val="005D7986"/>
    <w:rsid w:val="005E02F2"/>
    <w:rsid w:val="005E0F8A"/>
    <w:rsid w:val="005E1179"/>
    <w:rsid w:val="005E13D8"/>
    <w:rsid w:val="005E17F9"/>
    <w:rsid w:val="005E1E49"/>
    <w:rsid w:val="005E235F"/>
    <w:rsid w:val="005E24CE"/>
    <w:rsid w:val="005E27EC"/>
    <w:rsid w:val="005E327D"/>
    <w:rsid w:val="005E35B7"/>
    <w:rsid w:val="005E3BC4"/>
    <w:rsid w:val="005E4AA8"/>
    <w:rsid w:val="005E4B10"/>
    <w:rsid w:val="005E4D13"/>
    <w:rsid w:val="005E5AE2"/>
    <w:rsid w:val="005E606C"/>
    <w:rsid w:val="005E60BD"/>
    <w:rsid w:val="005E6C9E"/>
    <w:rsid w:val="005E7328"/>
    <w:rsid w:val="005E76CC"/>
    <w:rsid w:val="005E7C21"/>
    <w:rsid w:val="005E7DFA"/>
    <w:rsid w:val="005F0233"/>
    <w:rsid w:val="005F04AB"/>
    <w:rsid w:val="005F0FE0"/>
    <w:rsid w:val="005F19CF"/>
    <w:rsid w:val="005F1B24"/>
    <w:rsid w:val="005F2235"/>
    <w:rsid w:val="005F24D4"/>
    <w:rsid w:val="005F2AA2"/>
    <w:rsid w:val="005F2E86"/>
    <w:rsid w:val="005F2F1C"/>
    <w:rsid w:val="005F2F66"/>
    <w:rsid w:val="005F3318"/>
    <w:rsid w:val="005F33FC"/>
    <w:rsid w:val="005F352D"/>
    <w:rsid w:val="005F3A4E"/>
    <w:rsid w:val="005F3AB3"/>
    <w:rsid w:val="005F3DD4"/>
    <w:rsid w:val="005F3E3F"/>
    <w:rsid w:val="005F488D"/>
    <w:rsid w:val="005F4D2D"/>
    <w:rsid w:val="005F4D68"/>
    <w:rsid w:val="005F4E23"/>
    <w:rsid w:val="005F50CC"/>
    <w:rsid w:val="005F51F4"/>
    <w:rsid w:val="005F5ACA"/>
    <w:rsid w:val="005F5D64"/>
    <w:rsid w:val="005F669F"/>
    <w:rsid w:val="005F6775"/>
    <w:rsid w:val="005F69B3"/>
    <w:rsid w:val="005F70F9"/>
    <w:rsid w:val="005F71D6"/>
    <w:rsid w:val="005F772A"/>
    <w:rsid w:val="005F7942"/>
    <w:rsid w:val="005F794B"/>
    <w:rsid w:val="006000DD"/>
    <w:rsid w:val="00600BFA"/>
    <w:rsid w:val="006016BB"/>
    <w:rsid w:val="00601BC0"/>
    <w:rsid w:val="006033CF"/>
    <w:rsid w:val="00603BCB"/>
    <w:rsid w:val="00604098"/>
    <w:rsid w:val="00604117"/>
    <w:rsid w:val="006044C2"/>
    <w:rsid w:val="00604911"/>
    <w:rsid w:val="00604E0B"/>
    <w:rsid w:val="00604E38"/>
    <w:rsid w:val="006052F9"/>
    <w:rsid w:val="0060701B"/>
    <w:rsid w:val="006076B1"/>
    <w:rsid w:val="00607C54"/>
    <w:rsid w:val="006106DA"/>
    <w:rsid w:val="00610B5E"/>
    <w:rsid w:val="00610CF1"/>
    <w:rsid w:val="006111C3"/>
    <w:rsid w:val="00611681"/>
    <w:rsid w:val="00611841"/>
    <w:rsid w:val="00611A3D"/>
    <w:rsid w:val="006123D5"/>
    <w:rsid w:val="00612585"/>
    <w:rsid w:val="0061268A"/>
    <w:rsid w:val="00612CF6"/>
    <w:rsid w:val="0061304A"/>
    <w:rsid w:val="00613C5A"/>
    <w:rsid w:val="00613E7E"/>
    <w:rsid w:val="006149FA"/>
    <w:rsid w:val="00614FC8"/>
    <w:rsid w:val="006160CA"/>
    <w:rsid w:val="00616128"/>
    <w:rsid w:val="00616B99"/>
    <w:rsid w:val="00616E8E"/>
    <w:rsid w:val="00620C22"/>
    <w:rsid w:val="0062188B"/>
    <w:rsid w:val="00621A99"/>
    <w:rsid w:val="00621C9E"/>
    <w:rsid w:val="00621EBF"/>
    <w:rsid w:val="00621F17"/>
    <w:rsid w:val="00621F6E"/>
    <w:rsid w:val="00622B63"/>
    <w:rsid w:val="00622BC9"/>
    <w:rsid w:val="00622C6B"/>
    <w:rsid w:val="00622EC4"/>
    <w:rsid w:val="0062378E"/>
    <w:rsid w:val="00623CEA"/>
    <w:rsid w:val="00624B53"/>
    <w:rsid w:val="00624B9A"/>
    <w:rsid w:val="00624CF2"/>
    <w:rsid w:val="00625244"/>
    <w:rsid w:val="00625309"/>
    <w:rsid w:val="00625AB4"/>
    <w:rsid w:val="00625D33"/>
    <w:rsid w:val="00625E9A"/>
    <w:rsid w:val="00625F98"/>
    <w:rsid w:val="0062677D"/>
    <w:rsid w:val="00626D60"/>
    <w:rsid w:val="0063032C"/>
    <w:rsid w:val="00630493"/>
    <w:rsid w:val="0063264D"/>
    <w:rsid w:val="00633476"/>
    <w:rsid w:val="00633A04"/>
    <w:rsid w:val="00633C16"/>
    <w:rsid w:val="00635153"/>
    <w:rsid w:val="006353A3"/>
    <w:rsid w:val="00635748"/>
    <w:rsid w:val="0063598A"/>
    <w:rsid w:val="00635A28"/>
    <w:rsid w:val="00635BD7"/>
    <w:rsid w:val="006362C7"/>
    <w:rsid w:val="006366BA"/>
    <w:rsid w:val="006371C9"/>
    <w:rsid w:val="00637CF6"/>
    <w:rsid w:val="00640137"/>
    <w:rsid w:val="00640159"/>
    <w:rsid w:val="006407BE"/>
    <w:rsid w:val="00640B51"/>
    <w:rsid w:val="006410CA"/>
    <w:rsid w:val="00642481"/>
    <w:rsid w:val="0064277D"/>
    <w:rsid w:val="0064281F"/>
    <w:rsid w:val="00642D6D"/>
    <w:rsid w:val="006435AB"/>
    <w:rsid w:val="0064373A"/>
    <w:rsid w:val="006448AB"/>
    <w:rsid w:val="006452B5"/>
    <w:rsid w:val="00645317"/>
    <w:rsid w:val="0064569E"/>
    <w:rsid w:val="0064571F"/>
    <w:rsid w:val="00645ADC"/>
    <w:rsid w:val="00645C42"/>
    <w:rsid w:val="00645C67"/>
    <w:rsid w:val="00645C8F"/>
    <w:rsid w:val="006464EC"/>
    <w:rsid w:val="00646A9D"/>
    <w:rsid w:val="00646B51"/>
    <w:rsid w:val="00646D22"/>
    <w:rsid w:val="00647125"/>
    <w:rsid w:val="006473CE"/>
    <w:rsid w:val="00647636"/>
    <w:rsid w:val="00647A80"/>
    <w:rsid w:val="00647BB5"/>
    <w:rsid w:val="00647C88"/>
    <w:rsid w:val="006502ED"/>
    <w:rsid w:val="006504CA"/>
    <w:rsid w:val="006507D3"/>
    <w:rsid w:val="00651810"/>
    <w:rsid w:val="00651A4F"/>
    <w:rsid w:val="00651EE1"/>
    <w:rsid w:val="00652195"/>
    <w:rsid w:val="0065293B"/>
    <w:rsid w:val="00652A20"/>
    <w:rsid w:val="00652D00"/>
    <w:rsid w:val="00653CB5"/>
    <w:rsid w:val="00654549"/>
    <w:rsid w:val="0065457B"/>
    <w:rsid w:val="006546B2"/>
    <w:rsid w:val="006549BE"/>
    <w:rsid w:val="00654A8D"/>
    <w:rsid w:val="00654F15"/>
    <w:rsid w:val="00655353"/>
    <w:rsid w:val="00655591"/>
    <w:rsid w:val="00655D96"/>
    <w:rsid w:val="006560A0"/>
    <w:rsid w:val="006563EB"/>
    <w:rsid w:val="00656900"/>
    <w:rsid w:val="00656975"/>
    <w:rsid w:val="00657320"/>
    <w:rsid w:val="00657368"/>
    <w:rsid w:val="00657395"/>
    <w:rsid w:val="0065760A"/>
    <w:rsid w:val="00657740"/>
    <w:rsid w:val="00657FC5"/>
    <w:rsid w:val="006602EE"/>
    <w:rsid w:val="006605FF"/>
    <w:rsid w:val="006609CF"/>
    <w:rsid w:val="00660AF8"/>
    <w:rsid w:val="00661028"/>
    <w:rsid w:val="00661038"/>
    <w:rsid w:val="00661141"/>
    <w:rsid w:val="00661A04"/>
    <w:rsid w:val="00661C0C"/>
    <w:rsid w:val="00661D8B"/>
    <w:rsid w:val="00662A7C"/>
    <w:rsid w:val="00662CE8"/>
    <w:rsid w:val="00663246"/>
    <w:rsid w:val="00663745"/>
    <w:rsid w:val="00663FB2"/>
    <w:rsid w:val="00663FD4"/>
    <w:rsid w:val="006650A7"/>
    <w:rsid w:val="00665565"/>
    <w:rsid w:val="00665630"/>
    <w:rsid w:val="00665AAE"/>
    <w:rsid w:val="00665E3C"/>
    <w:rsid w:val="006661FE"/>
    <w:rsid w:val="00666890"/>
    <w:rsid w:val="00666C93"/>
    <w:rsid w:val="00670649"/>
    <w:rsid w:val="00670A14"/>
    <w:rsid w:val="00670C74"/>
    <w:rsid w:val="00671329"/>
    <w:rsid w:val="006719EC"/>
    <w:rsid w:val="00671AF6"/>
    <w:rsid w:val="00671DFB"/>
    <w:rsid w:val="00672017"/>
    <w:rsid w:val="006737D2"/>
    <w:rsid w:val="00673948"/>
    <w:rsid w:val="006744B5"/>
    <w:rsid w:val="00674A70"/>
    <w:rsid w:val="00674CFA"/>
    <w:rsid w:val="00674F4F"/>
    <w:rsid w:val="00675677"/>
    <w:rsid w:val="006757D6"/>
    <w:rsid w:val="006759E9"/>
    <w:rsid w:val="00675FCF"/>
    <w:rsid w:val="00676987"/>
    <w:rsid w:val="006771C5"/>
    <w:rsid w:val="006777FA"/>
    <w:rsid w:val="00677D57"/>
    <w:rsid w:val="00680504"/>
    <w:rsid w:val="0068146F"/>
    <w:rsid w:val="00681514"/>
    <w:rsid w:val="00681664"/>
    <w:rsid w:val="00681AEE"/>
    <w:rsid w:val="006820B4"/>
    <w:rsid w:val="006830B2"/>
    <w:rsid w:val="0068432A"/>
    <w:rsid w:val="006845A1"/>
    <w:rsid w:val="006846F8"/>
    <w:rsid w:val="00684E49"/>
    <w:rsid w:val="00684E8D"/>
    <w:rsid w:val="00685696"/>
    <w:rsid w:val="00686282"/>
    <w:rsid w:val="006868BE"/>
    <w:rsid w:val="00686CBF"/>
    <w:rsid w:val="00686EEA"/>
    <w:rsid w:val="00687C3D"/>
    <w:rsid w:val="00687E7D"/>
    <w:rsid w:val="006903F9"/>
    <w:rsid w:val="006909F5"/>
    <w:rsid w:val="006911A0"/>
    <w:rsid w:val="00691733"/>
    <w:rsid w:val="00691D76"/>
    <w:rsid w:val="00691E3B"/>
    <w:rsid w:val="0069222E"/>
    <w:rsid w:val="006924CB"/>
    <w:rsid w:val="00692EBB"/>
    <w:rsid w:val="006937EF"/>
    <w:rsid w:val="00693F11"/>
    <w:rsid w:val="00693FB7"/>
    <w:rsid w:val="00694697"/>
    <w:rsid w:val="00694954"/>
    <w:rsid w:val="00694D9C"/>
    <w:rsid w:val="00695593"/>
    <w:rsid w:val="00695770"/>
    <w:rsid w:val="00695F0B"/>
    <w:rsid w:val="006967D3"/>
    <w:rsid w:val="006969DD"/>
    <w:rsid w:val="00696CB5"/>
    <w:rsid w:val="00697713"/>
    <w:rsid w:val="006979C2"/>
    <w:rsid w:val="00697AB9"/>
    <w:rsid w:val="00697E6C"/>
    <w:rsid w:val="006A02A2"/>
    <w:rsid w:val="006A0328"/>
    <w:rsid w:val="006A0595"/>
    <w:rsid w:val="006A0802"/>
    <w:rsid w:val="006A0A86"/>
    <w:rsid w:val="006A0ABA"/>
    <w:rsid w:val="006A0CE3"/>
    <w:rsid w:val="006A112B"/>
    <w:rsid w:val="006A118C"/>
    <w:rsid w:val="006A1984"/>
    <w:rsid w:val="006A1A01"/>
    <w:rsid w:val="006A2767"/>
    <w:rsid w:val="006A2B2F"/>
    <w:rsid w:val="006A2CBE"/>
    <w:rsid w:val="006A3099"/>
    <w:rsid w:val="006A361B"/>
    <w:rsid w:val="006A38F5"/>
    <w:rsid w:val="006A4CA6"/>
    <w:rsid w:val="006A4CB4"/>
    <w:rsid w:val="006A664D"/>
    <w:rsid w:val="006A6828"/>
    <w:rsid w:val="006A687D"/>
    <w:rsid w:val="006A6D9E"/>
    <w:rsid w:val="006A6FD5"/>
    <w:rsid w:val="006A739E"/>
    <w:rsid w:val="006B0096"/>
    <w:rsid w:val="006B03B0"/>
    <w:rsid w:val="006B0F62"/>
    <w:rsid w:val="006B120F"/>
    <w:rsid w:val="006B1779"/>
    <w:rsid w:val="006B1935"/>
    <w:rsid w:val="006B2387"/>
    <w:rsid w:val="006B29EC"/>
    <w:rsid w:val="006B2F82"/>
    <w:rsid w:val="006B3794"/>
    <w:rsid w:val="006B469D"/>
    <w:rsid w:val="006B46F4"/>
    <w:rsid w:val="006B493C"/>
    <w:rsid w:val="006B56E7"/>
    <w:rsid w:val="006B5D7E"/>
    <w:rsid w:val="006B6D34"/>
    <w:rsid w:val="006B7659"/>
    <w:rsid w:val="006B7B83"/>
    <w:rsid w:val="006C038A"/>
    <w:rsid w:val="006C052B"/>
    <w:rsid w:val="006C07B6"/>
    <w:rsid w:val="006C07DA"/>
    <w:rsid w:val="006C0C5E"/>
    <w:rsid w:val="006C1317"/>
    <w:rsid w:val="006C19E7"/>
    <w:rsid w:val="006C26E1"/>
    <w:rsid w:val="006C2774"/>
    <w:rsid w:val="006C30B8"/>
    <w:rsid w:val="006C360C"/>
    <w:rsid w:val="006C4980"/>
    <w:rsid w:val="006C5697"/>
    <w:rsid w:val="006C6B51"/>
    <w:rsid w:val="006C6ED2"/>
    <w:rsid w:val="006C79B2"/>
    <w:rsid w:val="006C79D0"/>
    <w:rsid w:val="006D02B6"/>
    <w:rsid w:val="006D0CC8"/>
    <w:rsid w:val="006D10C9"/>
    <w:rsid w:val="006D1250"/>
    <w:rsid w:val="006D138D"/>
    <w:rsid w:val="006D1400"/>
    <w:rsid w:val="006D2D42"/>
    <w:rsid w:val="006D2FE1"/>
    <w:rsid w:val="006D350E"/>
    <w:rsid w:val="006D46A0"/>
    <w:rsid w:val="006D47FB"/>
    <w:rsid w:val="006D4857"/>
    <w:rsid w:val="006D4B0E"/>
    <w:rsid w:val="006D4D79"/>
    <w:rsid w:val="006D507C"/>
    <w:rsid w:val="006D518D"/>
    <w:rsid w:val="006D573A"/>
    <w:rsid w:val="006D620F"/>
    <w:rsid w:val="006D6682"/>
    <w:rsid w:val="006D69E6"/>
    <w:rsid w:val="006D6DD1"/>
    <w:rsid w:val="006D7191"/>
    <w:rsid w:val="006D71E7"/>
    <w:rsid w:val="006D7302"/>
    <w:rsid w:val="006D7655"/>
    <w:rsid w:val="006D7D0D"/>
    <w:rsid w:val="006E00EA"/>
    <w:rsid w:val="006E0293"/>
    <w:rsid w:val="006E0683"/>
    <w:rsid w:val="006E09F7"/>
    <w:rsid w:val="006E110C"/>
    <w:rsid w:val="006E1315"/>
    <w:rsid w:val="006E1C12"/>
    <w:rsid w:val="006E1C81"/>
    <w:rsid w:val="006E1E56"/>
    <w:rsid w:val="006E213C"/>
    <w:rsid w:val="006E260F"/>
    <w:rsid w:val="006E3087"/>
    <w:rsid w:val="006E319F"/>
    <w:rsid w:val="006E320C"/>
    <w:rsid w:val="006E3267"/>
    <w:rsid w:val="006E3BF2"/>
    <w:rsid w:val="006E432F"/>
    <w:rsid w:val="006E4973"/>
    <w:rsid w:val="006E4FC3"/>
    <w:rsid w:val="006E5904"/>
    <w:rsid w:val="006E63FE"/>
    <w:rsid w:val="006E75F7"/>
    <w:rsid w:val="006E7805"/>
    <w:rsid w:val="006E78B4"/>
    <w:rsid w:val="006F0380"/>
    <w:rsid w:val="006F043B"/>
    <w:rsid w:val="006F0729"/>
    <w:rsid w:val="006F0760"/>
    <w:rsid w:val="006F0A59"/>
    <w:rsid w:val="006F0A78"/>
    <w:rsid w:val="006F12EF"/>
    <w:rsid w:val="006F1317"/>
    <w:rsid w:val="006F13A2"/>
    <w:rsid w:val="006F146F"/>
    <w:rsid w:val="006F172F"/>
    <w:rsid w:val="006F1A56"/>
    <w:rsid w:val="006F1E05"/>
    <w:rsid w:val="006F29A6"/>
    <w:rsid w:val="006F32BF"/>
    <w:rsid w:val="006F3814"/>
    <w:rsid w:val="006F3ACD"/>
    <w:rsid w:val="006F3FF0"/>
    <w:rsid w:val="006F40B9"/>
    <w:rsid w:val="006F4330"/>
    <w:rsid w:val="006F44EB"/>
    <w:rsid w:val="006F44FB"/>
    <w:rsid w:val="006F472A"/>
    <w:rsid w:val="006F4FB1"/>
    <w:rsid w:val="006F5E8A"/>
    <w:rsid w:val="006F630A"/>
    <w:rsid w:val="006F6B47"/>
    <w:rsid w:val="00700104"/>
    <w:rsid w:val="007007B6"/>
    <w:rsid w:val="007008E1"/>
    <w:rsid w:val="00700BBE"/>
    <w:rsid w:val="00700CB9"/>
    <w:rsid w:val="00701030"/>
    <w:rsid w:val="007010B1"/>
    <w:rsid w:val="0070227C"/>
    <w:rsid w:val="00702466"/>
    <w:rsid w:val="0070261A"/>
    <w:rsid w:val="00702D77"/>
    <w:rsid w:val="00703862"/>
    <w:rsid w:val="00704835"/>
    <w:rsid w:val="00705077"/>
    <w:rsid w:val="007053CF"/>
    <w:rsid w:val="00705921"/>
    <w:rsid w:val="007060BC"/>
    <w:rsid w:val="007063E9"/>
    <w:rsid w:val="00706CE0"/>
    <w:rsid w:val="00707AD1"/>
    <w:rsid w:val="007101C4"/>
    <w:rsid w:val="00710429"/>
    <w:rsid w:val="00710671"/>
    <w:rsid w:val="00710794"/>
    <w:rsid w:val="00710798"/>
    <w:rsid w:val="00710FD8"/>
    <w:rsid w:val="0071107C"/>
    <w:rsid w:val="0071109A"/>
    <w:rsid w:val="0071165E"/>
    <w:rsid w:val="00711EE7"/>
    <w:rsid w:val="0071212C"/>
    <w:rsid w:val="00712ED4"/>
    <w:rsid w:val="00713852"/>
    <w:rsid w:val="00713B43"/>
    <w:rsid w:val="00714D0A"/>
    <w:rsid w:val="00714D98"/>
    <w:rsid w:val="00714F49"/>
    <w:rsid w:val="00714FDC"/>
    <w:rsid w:val="00715E88"/>
    <w:rsid w:val="00715F8A"/>
    <w:rsid w:val="0071624C"/>
    <w:rsid w:val="00716E8A"/>
    <w:rsid w:val="00716F09"/>
    <w:rsid w:val="007210E6"/>
    <w:rsid w:val="00721126"/>
    <w:rsid w:val="007214BA"/>
    <w:rsid w:val="00721644"/>
    <w:rsid w:val="0072168F"/>
    <w:rsid w:val="00721810"/>
    <w:rsid w:val="00721E8E"/>
    <w:rsid w:val="007229F5"/>
    <w:rsid w:val="00722B35"/>
    <w:rsid w:val="00722ED5"/>
    <w:rsid w:val="0072300E"/>
    <w:rsid w:val="007232F8"/>
    <w:rsid w:val="00723648"/>
    <w:rsid w:val="00723F85"/>
    <w:rsid w:val="00724D76"/>
    <w:rsid w:val="00725392"/>
    <w:rsid w:val="007258C6"/>
    <w:rsid w:val="0072673B"/>
    <w:rsid w:val="00726F56"/>
    <w:rsid w:val="00727002"/>
    <w:rsid w:val="00727398"/>
    <w:rsid w:val="00727AB9"/>
    <w:rsid w:val="00727B1B"/>
    <w:rsid w:val="00730A7A"/>
    <w:rsid w:val="00730BEC"/>
    <w:rsid w:val="00730BED"/>
    <w:rsid w:val="007316C6"/>
    <w:rsid w:val="007317CF"/>
    <w:rsid w:val="00731857"/>
    <w:rsid w:val="00731A8F"/>
    <w:rsid w:val="00731E96"/>
    <w:rsid w:val="00732156"/>
    <w:rsid w:val="007324C4"/>
    <w:rsid w:val="00732E75"/>
    <w:rsid w:val="0073336C"/>
    <w:rsid w:val="007339BA"/>
    <w:rsid w:val="00733A6B"/>
    <w:rsid w:val="00733C71"/>
    <w:rsid w:val="00733C7D"/>
    <w:rsid w:val="007342A4"/>
    <w:rsid w:val="0073441D"/>
    <w:rsid w:val="00734BB8"/>
    <w:rsid w:val="00735014"/>
    <w:rsid w:val="00735A49"/>
    <w:rsid w:val="00735A5E"/>
    <w:rsid w:val="00736173"/>
    <w:rsid w:val="007364F2"/>
    <w:rsid w:val="00736C7E"/>
    <w:rsid w:val="00736FBA"/>
    <w:rsid w:val="00736FDE"/>
    <w:rsid w:val="00737116"/>
    <w:rsid w:val="007404E4"/>
    <w:rsid w:val="00740513"/>
    <w:rsid w:val="007410F5"/>
    <w:rsid w:val="007416CA"/>
    <w:rsid w:val="00741F0E"/>
    <w:rsid w:val="00742419"/>
    <w:rsid w:val="0074289C"/>
    <w:rsid w:val="007428BC"/>
    <w:rsid w:val="00742A67"/>
    <w:rsid w:val="00742BE3"/>
    <w:rsid w:val="00743D00"/>
    <w:rsid w:val="0074458A"/>
    <w:rsid w:val="00744591"/>
    <w:rsid w:val="007447D0"/>
    <w:rsid w:val="007458C1"/>
    <w:rsid w:val="00745D6D"/>
    <w:rsid w:val="00746ABE"/>
    <w:rsid w:val="00746D09"/>
    <w:rsid w:val="0074700D"/>
    <w:rsid w:val="00747771"/>
    <w:rsid w:val="00750252"/>
    <w:rsid w:val="007503A7"/>
    <w:rsid w:val="00750750"/>
    <w:rsid w:val="00750967"/>
    <w:rsid w:val="00750ACB"/>
    <w:rsid w:val="0075192F"/>
    <w:rsid w:val="00751E69"/>
    <w:rsid w:val="00752188"/>
    <w:rsid w:val="0075270C"/>
    <w:rsid w:val="0075273C"/>
    <w:rsid w:val="00752773"/>
    <w:rsid w:val="00752D95"/>
    <w:rsid w:val="0075320F"/>
    <w:rsid w:val="00754042"/>
    <w:rsid w:val="00754115"/>
    <w:rsid w:val="00754523"/>
    <w:rsid w:val="00754682"/>
    <w:rsid w:val="0075560D"/>
    <w:rsid w:val="00755CDF"/>
    <w:rsid w:val="00755F59"/>
    <w:rsid w:val="007567D2"/>
    <w:rsid w:val="00756942"/>
    <w:rsid w:val="00756A0B"/>
    <w:rsid w:val="00756BC7"/>
    <w:rsid w:val="00757AC0"/>
    <w:rsid w:val="0076019C"/>
    <w:rsid w:val="007606C1"/>
    <w:rsid w:val="007610D4"/>
    <w:rsid w:val="0076142E"/>
    <w:rsid w:val="007616BD"/>
    <w:rsid w:val="00761EC6"/>
    <w:rsid w:val="00762D46"/>
    <w:rsid w:val="00762F55"/>
    <w:rsid w:val="00763E4D"/>
    <w:rsid w:val="0076428E"/>
    <w:rsid w:val="00765304"/>
    <w:rsid w:val="00765E56"/>
    <w:rsid w:val="00765E57"/>
    <w:rsid w:val="007671C0"/>
    <w:rsid w:val="00767B2F"/>
    <w:rsid w:val="00770044"/>
    <w:rsid w:val="00770643"/>
    <w:rsid w:val="00770994"/>
    <w:rsid w:val="00771237"/>
    <w:rsid w:val="00771574"/>
    <w:rsid w:val="00771941"/>
    <w:rsid w:val="00771EC2"/>
    <w:rsid w:val="00772160"/>
    <w:rsid w:val="007722D9"/>
    <w:rsid w:val="007725FA"/>
    <w:rsid w:val="00772A37"/>
    <w:rsid w:val="00772F50"/>
    <w:rsid w:val="00773121"/>
    <w:rsid w:val="007736B4"/>
    <w:rsid w:val="0077372C"/>
    <w:rsid w:val="00773E30"/>
    <w:rsid w:val="007742EF"/>
    <w:rsid w:val="00774513"/>
    <w:rsid w:val="007751A5"/>
    <w:rsid w:val="00775404"/>
    <w:rsid w:val="007755C8"/>
    <w:rsid w:val="00775698"/>
    <w:rsid w:val="007809E5"/>
    <w:rsid w:val="00780A4C"/>
    <w:rsid w:val="00780B06"/>
    <w:rsid w:val="00780C8B"/>
    <w:rsid w:val="00781047"/>
    <w:rsid w:val="007828C7"/>
    <w:rsid w:val="00782C37"/>
    <w:rsid w:val="00783D63"/>
    <w:rsid w:val="007849AF"/>
    <w:rsid w:val="00784A62"/>
    <w:rsid w:val="00784E86"/>
    <w:rsid w:val="007851D3"/>
    <w:rsid w:val="007853B8"/>
    <w:rsid w:val="0078549B"/>
    <w:rsid w:val="007854D5"/>
    <w:rsid w:val="007856F3"/>
    <w:rsid w:val="007859E3"/>
    <w:rsid w:val="00785AB1"/>
    <w:rsid w:val="007864C9"/>
    <w:rsid w:val="007868AC"/>
    <w:rsid w:val="00786FD3"/>
    <w:rsid w:val="007873CC"/>
    <w:rsid w:val="00787EBE"/>
    <w:rsid w:val="00790B9C"/>
    <w:rsid w:val="0079128E"/>
    <w:rsid w:val="007917D9"/>
    <w:rsid w:val="0079209B"/>
    <w:rsid w:val="007927B8"/>
    <w:rsid w:val="0079318D"/>
    <w:rsid w:val="00793E12"/>
    <w:rsid w:val="00793F17"/>
    <w:rsid w:val="007941F2"/>
    <w:rsid w:val="007945E9"/>
    <w:rsid w:val="0079743E"/>
    <w:rsid w:val="007A02B0"/>
    <w:rsid w:val="007A044E"/>
    <w:rsid w:val="007A06FA"/>
    <w:rsid w:val="007A0EF4"/>
    <w:rsid w:val="007A14D5"/>
    <w:rsid w:val="007A1E7C"/>
    <w:rsid w:val="007A2434"/>
    <w:rsid w:val="007A255C"/>
    <w:rsid w:val="007A27A5"/>
    <w:rsid w:val="007A2ED1"/>
    <w:rsid w:val="007A325B"/>
    <w:rsid w:val="007A3562"/>
    <w:rsid w:val="007A36CE"/>
    <w:rsid w:val="007A3824"/>
    <w:rsid w:val="007A4346"/>
    <w:rsid w:val="007A444B"/>
    <w:rsid w:val="007A4520"/>
    <w:rsid w:val="007A5A97"/>
    <w:rsid w:val="007A5B11"/>
    <w:rsid w:val="007A672C"/>
    <w:rsid w:val="007A6CA9"/>
    <w:rsid w:val="007A6E6A"/>
    <w:rsid w:val="007A72A6"/>
    <w:rsid w:val="007A7580"/>
    <w:rsid w:val="007A79F3"/>
    <w:rsid w:val="007B1643"/>
    <w:rsid w:val="007B1688"/>
    <w:rsid w:val="007B1A87"/>
    <w:rsid w:val="007B2273"/>
    <w:rsid w:val="007B2700"/>
    <w:rsid w:val="007B2FD0"/>
    <w:rsid w:val="007B472C"/>
    <w:rsid w:val="007B4B43"/>
    <w:rsid w:val="007B4D3D"/>
    <w:rsid w:val="007B529C"/>
    <w:rsid w:val="007B53AB"/>
    <w:rsid w:val="007B584B"/>
    <w:rsid w:val="007B5BBE"/>
    <w:rsid w:val="007B5C9B"/>
    <w:rsid w:val="007B60F7"/>
    <w:rsid w:val="007B641C"/>
    <w:rsid w:val="007B688A"/>
    <w:rsid w:val="007B6F89"/>
    <w:rsid w:val="007B7A38"/>
    <w:rsid w:val="007C0476"/>
    <w:rsid w:val="007C07C5"/>
    <w:rsid w:val="007C0A57"/>
    <w:rsid w:val="007C0D0A"/>
    <w:rsid w:val="007C0DAD"/>
    <w:rsid w:val="007C0FDF"/>
    <w:rsid w:val="007C13AF"/>
    <w:rsid w:val="007C1A9D"/>
    <w:rsid w:val="007C1BAB"/>
    <w:rsid w:val="007C23A9"/>
    <w:rsid w:val="007C3852"/>
    <w:rsid w:val="007C3916"/>
    <w:rsid w:val="007C3939"/>
    <w:rsid w:val="007C4465"/>
    <w:rsid w:val="007C4BBC"/>
    <w:rsid w:val="007C4F74"/>
    <w:rsid w:val="007C5197"/>
    <w:rsid w:val="007C5315"/>
    <w:rsid w:val="007C5926"/>
    <w:rsid w:val="007C5EAA"/>
    <w:rsid w:val="007C7569"/>
    <w:rsid w:val="007C7E3F"/>
    <w:rsid w:val="007D0AE1"/>
    <w:rsid w:val="007D0B41"/>
    <w:rsid w:val="007D0E80"/>
    <w:rsid w:val="007D1088"/>
    <w:rsid w:val="007D227F"/>
    <w:rsid w:val="007D260D"/>
    <w:rsid w:val="007D2AE1"/>
    <w:rsid w:val="007D2D5A"/>
    <w:rsid w:val="007D3AF3"/>
    <w:rsid w:val="007D3D0F"/>
    <w:rsid w:val="007D5484"/>
    <w:rsid w:val="007D54CD"/>
    <w:rsid w:val="007D5C0D"/>
    <w:rsid w:val="007D5C80"/>
    <w:rsid w:val="007D648B"/>
    <w:rsid w:val="007D655D"/>
    <w:rsid w:val="007D6697"/>
    <w:rsid w:val="007D6FD5"/>
    <w:rsid w:val="007D6FE9"/>
    <w:rsid w:val="007D7DA9"/>
    <w:rsid w:val="007E001B"/>
    <w:rsid w:val="007E108B"/>
    <w:rsid w:val="007E1D0E"/>
    <w:rsid w:val="007E1F8C"/>
    <w:rsid w:val="007E1FF2"/>
    <w:rsid w:val="007E2485"/>
    <w:rsid w:val="007E254E"/>
    <w:rsid w:val="007E3255"/>
    <w:rsid w:val="007E3613"/>
    <w:rsid w:val="007E4F8E"/>
    <w:rsid w:val="007E5D49"/>
    <w:rsid w:val="007E6466"/>
    <w:rsid w:val="007E6AA1"/>
    <w:rsid w:val="007E6BFE"/>
    <w:rsid w:val="007E6DFE"/>
    <w:rsid w:val="007E7416"/>
    <w:rsid w:val="007E7729"/>
    <w:rsid w:val="007E7A2D"/>
    <w:rsid w:val="007F04DC"/>
    <w:rsid w:val="007F0C70"/>
    <w:rsid w:val="007F1692"/>
    <w:rsid w:val="007F1C45"/>
    <w:rsid w:val="007F2114"/>
    <w:rsid w:val="007F22C2"/>
    <w:rsid w:val="007F250A"/>
    <w:rsid w:val="007F2F30"/>
    <w:rsid w:val="007F2FF3"/>
    <w:rsid w:val="007F3414"/>
    <w:rsid w:val="007F3637"/>
    <w:rsid w:val="007F3654"/>
    <w:rsid w:val="007F37AA"/>
    <w:rsid w:val="007F3A8E"/>
    <w:rsid w:val="007F3E68"/>
    <w:rsid w:val="007F481E"/>
    <w:rsid w:val="007F511A"/>
    <w:rsid w:val="007F51E1"/>
    <w:rsid w:val="007F5A3C"/>
    <w:rsid w:val="007F5A75"/>
    <w:rsid w:val="007F5D39"/>
    <w:rsid w:val="007F5E12"/>
    <w:rsid w:val="007F6A3A"/>
    <w:rsid w:val="007F75EB"/>
    <w:rsid w:val="007F7908"/>
    <w:rsid w:val="00800A4D"/>
    <w:rsid w:val="008021D4"/>
    <w:rsid w:val="00802543"/>
    <w:rsid w:val="0080363B"/>
    <w:rsid w:val="00803697"/>
    <w:rsid w:val="00803D34"/>
    <w:rsid w:val="00803E3E"/>
    <w:rsid w:val="0080410E"/>
    <w:rsid w:val="00804393"/>
    <w:rsid w:val="00804BC5"/>
    <w:rsid w:val="00804C73"/>
    <w:rsid w:val="00805D58"/>
    <w:rsid w:val="00805F36"/>
    <w:rsid w:val="00806529"/>
    <w:rsid w:val="0080676E"/>
    <w:rsid w:val="00806A9E"/>
    <w:rsid w:val="00806ECA"/>
    <w:rsid w:val="0080776B"/>
    <w:rsid w:val="00807939"/>
    <w:rsid w:val="008103FB"/>
    <w:rsid w:val="00810960"/>
    <w:rsid w:val="008109FD"/>
    <w:rsid w:val="0081122F"/>
    <w:rsid w:val="00811E4E"/>
    <w:rsid w:val="00812081"/>
    <w:rsid w:val="00812091"/>
    <w:rsid w:val="008124DF"/>
    <w:rsid w:val="00812A84"/>
    <w:rsid w:val="00812AA3"/>
    <w:rsid w:val="0081308C"/>
    <w:rsid w:val="008137C7"/>
    <w:rsid w:val="00813A15"/>
    <w:rsid w:val="00814491"/>
    <w:rsid w:val="00814D09"/>
    <w:rsid w:val="008157C2"/>
    <w:rsid w:val="00815870"/>
    <w:rsid w:val="00815C9C"/>
    <w:rsid w:val="00816520"/>
    <w:rsid w:val="008166C6"/>
    <w:rsid w:val="008169E6"/>
    <w:rsid w:val="00817285"/>
    <w:rsid w:val="0082033B"/>
    <w:rsid w:val="008205BB"/>
    <w:rsid w:val="008207C2"/>
    <w:rsid w:val="00820F24"/>
    <w:rsid w:val="008212EE"/>
    <w:rsid w:val="008222F1"/>
    <w:rsid w:val="00823221"/>
    <w:rsid w:val="00824022"/>
    <w:rsid w:val="008257E0"/>
    <w:rsid w:val="00825BDF"/>
    <w:rsid w:val="00825D25"/>
    <w:rsid w:val="00825F67"/>
    <w:rsid w:val="00826387"/>
    <w:rsid w:val="00826494"/>
    <w:rsid w:val="00826696"/>
    <w:rsid w:val="00826B31"/>
    <w:rsid w:val="00826DC8"/>
    <w:rsid w:val="008270CE"/>
    <w:rsid w:val="00827B96"/>
    <w:rsid w:val="008301F5"/>
    <w:rsid w:val="00830C12"/>
    <w:rsid w:val="00831635"/>
    <w:rsid w:val="008318C7"/>
    <w:rsid w:val="00831A2D"/>
    <w:rsid w:val="00832039"/>
    <w:rsid w:val="008322C4"/>
    <w:rsid w:val="008325A4"/>
    <w:rsid w:val="0083335B"/>
    <w:rsid w:val="00833A53"/>
    <w:rsid w:val="00833C28"/>
    <w:rsid w:val="00833D95"/>
    <w:rsid w:val="00833F91"/>
    <w:rsid w:val="00834318"/>
    <w:rsid w:val="00834D5E"/>
    <w:rsid w:val="00835189"/>
    <w:rsid w:val="00835198"/>
    <w:rsid w:val="00835ED1"/>
    <w:rsid w:val="00835EF7"/>
    <w:rsid w:val="00835F82"/>
    <w:rsid w:val="008362AC"/>
    <w:rsid w:val="00836D64"/>
    <w:rsid w:val="00836F3D"/>
    <w:rsid w:val="008373A2"/>
    <w:rsid w:val="00837A35"/>
    <w:rsid w:val="00837C14"/>
    <w:rsid w:val="0084015F"/>
    <w:rsid w:val="00840196"/>
    <w:rsid w:val="0084098C"/>
    <w:rsid w:val="00840B22"/>
    <w:rsid w:val="00841250"/>
    <w:rsid w:val="0084190D"/>
    <w:rsid w:val="00841E63"/>
    <w:rsid w:val="008425B0"/>
    <w:rsid w:val="0084348C"/>
    <w:rsid w:val="00843DD0"/>
    <w:rsid w:val="008442CF"/>
    <w:rsid w:val="008444B1"/>
    <w:rsid w:val="00844694"/>
    <w:rsid w:val="00844DD3"/>
    <w:rsid w:val="008462A9"/>
    <w:rsid w:val="0084638F"/>
    <w:rsid w:val="00846490"/>
    <w:rsid w:val="00846513"/>
    <w:rsid w:val="0084654B"/>
    <w:rsid w:val="00846F94"/>
    <w:rsid w:val="0084718D"/>
    <w:rsid w:val="0084783A"/>
    <w:rsid w:val="008501B0"/>
    <w:rsid w:val="008507CC"/>
    <w:rsid w:val="00850892"/>
    <w:rsid w:val="00850FAC"/>
    <w:rsid w:val="00852589"/>
    <w:rsid w:val="0085278E"/>
    <w:rsid w:val="00852879"/>
    <w:rsid w:val="00852F55"/>
    <w:rsid w:val="0085300C"/>
    <w:rsid w:val="008532D9"/>
    <w:rsid w:val="00853BB6"/>
    <w:rsid w:val="00853DA3"/>
    <w:rsid w:val="008544EB"/>
    <w:rsid w:val="008547A4"/>
    <w:rsid w:val="00854C91"/>
    <w:rsid w:val="00856777"/>
    <w:rsid w:val="00856BFD"/>
    <w:rsid w:val="00856E55"/>
    <w:rsid w:val="00860024"/>
    <w:rsid w:val="00860341"/>
    <w:rsid w:val="00860759"/>
    <w:rsid w:val="0086088F"/>
    <w:rsid w:val="00860B53"/>
    <w:rsid w:val="008610E9"/>
    <w:rsid w:val="008611CB"/>
    <w:rsid w:val="008613B4"/>
    <w:rsid w:val="0086171E"/>
    <w:rsid w:val="00861E41"/>
    <w:rsid w:val="00862150"/>
    <w:rsid w:val="008623C2"/>
    <w:rsid w:val="008625CF"/>
    <w:rsid w:val="0086268F"/>
    <w:rsid w:val="008634E7"/>
    <w:rsid w:val="00863BD7"/>
    <w:rsid w:val="008640D2"/>
    <w:rsid w:val="008644B1"/>
    <w:rsid w:val="008647CD"/>
    <w:rsid w:val="00866293"/>
    <w:rsid w:val="00866330"/>
    <w:rsid w:val="00866851"/>
    <w:rsid w:val="00866E1D"/>
    <w:rsid w:val="00866F0B"/>
    <w:rsid w:val="00867777"/>
    <w:rsid w:val="00867B21"/>
    <w:rsid w:val="00870810"/>
    <w:rsid w:val="00871189"/>
    <w:rsid w:val="008712DD"/>
    <w:rsid w:val="0087166C"/>
    <w:rsid w:val="00871A19"/>
    <w:rsid w:val="008723B8"/>
    <w:rsid w:val="00872743"/>
    <w:rsid w:val="00872FA2"/>
    <w:rsid w:val="00873222"/>
    <w:rsid w:val="00873DB3"/>
    <w:rsid w:val="008749A8"/>
    <w:rsid w:val="00874ECC"/>
    <w:rsid w:val="0087520A"/>
    <w:rsid w:val="0087611D"/>
    <w:rsid w:val="00876167"/>
    <w:rsid w:val="00876171"/>
    <w:rsid w:val="00876398"/>
    <w:rsid w:val="00876EE8"/>
    <w:rsid w:val="00877D03"/>
    <w:rsid w:val="00877D6E"/>
    <w:rsid w:val="008804F8"/>
    <w:rsid w:val="00880A01"/>
    <w:rsid w:val="00880A17"/>
    <w:rsid w:val="00880A24"/>
    <w:rsid w:val="008810D0"/>
    <w:rsid w:val="008814D8"/>
    <w:rsid w:val="00881AA3"/>
    <w:rsid w:val="00881C7F"/>
    <w:rsid w:val="00881F09"/>
    <w:rsid w:val="00882E9F"/>
    <w:rsid w:val="008846C2"/>
    <w:rsid w:val="008846CB"/>
    <w:rsid w:val="008848E9"/>
    <w:rsid w:val="00884E55"/>
    <w:rsid w:val="00886004"/>
    <w:rsid w:val="00886168"/>
    <w:rsid w:val="008862BE"/>
    <w:rsid w:val="008863FD"/>
    <w:rsid w:val="00886D52"/>
    <w:rsid w:val="00887128"/>
    <w:rsid w:val="00887D38"/>
    <w:rsid w:val="00887E63"/>
    <w:rsid w:val="0089022F"/>
    <w:rsid w:val="008907E9"/>
    <w:rsid w:val="00890A7C"/>
    <w:rsid w:val="00890CDE"/>
    <w:rsid w:val="00891406"/>
    <w:rsid w:val="00891635"/>
    <w:rsid w:val="00891779"/>
    <w:rsid w:val="008918D6"/>
    <w:rsid w:val="008923FC"/>
    <w:rsid w:val="00893778"/>
    <w:rsid w:val="00894BE5"/>
    <w:rsid w:val="00894DF9"/>
    <w:rsid w:val="00894F2C"/>
    <w:rsid w:val="008950FC"/>
    <w:rsid w:val="00895358"/>
    <w:rsid w:val="008967F0"/>
    <w:rsid w:val="00897944"/>
    <w:rsid w:val="008A0042"/>
    <w:rsid w:val="008A01E0"/>
    <w:rsid w:val="008A1376"/>
    <w:rsid w:val="008A21A9"/>
    <w:rsid w:val="008A22D5"/>
    <w:rsid w:val="008A2950"/>
    <w:rsid w:val="008A3274"/>
    <w:rsid w:val="008A38AD"/>
    <w:rsid w:val="008A3FF4"/>
    <w:rsid w:val="008A42F2"/>
    <w:rsid w:val="008A451F"/>
    <w:rsid w:val="008A4736"/>
    <w:rsid w:val="008A4B62"/>
    <w:rsid w:val="008A4CB4"/>
    <w:rsid w:val="008A5030"/>
    <w:rsid w:val="008A5590"/>
    <w:rsid w:val="008A574D"/>
    <w:rsid w:val="008A5884"/>
    <w:rsid w:val="008A6181"/>
    <w:rsid w:val="008A658C"/>
    <w:rsid w:val="008A67BA"/>
    <w:rsid w:val="008A6A7D"/>
    <w:rsid w:val="008A7078"/>
    <w:rsid w:val="008A7277"/>
    <w:rsid w:val="008A7408"/>
    <w:rsid w:val="008A7C97"/>
    <w:rsid w:val="008A7D7C"/>
    <w:rsid w:val="008B0D2D"/>
    <w:rsid w:val="008B1CB6"/>
    <w:rsid w:val="008B25B8"/>
    <w:rsid w:val="008B267B"/>
    <w:rsid w:val="008B2AB3"/>
    <w:rsid w:val="008B3050"/>
    <w:rsid w:val="008B333C"/>
    <w:rsid w:val="008B3610"/>
    <w:rsid w:val="008B3B48"/>
    <w:rsid w:val="008B42E8"/>
    <w:rsid w:val="008B4A7D"/>
    <w:rsid w:val="008B4D8E"/>
    <w:rsid w:val="008B5241"/>
    <w:rsid w:val="008B58FB"/>
    <w:rsid w:val="008B5A9B"/>
    <w:rsid w:val="008B5FFA"/>
    <w:rsid w:val="008B63B7"/>
    <w:rsid w:val="008B6CEE"/>
    <w:rsid w:val="008B762A"/>
    <w:rsid w:val="008B7713"/>
    <w:rsid w:val="008B77E7"/>
    <w:rsid w:val="008B7A0A"/>
    <w:rsid w:val="008B7CAA"/>
    <w:rsid w:val="008C0178"/>
    <w:rsid w:val="008C0AC6"/>
    <w:rsid w:val="008C0CBF"/>
    <w:rsid w:val="008C13F9"/>
    <w:rsid w:val="008C1B9D"/>
    <w:rsid w:val="008C1E95"/>
    <w:rsid w:val="008C222F"/>
    <w:rsid w:val="008C3B8F"/>
    <w:rsid w:val="008C4427"/>
    <w:rsid w:val="008C465F"/>
    <w:rsid w:val="008C5045"/>
    <w:rsid w:val="008C5169"/>
    <w:rsid w:val="008C6D1E"/>
    <w:rsid w:val="008C73AB"/>
    <w:rsid w:val="008C7692"/>
    <w:rsid w:val="008C7E3F"/>
    <w:rsid w:val="008D0B92"/>
    <w:rsid w:val="008D0D34"/>
    <w:rsid w:val="008D0E67"/>
    <w:rsid w:val="008D170F"/>
    <w:rsid w:val="008D1816"/>
    <w:rsid w:val="008D1F10"/>
    <w:rsid w:val="008D2866"/>
    <w:rsid w:val="008D2B73"/>
    <w:rsid w:val="008D2D70"/>
    <w:rsid w:val="008D33A5"/>
    <w:rsid w:val="008D3CDB"/>
    <w:rsid w:val="008D4A91"/>
    <w:rsid w:val="008D4CF0"/>
    <w:rsid w:val="008D5203"/>
    <w:rsid w:val="008D69BC"/>
    <w:rsid w:val="008E0007"/>
    <w:rsid w:val="008E04D8"/>
    <w:rsid w:val="008E0563"/>
    <w:rsid w:val="008E0573"/>
    <w:rsid w:val="008E1314"/>
    <w:rsid w:val="008E17BF"/>
    <w:rsid w:val="008E1E7E"/>
    <w:rsid w:val="008E2374"/>
    <w:rsid w:val="008E2481"/>
    <w:rsid w:val="008E271E"/>
    <w:rsid w:val="008E28BD"/>
    <w:rsid w:val="008E28DD"/>
    <w:rsid w:val="008E2A56"/>
    <w:rsid w:val="008E42A1"/>
    <w:rsid w:val="008E4C4A"/>
    <w:rsid w:val="008E4C8E"/>
    <w:rsid w:val="008E5A4F"/>
    <w:rsid w:val="008E5C56"/>
    <w:rsid w:val="008E6368"/>
    <w:rsid w:val="008E67CE"/>
    <w:rsid w:val="008E6DEC"/>
    <w:rsid w:val="008E7A99"/>
    <w:rsid w:val="008E7D39"/>
    <w:rsid w:val="008E7D60"/>
    <w:rsid w:val="008F01BD"/>
    <w:rsid w:val="008F0209"/>
    <w:rsid w:val="008F0402"/>
    <w:rsid w:val="008F093F"/>
    <w:rsid w:val="008F0D81"/>
    <w:rsid w:val="008F1040"/>
    <w:rsid w:val="008F15B3"/>
    <w:rsid w:val="008F1958"/>
    <w:rsid w:val="008F1C3E"/>
    <w:rsid w:val="008F22DC"/>
    <w:rsid w:val="008F28C3"/>
    <w:rsid w:val="008F2CD3"/>
    <w:rsid w:val="008F2CE8"/>
    <w:rsid w:val="008F37A7"/>
    <w:rsid w:val="008F3998"/>
    <w:rsid w:val="008F3C01"/>
    <w:rsid w:val="008F418A"/>
    <w:rsid w:val="008F4451"/>
    <w:rsid w:val="008F4805"/>
    <w:rsid w:val="008F4B65"/>
    <w:rsid w:val="008F53EF"/>
    <w:rsid w:val="008F5606"/>
    <w:rsid w:val="008F598E"/>
    <w:rsid w:val="008F5B0F"/>
    <w:rsid w:val="008F5DDB"/>
    <w:rsid w:val="008F6878"/>
    <w:rsid w:val="008F6EC4"/>
    <w:rsid w:val="008F7064"/>
    <w:rsid w:val="008F70E3"/>
    <w:rsid w:val="008F7A74"/>
    <w:rsid w:val="00900499"/>
    <w:rsid w:val="009004F2"/>
    <w:rsid w:val="00900E0F"/>
    <w:rsid w:val="00900F90"/>
    <w:rsid w:val="0090119D"/>
    <w:rsid w:val="00901568"/>
    <w:rsid w:val="0090163A"/>
    <w:rsid w:val="00901651"/>
    <w:rsid w:val="00901786"/>
    <w:rsid w:val="00901956"/>
    <w:rsid w:val="00901C87"/>
    <w:rsid w:val="00902779"/>
    <w:rsid w:val="00902C09"/>
    <w:rsid w:val="0090334F"/>
    <w:rsid w:val="009034AE"/>
    <w:rsid w:val="009041A7"/>
    <w:rsid w:val="009045B6"/>
    <w:rsid w:val="009047DD"/>
    <w:rsid w:val="00904A95"/>
    <w:rsid w:val="00905719"/>
    <w:rsid w:val="00905E15"/>
    <w:rsid w:val="0090602A"/>
    <w:rsid w:val="0090637E"/>
    <w:rsid w:val="00906602"/>
    <w:rsid w:val="00906782"/>
    <w:rsid w:val="00906C55"/>
    <w:rsid w:val="0090728C"/>
    <w:rsid w:val="009074E3"/>
    <w:rsid w:val="00907CD0"/>
    <w:rsid w:val="00907F8A"/>
    <w:rsid w:val="00910A3F"/>
    <w:rsid w:val="00911693"/>
    <w:rsid w:val="00911854"/>
    <w:rsid w:val="00911CDA"/>
    <w:rsid w:val="0091309C"/>
    <w:rsid w:val="00913631"/>
    <w:rsid w:val="00914556"/>
    <w:rsid w:val="009149AC"/>
    <w:rsid w:val="00914EC9"/>
    <w:rsid w:val="009150F4"/>
    <w:rsid w:val="00915356"/>
    <w:rsid w:val="0091550B"/>
    <w:rsid w:val="00915A68"/>
    <w:rsid w:val="00915E43"/>
    <w:rsid w:val="00916D17"/>
    <w:rsid w:val="00916DF3"/>
    <w:rsid w:val="00916F63"/>
    <w:rsid w:val="0091720B"/>
    <w:rsid w:val="009179E3"/>
    <w:rsid w:val="00920920"/>
    <w:rsid w:val="00921213"/>
    <w:rsid w:val="009217AC"/>
    <w:rsid w:val="00922380"/>
    <w:rsid w:val="00923302"/>
    <w:rsid w:val="00923CC4"/>
    <w:rsid w:val="00923CFD"/>
    <w:rsid w:val="00924993"/>
    <w:rsid w:val="00924A8F"/>
    <w:rsid w:val="00924A9D"/>
    <w:rsid w:val="00925CB8"/>
    <w:rsid w:val="00926B38"/>
    <w:rsid w:val="00926C4D"/>
    <w:rsid w:val="00926D87"/>
    <w:rsid w:val="00927187"/>
    <w:rsid w:val="0092733F"/>
    <w:rsid w:val="00927841"/>
    <w:rsid w:val="00927DD6"/>
    <w:rsid w:val="009301D6"/>
    <w:rsid w:val="00930938"/>
    <w:rsid w:val="00930AB2"/>
    <w:rsid w:val="00930D50"/>
    <w:rsid w:val="00930DA5"/>
    <w:rsid w:val="00931347"/>
    <w:rsid w:val="00931C81"/>
    <w:rsid w:val="00931E7E"/>
    <w:rsid w:val="00931FC9"/>
    <w:rsid w:val="00931FE6"/>
    <w:rsid w:val="00932A53"/>
    <w:rsid w:val="009330CE"/>
    <w:rsid w:val="00933897"/>
    <w:rsid w:val="0093491B"/>
    <w:rsid w:val="00934C2D"/>
    <w:rsid w:val="0093504A"/>
    <w:rsid w:val="009357E9"/>
    <w:rsid w:val="00935B0A"/>
    <w:rsid w:val="0093605C"/>
    <w:rsid w:val="009362BB"/>
    <w:rsid w:val="009364F9"/>
    <w:rsid w:val="00936ED8"/>
    <w:rsid w:val="009379FD"/>
    <w:rsid w:val="009406DA"/>
    <w:rsid w:val="00940B19"/>
    <w:rsid w:val="00940EAB"/>
    <w:rsid w:val="00940F9D"/>
    <w:rsid w:val="00942587"/>
    <w:rsid w:val="00942A6B"/>
    <w:rsid w:val="00942AD2"/>
    <w:rsid w:val="009433BF"/>
    <w:rsid w:val="009435E7"/>
    <w:rsid w:val="0094425F"/>
    <w:rsid w:val="00944E3B"/>
    <w:rsid w:val="0094563C"/>
    <w:rsid w:val="00945D1A"/>
    <w:rsid w:val="00946490"/>
    <w:rsid w:val="009464FC"/>
    <w:rsid w:val="00946614"/>
    <w:rsid w:val="0094702D"/>
    <w:rsid w:val="009473DD"/>
    <w:rsid w:val="009474A1"/>
    <w:rsid w:val="009479A8"/>
    <w:rsid w:val="009502CA"/>
    <w:rsid w:val="00950E18"/>
    <w:rsid w:val="00950EF5"/>
    <w:rsid w:val="0095151F"/>
    <w:rsid w:val="00951ED9"/>
    <w:rsid w:val="00952663"/>
    <w:rsid w:val="009531F7"/>
    <w:rsid w:val="0095351D"/>
    <w:rsid w:val="00954094"/>
    <w:rsid w:val="009541C2"/>
    <w:rsid w:val="0095430E"/>
    <w:rsid w:val="009547DE"/>
    <w:rsid w:val="00955615"/>
    <w:rsid w:val="00955EAE"/>
    <w:rsid w:val="00956C1C"/>
    <w:rsid w:val="00957064"/>
    <w:rsid w:val="00957E4A"/>
    <w:rsid w:val="00957F0E"/>
    <w:rsid w:val="00960197"/>
    <w:rsid w:val="009602C8"/>
    <w:rsid w:val="0096066D"/>
    <w:rsid w:val="00960B07"/>
    <w:rsid w:val="00960BEC"/>
    <w:rsid w:val="00960BFE"/>
    <w:rsid w:val="0096107D"/>
    <w:rsid w:val="00962306"/>
    <w:rsid w:val="0096233B"/>
    <w:rsid w:val="009629B0"/>
    <w:rsid w:val="00962EAA"/>
    <w:rsid w:val="00963185"/>
    <w:rsid w:val="00963A2E"/>
    <w:rsid w:val="00963CBF"/>
    <w:rsid w:val="00963F8E"/>
    <w:rsid w:val="00964355"/>
    <w:rsid w:val="00964703"/>
    <w:rsid w:val="0096473F"/>
    <w:rsid w:val="00964AA5"/>
    <w:rsid w:val="00964F50"/>
    <w:rsid w:val="00966478"/>
    <w:rsid w:val="00966B87"/>
    <w:rsid w:val="00966B97"/>
    <w:rsid w:val="00966EF5"/>
    <w:rsid w:val="00967003"/>
    <w:rsid w:val="009678D1"/>
    <w:rsid w:val="00967A0A"/>
    <w:rsid w:val="00970866"/>
    <w:rsid w:val="00970D2E"/>
    <w:rsid w:val="00970D63"/>
    <w:rsid w:val="00972E73"/>
    <w:rsid w:val="00972FB3"/>
    <w:rsid w:val="009730EB"/>
    <w:rsid w:val="009735FE"/>
    <w:rsid w:val="009737AD"/>
    <w:rsid w:val="009739BC"/>
    <w:rsid w:val="00974023"/>
    <w:rsid w:val="00975678"/>
    <w:rsid w:val="00975CA7"/>
    <w:rsid w:val="0097633C"/>
    <w:rsid w:val="0097677A"/>
    <w:rsid w:val="00976A5F"/>
    <w:rsid w:val="00976B35"/>
    <w:rsid w:val="00976D6D"/>
    <w:rsid w:val="00977FD5"/>
    <w:rsid w:val="00980650"/>
    <w:rsid w:val="0098066E"/>
    <w:rsid w:val="00980A1D"/>
    <w:rsid w:val="00981804"/>
    <w:rsid w:val="00982106"/>
    <w:rsid w:val="00983048"/>
    <w:rsid w:val="00983397"/>
    <w:rsid w:val="0098379F"/>
    <w:rsid w:val="0098394C"/>
    <w:rsid w:val="00983A46"/>
    <w:rsid w:val="00983CC4"/>
    <w:rsid w:val="00983D32"/>
    <w:rsid w:val="0098407E"/>
    <w:rsid w:val="00984100"/>
    <w:rsid w:val="009843FC"/>
    <w:rsid w:val="00984837"/>
    <w:rsid w:val="00985534"/>
    <w:rsid w:val="009859FC"/>
    <w:rsid w:val="00985D38"/>
    <w:rsid w:val="00985FF0"/>
    <w:rsid w:val="009860A8"/>
    <w:rsid w:val="0098622A"/>
    <w:rsid w:val="009862CE"/>
    <w:rsid w:val="0098680C"/>
    <w:rsid w:val="00986C09"/>
    <w:rsid w:val="00986DD5"/>
    <w:rsid w:val="00986FF8"/>
    <w:rsid w:val="00987265"/>
    <w:rsid w:val="0099024E"/>
    <w:rsid w:val="009903CD"/>
    <w:rsid w:val="0099050F"/>
    <w:rsid w:val="009907C7"/>
    <w:rsid w:val="00990F0D"/>
    <w:rsid w:val="009914B8"/>
    <w:rsid w:val="0099171D"/>
    <w:rsid w:val="00991D9D"/>
    <w:rsid w:val="00991DB7"/>
    <w:rsid w:val="00993A6B"/>
    <w:rsid w:val="00994098"/>
    <w:rsid w:val="009942FE"/>
    <w:rsid w:val="00995273"/>
    <w:rsid w:val="00995419"/>
    <w:rsid w:val="0099647D"/>
    <w:rsid w:val="0099650F"/>
    <w:rsid w:val="00996CA6"/>
    <w:rsid w:val="009971B3"/>
    <w:rsid w:val="0099770D"/>
    <w:rsid w:val="00997C29"/>
    <w:rsid w:val="009A0A44"/>
    <w:rsid w:val="009A27E2"/>
    <w:rsid w:val="009A2A50"/>
    <w:rsid w:val="009A2D16"/>
    <w:rsid w:val="009A3C2A"/>
    <w:rsid w:val="009A3C44"/>
    <w:rsid w:val="009A3D3A"/>
    <w:rsid w:val="009A44BA"/>
    <w:rsid w:val="009A4EA6"/>
    <w:rsid w:val="009A5BBF"/>
    <w:rsid w:val="009A6141"/>
    <w:rsid w:val="009A6762"/>
    <w:rsid w:val="009A67BC"/>
    <w:rsid w:val="009A70D7"/>
    <w:rsid w:val="009A74C3"/>
    <w:rsid w:val="009A7720"/>
    <w:rsid w:val="009A7EA1"/>
    <w:rsid w:val="009B00E6"/>
    <w:rsid w:val="009B05A5"/>
    <w:rsid w:val="009B0DD2"/>
    <w:rsid w:val="009B18AF"/>
    <w:rsid w:val="009B1974"/>
    <w:rsid w:val="009B2010"/>
    <w:rsid w:val="009B2071"/>
    <w:rsid w:val="009B2143"/>
    <w:rsid w:val="009B219E"/>
    <w:rsid w:val="009B29FB"/>
    <w:rsid w:val="009B352F"/>
    <w:rsid w:val="009B3ACF"/>
    <w:rsid w:val="009B40CC"/>
    <w:rsid w:val="009B4537"/>
    <w:rsid w:val="009B4635"/>
    <w:rsid w:val="009B478A"/>
    <w:rsid w:val="009B4C3B"/>
    <w:rsid w:val="009B4F68"/>
    <w:rsid w:val="009B6088"/>
    <w:rsid w:val="009B6550"/>
    <w:rsid w:val="009B6725"/>
    <w:rsid w:val="009B6AFA"/>
    <w:rsid w:val="009B782A"/>
    <w:rsid w:val="009B7913"/>
    <w:rsid w:val="009B7A02"/>
    <w:rsid w:val="009C112A"/>
    <w:rsid w:val="009C18BB"/>
    <w:rsid w:val="009C240C"/>
    <w:rsid w:val="009C31CF"/>
    <w:rsid w:val="009C3215"/>
    <w:rsid w:val="009C36D8"/>
    <w:rsid w:val="009C384D"/>
    <w:rsid w:val="009C3B4D"/>
    <w:rsid w:val="009C3B4E"/>
    <w:rsid w:val="009C3F3D"/>
    <w:rsid w:val="009C449E"/>
    <w:rsid w:val="009C515E"/>
    <w:rsid w:val="009C72EA"/>
    <w:rsid w:val="009C7562"/>
    <w:rsid w:val="009D0516"/>
    <w:rsid w:val="009D0A80"/>
    <w:rsid w:val="009D1298"/>
    <w:rsid w:val="009D194F"/>
    <w:rsid w:val="009D19DA"/>
    <w:rsid w:val="009D1EB0"/>
    <w:rsid w:val="009D21C2"/>
    <w:rsid w:val="009D24CC"/>
    <w:rsid w:val="009D308E"/>
    <w:rsid w:val="009D326E"/>
    <w:rsid w:val="009D3438"/>
    <w:rsid w:val="009D40BC"/>
    <w:rsid w:val="009D45B3"/>
    <w:rsid w:val="009D4AA4"/>
    <w:rsid w:val="009D5596"/>
    <w:rsid w:val="009D63C2"/>
    <w:rsid w:val="009D6AC7"/>
    <w:rsid w:val="009D71DF"/>
    <w:rsid w:val="009D7532"/>
    <w:rsid w:val="009D7700"/>
    <w:rsid w:val="009D7B00"/>
    <w:rsid w:val="009E03DF"/>
    <w:rsid w:val="009E324C"/>
    <w:rsid w:val="009E34F0"/>
    <w:rsid w:val="009E36B0"/>
    <w:rsid w:val="009E446F"/>
    <w:rsid w:val="009E4874"/>
    <w:rsid w:val="009E4970"/>
    <w:rsid w:val="009E4F46"/>
    <w:rsid w:val="009E55BA"/>
    <w:rsid w:val="009E5F08"/>
    <w:rsid w:val="009E7296"/>
    <w:rsid w:val="009E7CCB"/>
    <w:rsid w:val="009F0255"/>
    <w:rsid w:val="009F0B0B"/>
    <w:rsid w:val="009F1062"/>
    <w:rsid w:val="009F153B"/>
    <w:rsid w:val="009F170D"/>
    <w:rsid w:val="009F175A"/>
    <w:rsid w:val="009F1B99"/>
    <w:rsid w:val="009F31D5"/>
    <w:rsid w:val="009F3386"/>
    <w:rsid w:val="009F38BB"/>
    <w:rsid w:val="009F3BDB"/>
    <w:rsid w:val="009F3DA7"/>
    <w:rsid w:val="009F4177"/>
    <w:rsid w:val="009F71A0"/>
    <w:rsid w:val="009F72A8"/>
    <w:rsid w:val="009F76D2"/>
    <w:rsid w:val="009F7B15"/>
    <w:rsid w:val="009F7DCA"/>
    <w:rsid w:val="009F7EEC"/>
    <w:rsid w:val="00A003FE"/>
    <w:rsid w:val="00A007BA"/>
    <w:rsid w:val="00A01174"/>
    <w:rsid w:val="00A0158E"/>
    <w:rsid w:val="00A0176A"/>
    <w:rsid w:val="00A01BEE"/>
    <w:rsid w:val="00A01E69"/>
    <w:rsid w:val="00A02C52"/>
    <w:rsid w:val="00A037C2"/>
    <w:rsid w:val="00A03B06"/>
    <w:rsid w:val="00A04061"/>
    <w:rsid w:val="00A04064"/>
    <w:rsid w:val="00A040A3"/>
    <w:rsid w:val="00A041F7"/>
    <w:rsid w:val="00A04DFE"/>
    <w:rsid w:val="00A05DA4"/>
    <w:rsid w:val="00A05F23"/>
    <w:rsid w:val="00A05FC2"/>
    <w:rsid w:val="00A06794"/>
    <w:rsid w:val="00A07774"/>
    <w:rsid w:val="00A10401"/>
    <w:rsid w:val="00A1046D"/>
    <w:rsid w:val="00A105AE"/>
    <w:rsid w:val="00A110C4"/>
    <w:rsid w:val="00A11C96"/>
    <w:rsid w:val="00A12354"/>
    <w:rsid w:val="00A123CF"/>
    <w:rsid w:val="00A12AC6"/>
    <w:rsid w:val="00A12D6E"/>
    <w:rsid w:val="00A12DB7"/>
    <w:rsid w:val="00A12EE2"/>
    <w:rsid w:val="00A13901"/>
    <w:rsid w:val="00A1427E"/>
    <w:rsid w:val="00A147AA"/>
    <w:rsid w:val="00A147CC"/>
    <w:rsid w:val="00A14825"/>
    <w:rsid w:val="00A15B82"/>
    <w:rsid w:val="00A15C2E"/>
    <w:rsid w:val="00A16198"/>
    <w:rsid w:val="00A165D4"/>
    <w:rsid w:val="00A167E8"/>
    <w:rsid w:val="00A16BA6"/>
    <w:rsid w:val="00A1740D"/>
    <w:rsid w:val="00A17494"/>
    <w:rsid w:val="00A17560"/>
    <w:rsid w:val="00A1766B"/>
    <w:rsid w:val="00A200BA"/>
    <w:rsid w:val="00A208A7"/>
    <w:rsid w:val="00A20A42"/>
    <w:rsid w:val="00A20BFF"/>
    <w:rsid w:val="00A21A29"/>
    <w:rsid w:val="00A220DE"/>
    <w:rsid w:val="00A2210C"/>
    <w:rsid w:val="00A227A6"/>
    <w:rsid w:val="00A228FC"/>
    <w:rsid w:val="00A22A35"/>
    <w:rsid w:val="00A2388E"/>
    <w:rsid w:val="00A23941"/>
    <w:rsid w:val="00A23D40"/>
    <w:rsid w:val="00A23D8D"/>
    <w:rsid w:val="00A24EFB"/>
    <w:rsid w:val="00A25963"/>
    <w:rsid w:val="00A268AF"/>
    <w:rsid w:val="00A26C06"/>
    <w:rsid w:val="00A26E21"/>
    <w:rsid w:val="00A272CA"/>
    <w:rsid w:val="00A3195D"/>
    <w:rsid w:val="00A3199F"/>
    <w:rsid w:val="00A319A7"/>
    <w:rsid w:val="00A33169"/>
    <w:rsid w:val="00A33CED"/>
    <w:rsid w:val="00A345AB"/>
    <w:rsid w:val="00A3463F"/>
    <w:rsid w:val="00A3536D"/>
    <w:rsid w:val="00A354FF"/>
    <w:rsid w:val="00A3622E"/>
    <w:rsid w:val="00A362D5"/>
    <w:rsid w:val="00A36474"/>
    <w:rsid w:val="00A36C4C"/>
    <w:rsid w:val="00A3731D"/>
    <w:rsid w:val="00A376ED"/>
    <w:rsid w:val="00A37B2A"/>
    <w:rsid w:val="00A37E50"/>
    <w:rsid w:val="00A37EAF"/>
    <w:rsid w:val="00A405DC"/>
    <w:rsid w:val="00A409E1"/>
    <w:rsid w:val="00A40C71"/>
    <w:rsid w:val="00A4166E"/>
    <w:rsid w:val="00A41BDB"/>
    <w:rsid w:val="00A422EC"/>
    <w:rsid w:val="00A42B38"/>
    <w:rsid w:val="00A43277"/>
    <w:rsid w:val="00A43373"/>
    <w:rsid w:val="00A433A1"/>
    <w:rsid w:val="00A43797"/>
    <w:rsid w:val="00A43960"/>
    <w:rsid w:val="00A44007"/>
    <w:rsid w:val="00A44FD2"/>
    <w:rsid w:val="00A453AE"/>
    <w:rsid w:val="00A459CE"/>
    <w:rsid w:val="00A46BFB"/>
    <w:rsid w:val="00A46CB2"/>
    <w:rsid w:val="00A46DCB"/>
    <w:rsid w:val="00A4760D"/>
    <w:rsid w:val="00A47FBF"/>
    <w:rsid w:val="00A50EF1"/>
    <w:rsid w:val="00A5129D"/>
    <w:rsid w:val="00A51EF2"/>
    <w:rsid w:val="00A522C0"/>
    <w:rsid w:val="00A526A2"/>
    <w:rsid w:val="00A5288D"/>
    <w:rsid w:val="00A5342B"/>
    <w:rsid w:val="00A53B12"/>
    <w:rsid w:val="00A53B4C"/>
    <w:rsid w:val="00A5425F"/>
    <w:rsid w:val="00A5540F"/>
    <w:rsid w:val="00A558AA"/>
    <w:rsid w:val="00A55CC8"/>
    <w:rsid w:val="00A569FF"/>
    <w:rsid w:val="00A56AFC"/>
    <w:rsid w:val="00A5713F"/>
    <w:rsid w:val="00A5733B"/>
    <w:rsid w:val="00A57F58"/>
    <w:rsid w:val="00A609BA"/>
    <w:rsid w:val="00A60AD3"/>
    <w:rsid w:val="00A60C2B"/>
    <w:rsid w:val="00A613F3"/>
    <w:rsid w:val="00A619D5"/>
    <w:rsid w:val="00A623F0"/>
    <w:rsid w:val="00A6286D"/>
    <w:rsid w:val="00A62C92"/>
    <w:rsid w:val="00A660C2"/>
    <w:rsid w:val="00A665B0"/>
    <w:rsid w:val="00A669D0"/>
    <w:rsid w:val="00A66A9D"/>
    <w:rsid w:val="00A6714A"/>
    <w:rsid w:val="00A67218"/>
    <w:rsid w:val="00A67A22"/>
    <w:rsid w:val="00A70163"/>
    <w:rsid w:val="00A70219"/>
    <w:rsid w:val="00A71BAA"/>
    <w:rsid w:val="00A7209F"/>
    <w:rsid w:val="00A721D6"/>
    <w:rsid w:val="00A72337"/>
    <w:rsid w:val="00A73299"/>
    <w:rsid w:val="00A73334"/>
    <w:rsid w:val="00A738AD"/>
    <w:rsid w:val="00A73D59"/>
    <w:rsid w:val="00A74459"/>
    <w:rsid w:val="00A7586A"/>
    <w:rsid w:val="00A75870"/>
    <w:rsid w:val="00A75A52"/>
    <w:rsid w:val="00A761E2"/>
    <w:rsid w:val="00A76304"/>
    <w:rsid w:val="00A764C8"/>
    <w:rsid w:val="00A77948"/>
    <w:rsid w:val="00A77D50"/>
    <w:rsid w:val="00A77EC9"/>
    <w:rsid w:val="00A80BC3"/>
    <w:rsid w:val="00A80CF3"/>
    <w:rsid w:val="00A8322A"/>
    <w:rsid w:val="00A8373B"/>
    <w:rsid w:val="00A83C02"/>
    <w:rsid w:val="00A84990"/>
    <w:rsid w:val="00A850C5"/>
    <w:rsid w:val="00A85A18"/>
    <w:rsid w:val="00A85B4E"/>
    <w:rsid w:val="00A85B92"/>
    <w:rsid w:val="00A85DBC"/>
    <w:rsid w:val="00A8628E"/>
    <w:rsid w:val="00A86479"/>
    <w:rsid w:val="00A86ED4"/>
    <w:rsid w:val="00A900B0"/>
    <w:rsid w:val="00A90252"/>
    <w:rsid w:val="00A90453"/>
    <w:rsid w:val="00A9046E"/>
    <w:rsid w:val="00A90923"/>
    <w:rsid w:val="00A922A5"/>
    <w:rsid w:val="00A92CA0"/>
    <w:rsid w:val="00A92E40"/>
    <w:rsid w:val="00A93975"/>
    <w:rsid w:val="00A93C4B"/>
    <w:rsid w:val="00A94661"/>
    <w:rsid w:val="00A958CA"/>
    <w:rsid w:val="00A95ECB"/>
    <w:rsid w:val="00A966ED"/>
    <w:rsid w:val="00A96907"/>
    <w:rsid w:val="00A96A5B"/>
    <w:rsid w:val="00A96F4E"/>
    <w:rsid w:val="00A9704C"/>
    <w:rsid w:val="00A973CC"/>
    <w:rsid w:val="00AA095B"/>
    <w:rsid w:val="00AA09F3"/>
    <w:rsid w:val="00AA0D96"/>
    <w:rsid w:val="00AA1019"/>
    <w:rsid w:val="00AA13C8"/>
    <w:rsid w:val="00AA172E"/>
    <w:rsid w:val="00AA1ABC"/>
    <w:rsid w:val="00AA3327"/>
    <w:rsid w:val="00AA3431"/>
    <w:rsid w:val="00AA3599"/>
    <w:rsid w:val="00AA36D7"/>
    <w:rsid w:val="00AA395C"/>
    <w:rsid w:val="00AA4A76"/>
    <w:rsid w:val="00AA4B47"/>
    <w:rsid w:val="00AA4CC3"/>
    <w:rsid w:val="00AA50DF"/>
    <w:rsid w:val="00AA5667"/>
    <w:rsid w:val="00AA59E3"/>
    <w:rsid w:val="00AA5CEA"/>
    <w:rsid w:val="00AA5E1F"/>
    <w:rsid w:val="00AA5E4C"/>
    <w:rsid w:val="00AA66DB"/>
    <w:rsid w:val="00AA7104"/>
    <w:rsid w:val="00AA7118"/>
    <w:rsid w:val="00AA77AB"/>
    <w:rsid w:val="00AA7BE3"/>
    <w:rsid w:val="00AB01C3"/>
    <w:rsid w:val="00AB0567"/>
    <w:rsid w:val="00AB34A9"/>
    <w:rsid w:val="00AB35BA"/>
    <w:rsid w:val="00AB381A"/>
    <w:rsid w:val="00AB444C"/>
    <w:rsid w:val="00AB45E5"/>
    <w:rsid w:val="00AB54FA"/>
    <w:rsid w:val="00AB5D62"/>
    <w:rsid w:val="00AB5E20"/>
    <w:rsid w:val="00AB6A2A"/>
    <w:rsid w:val="00AB7363"/>
    <w:rsid w:val="00AB754E"/>
    <w:rsid w:val="00AB7886"/>
    <w:rsid w:val="00AB7C97"/>
    <w:rsid w:val="00AC0614"/>
    <w:rsid w:val="00AC0A61"/>
    <w:rsid w:val="00AC0A74"/>
    <w:rsid w:val="00AC15B3"/>
    <w:rsid w:val="00AC2611"/>
    <w:rsid w:val="00AC2645"/>
    <w:rsid w:val="00AC30E0"/>
    <w:rsid w:val="00AC3372"/>
    <w:rsid w:val="00AC3818"/>
    <w:rsid w:val="00AC3A63"/>
    <w:rsid w:val="00AC489F"/>
    <w:rsid w:val="00AC5191"/>
    <w:rsid w:val="00AC52F1"/>
    <w:rsid w:val="00AC5B8A"/>
    <w:rsid w:val="00AC5C09"/>
    <w:rsid w:val="00AC6196"/>
    <w:rsid w:val="00AC69A8"/>
    <w:rsid w:val="00AC7CD3"/>
    <w:rsid w:val="00AC7FE8"/>
    <w:rsid w:val="00AD02DA"/>
    <w:rsid w:val="00AD05A3"/>
    <w:rsid w:val="00AD05A6"/>
    <w:rsid w:val="00AD1400"/>
    <w:rsid w:val="00AD1C7C"/>
    <w:rsid w:val="00AD1CCE"/>
    <w:rsid w:val="00AD1EB6"/>
    <w:rsid w:val="00AD21C5"/>
    <w:rsid w:val="00AD2676"/>
    <w:rsid w:val="00AD3061"/>
    <w:rsid w:val="00AD33AA"/>
    <w:rsid w:val="00AD33BA"/>
    <w:rsid w:val="00AD46DF"/>
    <w:rsid w:val="00AD476A"/>
    <w:rsid w:val="00AD4877"/>
    <w:rsid w:val="00AD5076"/>
    <w:rsid w:val="00AD59A0"/>
    <w:rsid w:val="00AD5CFE"/>
    <w:rsid w:val="00AD5D61"/>
    <w:rsid w:val="00AD6553"/>
    <w:rsid w:val="00AD6A86"/>
    <w:rsid w:val="00AD6B7E"/>
    <w:rsid w:val="00AD6C50"/>
    <w:rsid w:val="00AE0475"/>
    <w:rsid w:val="00AE06BC"/>
    <w:rsid w:val="00AE09FC"/>
    <w:rsid w:val="00AE0A54"/>
    <w:rsid w:val="00AE0D75"/>
    <w:rsid w:val="00AE0F1F"/>
    <w:rsid w:val="00AE1208"/>
    <w:rsid w:val="00AE12CB"/>
    <w:rsid w:val="00AE14A2"/>
    <w:rsid w:val="00AE174B"/>
    <w:rsid w:val="00AE176F"/>
    <w:rsid w:val="00AE1835"/>
    <w:rsid w:val="00AE1ADD"/>
    <w:rsid w:val="00AE1D54"/>
    <w:rsid w:val="00AE1FE5"/>
    <w:rsid w:val="00AE3BAF"/>
    <w:rsid w:val="00AE4286"/>
    <w:rsid w:val="00AE4452"/>
    <w:rsid w:val="00AE5273"/>
    <w:rsid w:val="00AE54E5"/>
    <w:rsid w:val="00AE601C"/>
    <w:rsid w:val="00AE6E24"/>
    <w:rsid w:val="00AE7123"/>
    <w:rsid w:val="00AE734E"/>
    <w:rsid w:val="00AE74CE"/>
    <w:rsid w:val="00AE7D8C"/>
    <w:rsid w:val="00AE7E52"/>
    <w:rsid w:val="00AF0599"/>
    <w:rsid w:val="00AF05A1"/>
    <w:rsid w:val="00AF07A8"/>
    <w:rsid w:val="00AF0CE2"/>
    <w:rsid w:val="00AF0E21"/>
    <w:rsid w:val="00AF0FE0"/>
    <w:rsid w:val="00AF1D36"/>
    <w:rsid w:val="00AF1F5F"/>
    <w:rsid w:val="00AF2B20"/>
    <w:rsid w:val="00AF3461"/>
    <w:rsid w:val="00AF35A6"/>
    <w:rsid w:val="00AF38FC"/>
    <w:rsid w:val="00AF43F2"/>
    <w:rsid w:val="00AF4893"/>
    <w:rsid w:val="00AF48D3"/>
    <w:rsid w:val="00AF511E"/>
    <w:rsid w:val="00AF52F1"/>
    <w:rsid w:val="00AF5CA8"/>
    <w:rsid w:val="00AF604B"/>
    <w:rsid w:val="00AF64A0"/>
    <w:rsid w:val="00AF7A8B"/>
    <w:rsid w:val="00AF7C49"/>
    <w:rsid w:val="00AF7E2E"/>
    <w:rsid w:val="00B0002C"/>
    <w:rsid w:val="00B006F4"/>
    <w:rsid w:val="00B011F6"/>
    <w:rsid w:val="00B015C0"/>
    <w:rsid w:val="00B01B1E"/>
    <w:rsid w:val="00B02999"/>
    <w:rsid w:val="00B02BC4"/>
    <w:rsid w:val="00B02E00"/>
    <w:rsid w:val="00B0302C"/>
    <w:rsid w:val="00B044EB"/>
    <w:rsid w:val="00B0458B"/>
    <w:rsid w:val="00B0485E"/>
    <w:rsid w:val="00B051BF"/>
    <w:rsid w:val="00B05B7D"/>
    <w:rsid w:val="00B06AB4"/>
    <w:rsid w:val="00B06BA9"/>
    <w:rsid w:val="00B07320"/>
    <w:rsid w:val="00B078CB"/>
    <w:rsid w:val="00B079D1"/>
    <w:rsid w:val="00B07E7F"/>
    <w:rsid w:val="00B1010E"/>
    <w:rsid w:val="00B102E9"/>
    <w:rsid w:val="00B105B1"/>
    <w:rsid w:val="00B10AA6"/>
    <w:rsid w:val="00B10F80"/>
    <w:rsid w:val="00B110B9"/>
    <w:rsid w:val="00B11103"/>
    <w:rsid w:val="00B11D0C"/>
    <w:rsid w:val="00B12031"/>
    <w:rsid w:val="00B1278B"/>
    <w:rsid w:val="00B15650"/>
    <w:rsid w:val="00B1604E"/>
    <w:rsid w:val="00B164E6"/>
    <w:rsid w:val="00B170D9"/>
    <w:rsid w:val="00B17A12"/>
    <w:rsid w:val="00B203D6"/>
    <w:rsid w:val="00B20761"/>
    <w:rsid w:val="00B209CC"/>
    <w:rsid w:val="00B2179C"/>
    <w:rsid w:val="00B227B9"/>
    <w:rsid w:val="00B22E7B"/>
    <w:rsid w:val="00B22EC0"/>
    <w:rsid w:val="00B2451B"/>
    <w:rsid w:val="00B24887"/>
    <w:rsid w:val="00B24969"/>
    <w:rsid w:val="00B249DA"/>
    <w:rsid w:val="00B25475"/>
    <w:rsid w:val="00B25694"/>
    <w:rsid w:val="00B26442"/>
    <w:rsid w:val="00B26533"/>
    <w:rsid w:val="00B26E98"/>
    <w:rsid w:val="00B2707D"/>
    <w:rsid w:val="00B3052F"/>
    <w:rsid w:val="00B3075B"/>
    <w:rsid w:val="00B30E31"/>
    <w:rsid w:val="00B31540"/>
    <w:rsid w:val="00B318DF"/>
    <w:rsid w:val="00B31E20"/>
    <w:rsid w:val="00B32A1E"/>
    <w:rsid w:val="00B32E77"/>
    <w:rsid w:val="00B339B3"/>
    <w:rsid w:val="00B3454A"/>
    <w:rsid w:val="00B3585D"/>
    <w:rsid w:val="00B35B30"/>
    <w:rsid w:val="00B360EC"/>
    <w:rsid w:val="00B363E3"/>
    <w:rsid w:val="00B36646"/>
    <w:rsid w:val="00B377D8"/>
    <w:rsid w:val="00B3780B"/>
    <w:rsid w:val="00B4057E"/>
    <w:rsid w:val="00B40648"/>
    <w:rsid w:val="00B40670"/>
    <w:rsid w:val="00B413F4"/>
    <w:rsid w:val="00B41622"/>
    <w:rsid w:val="00B4242F"/>
    <w:rsid w:val="00B42B93"/>
    <w:rsid w:val="00B42DC5"/>
    <w:rsid w:val="00B430C6"/>
    <w:rsid w:val="00B43C4B"/>
    <w:rsid w:val="00B4408C"/>
    <w:rsid w:val="00B44589"/>
    <w:rsid w:val="00B447E3"/>
    <w:rsid w:val="00B447F4"/>
    <w:rsid w:val="00B448E4"/>
    <w:rsid w:val="00B44B46"/>
    <w:rsid w:val="00B456D5"/>
    <w:rsid w:val="00B45AD9"/>
    <w:rsid w:val="00B45D0F"/>
    <w:rsid w:val="00B46439"/>
    <w:rsid w:val="00B46D25"/>
    <w:rsid w:val="00B47313"/>
    <w:rsid w:val="00B47345"/>
    <w:rsid w:val="00B47BA8"/>
    <w:rsid w:val="00B47F6D"/>
    <w:rsid w:val="00B50645"/>
    <w:rsid w:val="00B5068A"/>
    <w:rsid w:val="00B51429"/>
    <w:rsid w:val="00B51E76"/>
    <w:rsid w:val="00B52D97"/>
    <w:rsid w:val="00B53887"/>
    <w:rsid w:val="00B54159"/>
    <w:rsid w:val="00B54162"/>
    <w:rsid w:val="00B5428A"/>
    <w:rsid w:val="00B544B4"/>
    <w:rsid w:val="00B5643F"/>
    <w:rsid w:val="00B57C1F"/>
    <w:rsid w:val="00B57FA1"/>
    <w:rsid w:val="00B601CA"/>
    <w:rsid w:val="00B61300"/>
    <w:rsid w:val="00B61E05"/>
    <w:rsid w:val="00B61EB1"/>
    <w:rsid w:val="00B61FD3"/>
    <w:rsid w:val="00B62381"/>
    <w:rsid w:val="00B62F9F"/>
    <w:rsid w:val="00B63AFE"/>
    <w:rsid w:val="00B648B3"/>
    <w:rsid w:val="00B64D7B"/>
    <w:rsid w:val="00B64DB6"/>
    <w:rsid w:val="00B654E3"/>
    <w:rsid w:val="00B659C1"/>
    <w:rsid w:val="00B66223"/>
    <w:rsid w:val="00B66947"/>
    <w:rsid w:val="00B66C98"/>
    <w:rsid w:val="00B67411"/>
    <w:rsid w:val="00B67997"/>
    <w:rsid w:val="00B67F84"/>
    <w:rsid w:val="00B70076"/>
    <w:rsid w:val="00B7106C"/>
    <w:rsid w:val="00B71221"/>
    <w:rsid w:val="00B71E4C"/>
    <w:rsid w:val="00B72054"/>
    <w:rsid w:val="00B7384E"/>
    <w:rsid w:val="00B7390D"/>
    <w:rsid w:val="00B73F01"/>
    <w:rsid w:val="00B74A69"/>
    <w:rsid w:val="00B74F77"/>
    <w:rsid w:val="00B755C6"/>
    <w:rsid w:val="00B76288"/>
    <w:rsid w:val="00B76821"/>
    <w:rsid w:val="00B76912"/>
    <w:rsid w:val="00B77565"/>
    <w:rsid w:val="00B775B0"/>
    <w:rsid w:val="00B77760"/>
    <w:rsid w:val="00B7776D"/>
    <w:rsid w:val="00B77EDC"/>
    <w:rsid w:val="00B81204"/>
    <w:rsid w:val="00B8124C"/>
    <w:rsid w:val="00B81959"/>
    <w:rsid w:val="00B81BCB"/>
    <w:rsid w:val="00B822C6"/>
    <w:rsid w:val="00B8269D"/>
    <w:rsid w:val="00B83020"/>
    <w:rsid w:val="00B83B08"/>
    <w:rsid w:val="00B840DA"/>
    <w:rsid w:val="00B8453D"/>
    <w:rsid w:val="00B8483D"/>
    <w:rsid w:val="00B852F3"/>
    <w:rsid w:val="00B85E19"/>
    <w:rsid w:val="00B85E7A"/>
    <w:rsid w:val="00B861AC"/>
    <w:rsid w:val="00B865AC"/>
    <w:rsid w:val="00B875DE"/>
    <w:rsid w:val="00B87873"/>
    <w:rsid w:val="00B90154"/>
    <w:rsid w:val="00B901C6"/>
    <w:rsid w:val="00B908D9"/>
    <w:rsid w:val="00B90BF2"/>
    <w:rsid w:val="00B90C1A"/>
    <w:rsid w:val="00B90D9D"/>
    <w:rsid w:val="00B91144"/>
    <w:rsid w:val="00B9177D"/>
    <w:rsid w:val="00B91792"/>
    <w:rsid w:val="00B92A2D"/>
    <w:rsid w:val="00B92F45"/>
    <w:rsid w:val="00B930EF"/>
    <w:rsid w:val="00B9405D"/>
    <w:rsid w:val="00B94FA5"/>
    <w:rsid w:val="00B95275"/>
    <w:rsid w:val="00B95388"/>
    <w:rsid w:val="00B958E3"/>
    <w:rsid w:val="00B96381"/>
    <w:rsid w:val="00B96C71"/>
    <w:rsid w:val="00B96D36"/>
    <w:rsid w:val="00B96DE1"/>
    <w:rsid w:val="00B96E55"/>
    <w:rsid w:val="00B9734C"/>
    <w:rsid w:val="00BA11B2"/>
    <w:rsid w:val="00BA1D5B"/>
    <w:rsid w:val="00BA2511"/>
    <w:rsid w:val="00BA2691"/>
    <w:rsid w:val="00BA2A4A"/>
    <w:rsid w:val="00BA2AA3"/>
    <w:rsid w:val="00BA31C9"/>
    <w:rsid w:val="00BA368F"/>
    <w:rsid w:val="00BA400D"/>
    <w:rsid w:val="00BA43FF"/>
    <w:rsid w:val="00BA5D60"/>
    <w:rsid w:val="00BA5FA8"/>
    <w:rsid w:val="00BA6326"/>
    <w:rsid w:val="00BA66B6"/>
    <w:rsid w:val="00BA7A83"/>
    <w:rsid w:val="00BA7C79"/>
    <w:rsid w:val="00BB093D"/>
    <w:rsid w:val="00BB0A74"/>
    <w:rsid w:val="00BB1302"/>
    <w:rsid w:val="00BB1469"/>
    <w:rsid w:val="00BB202E"/>
    <w:rsid w:val="00BB2579"/>
    <w:rsid w:val="00BB27DB"/>
    <w:rsid w:val="00BB2868"/>
    <w:rsid w:val="00BB3206"/>
    <w:rsid w:val="00BB37D1"/>
    <w:rsid w:val="00BB3921"/>
    <w:rsid w:val="00BB3E6F"/>
    <w:rsid w:val="00BB5C1D"/>
    <w:rsid w:val="00BB6440"/>
    <w:rsid w:val="00BB6816"/>
    <w:rsid w:val="00BB6A16"/>
    <w:rsid w:val="00BB6E00"/>
    <w:rsid w:val="00BB6F0F"/>
    <w:rsid w:val="00BB7E84"/>
    <w:rsid w:val="00BC0017"/>
    <w:rsid w:val="00BC16D3"/>
    <w:rsid w:val="00BC183B"/>
    <w:rsid w:val="00BC2DF9"/>
    <w:rsid w:val="00BC31D1"/>
    <w:rsid w:val="00BC3726"/>
    <w:rsid w:val="00BC3ADC"/>
    <w:rsid w:val="00BC40F3"/>
    <w:rsid w:val="00BC4338"/>
    <w:rsid w:val="00BC540E"/>
    <w:rsid w:val="00BC549A"/>
    <w:rsid w:val="00BC6A76"/>
    <w:rsid w:val="00BC6D3D"/>
    <w:rsid w:val="00BC6E27"/>
    <w:rsid w:val="00BC7CB6"/>
    <w:rsid w:val="00BC7E2F"/>
    <w:rsid w:val="00BC7E81"/>
    <w:rsid w:val="00BD1124"/>
    <w:rsid w:val="00BD1663"/>
    <w:rsid w:val="00BD182E"/>
    <w:rsid w:val="00BD1C6C"/>
    <w:rsid w:val="00BD2174"/>
    <w:rsid w:val="00BD2508"/>
    <w:rsid w:val="00BD39BE"/>
    <w:rsid w:val="00BD4179"/>
    <w:rsid w:val="00BD417E"/>
    <w:rsid w:val="00BD4699"/>
    <w:rsid w:val="00BD4CAF"/>
    <w:rsid w:val="00BD4D27"/>
    <w:rsid w:val="00BD5295"/>
    <w:rsid w:val="00BD5BD2"/>
    <w:rsid w:val="00BD6C95"/>
    <w:rsid w:val="00BD6F47"/>
    <w:rsid w:val="00BD71F7"/>
    <w:rsid w:val="00BD73CC"/>
    <w:rsid w:val="00BD790F"/>
    <w:rsid w:val="00BE02D2"/>
    <w:rsid w:val="00BE04AC"/>
    <w:rsid w:val="00BE106D"/>
    <w:rsid w:val="00BE12A7"/>
    <w:rsid w:val="00BE1313"/>
    <w:rsid w:val="00BE1673"/>
    <w:rsid w:val="00BE1AAA"/>
    <w:rsid w:val="00BE1C4F"/>
    <w:rsid w:val="00BE233E"/>
    <w:rsid w:val="00BE2AF7"/>
    <w:rsid w:val="00BE3247"/>
    <w:rsid w:val="00BE3348"/>
    <w:rsid w:val="00BE3836"/>
    <w:rsid w:val="00BE402A"/>
    <w:rsid w:val="00BE4233"/>
    <w:rsid w:val="00BE4B43"/>
    <w:rsid w:val="00BE5196"/>
    <w:rsid w:val="00BE583E"/>
    <w:rsid w:val="00BE5961"/>
    <w:rsid w:val="00BE6651"/>
    <w:rsid w:val="00BE7540"/>
    <w:rsid w:val="00BF080A"/>
    <w:rsid w:val="00BF0CAE"/>
    <w:rsid w:val="00BF13EC"/>
    <w:rsid w:val="00BF1515"/>
    <w:rsid w:val="00BF1713"/>
    <w:rsid w:val="00BF288C"/>
    <w:rsid w:val="00BF2B41"/>
    <w:rsid w:val="00BF2E13"/>
    <w:rsid w:val="00BF3531"/>
    <w:rsid w:val="00BF35B5"/>
    <w:rsid w:val="00BF3875"/>
    <w:rsid w:val="00BF3ED7"/>
    <w:rsid w:val="00BF4ACD"/>
    <w:rsid w:val="00BF5FE2"/>
    <w:rsid w:val="00BF730E"/>
    <w:rsid w:val="00BF7573"/>
    <w:rsid w:val="00BF775A"/>
    <w:rsid w:val="00BF7D70"/>
    <w:rsid w:val="00BF7FD3"/>
    <w:rsid w:val="00BF7FF0"/>
    <w:rsid w:val="00C00267"/>
    <w:rsid w:val="00C007FB"/>
    <w:rsid w:val="00C008E8"/>
    <w:rsid w:val="00C014CC"/>
    <w:rsid w:val="00C0259E"/>
    <w:rsid w:val="00C02AA8"/>
    <w:rsid w:val="00C03075"/>
    <w:rsid w:val="00C03577"/>
    <w:rsid w:val="00C03B20"/>
    <w:rsid w:val="00C05928"/>
    <w:rsid w:val="00C0595C"/>
    <w:rsid w:val="00C05C4C"/>
    <w:rsid w:val="00C05E26"/>
    <w:rsid w:val="00C06090"/>
    <w:rsid w:val="00C06442"/>
    <w:rsid w:val="00C10743"/>
    <w:rsid w:val="00C10B2C"/>
    <w:rsid w:val="00C10D00"/>
    <w:rsid w:val="00C10EA3"/>
    <w:rsid w:val="00C10F91"/>
    <w:rsid w:val="00C11382"/>
    <w:rsid w:val="00C113E5"/>
    <w:rsid w:val="00C114D7"/>
    <w:rsid w:val="00C121F6"/>
    <w:rsid w:val="00C1283C"/>
    <w:rsid w:val="00C12C5D"/>
    <w:rsid w:val="00C138B5"/>
    <w:rsid w:val="00C138E9"/>
    <w:rsid w:val="00C14153"/>
    <w:rsid w:val="00C1423E"/>
    <w:rsid w:val="00C14C72"/>
    <w:rsid w:val="00C15862"/>
    <w:rsid w:val="00C160DD"/>
    <w:rsid w:val="00C16338"/>
    <w:rsid w:val="00C16987"/>
    <w:rsid w:val="00C1743E"/>
    <w:rsid w:val="00C2063C"/>
    <w:rsid w:val="00C20A26"/>
    <w:rsid w:val="00C20EC2"/>
    <w:rsid w:val="00C21913"/>
    <w:rsid w:val="00C21CFF"/>
    <w:rsid w:val="00C21EE5"/>
    <w:rsid w:val="00C21F06"/>
    <w:rsid w:val="00C221C1"/>
    <w:rsid w:val="00C22582"/>
    <w:rsid w:val="00C22D60"/>
    <w:rsid w:val="00C231E9"/>
    <w:rsid w:val="00C2338B"/>
    <w:rsid w:val="00C23426"/>
    <w:rsid w:val="00C23D7E"/>
    <w:rsid w:val="00C23E48"/>
    <w:rsid w:val="00C24084"/>
    <w:rsid w:val="00C24754"/>
    <w:rsid w:val="00C2536B"/>
    <w:rsid w:val="00C25969"/>
    <w:rsid w:val="00C25ED2"/>
    <w:rsid w:val="00C25F76"/>
    <w:rsid w:val="00C26DF0"/>
    <w:rsid w:val="00C273C8"/>
    <w:rsid w:val="00C275FE"/>
    <w:rsid w:val="00C2784F"/>
    <w:rsid w:val="00C27AD6"/>
    <w:rsid w:val="00C302BB"/>
    <w:rsid w:val="00C31905"/>
    <w:rsid w:val="00C32199"/>
    <w:rsid w:val="00C325BB"/>
    <w:rsid w:val="00C3295C"/>
    <w:rsid w:val="00C32F05"/>
    <w:rsid w:val="00C32F0D"/>
    <w:rsid w:val="00C33061"/>
    <w:rsid w:val="00C33179"/>
    <w:rsid w:val="00C33774"/>
    <w:rsid w:val="00C33D3B"/>
    <w:rsid w:val="00C33FBF"/>
    <w:rsid w:val="00C350D7"/>
    <w:rsid w:val="00C3551B"/>
    <w:rsid w:val="00C35EE6"/>
    <w:rsid w:val="00C360CF"/>
    <w:rsid w:val="00C36971"/>
    <w:rsid w:val="00C36D02"/>
    <w:rsid w:val="00C37547"/>
    <w:rsid w:val="00C37643"/>
    <w:rsid w:val="00C3776D"/>
    <w:rsid w:val="00C37D96"/>
    <w:rsid w:val="00C4038E"/>
    <w:rsid w:val="00C40A91"/>
    <w:rsid w:val="00C413EC"/>
    <w:rsid w:val="00C416EE"/>
    <w:rsid w:val="00C4183A"/>
    <w:rsid w:val="00C4277F"/>
    <w:rsid w:val="00C427F3"/>
    <w:rsid w:val="00C42FFC"/>
    <w:rsid w:val="00C430BD"/>
    <w:rsid w:val="00C434CA"/>
    <w:rsid w:val="00C43B0B"/>
    <w:rsid w:val="00C43FE2"/>
    <w:rsid w:val="00C4492C"/>
    <w:rsid w:val="00C45211"/>
    <w:rsid w:val="00C4559E"/>
    <w:rsid w:val="00C45822"/>
    <w:rsid w:val="00C46162"/>
    <w:rsid w:val="00C47ADE"/>
    <w:rsid w:val="00C5003C"/>
    <w:rsid w:val="00C50A56"/>
    <w:rsid w:val="00C50EFE"/>
    <w:rsid w:val="00C51318"/>
    <w:rsid w:val="00C5207C"/>
    <w:rsid w:val="00C52250"/>
    <w:rsid w:val="00C52C6D"/>
    <w:rsid w:val="00C52EDA"/>
    <w:rsid w:val="00C53066"/>
    <w:rsid w:val="00C53152"/>
    <w:rsid w:val="00C53533"/>
    <w:rsid w:val="00C541E1"/>
    <w:rsid w:val="00C549F3"/>
    <w:rsid w:val="00C54DBA"/>
    <w:rsid w:val="00C55E38"/>
    <w:rsid w:val="00C56080"/>
    <w:rsid w:val="00C5640E"/>
    <w:rsid w:val="00C56422"/>
    <w:rsid w:val="00C566C9"/>
    <w:rsid w:val="00C5675A"/>
    <w:rsid w:val="00C56762"/>
    <w:rsid w:val="00C567B8"/>
    <w:rsid w:val="00C57233"/>
    <w:rsid w:val="00C5776F"/>
    <w:rsid w:val="00C57B48"/>
    <w:rsid w:val="00C57BB3"/>
    <w:rsid w:val="00C57DDD"/>
    <w:rsid w:val="00C6021A"/>
    <w:rsid w:val="00C605FC"/>
    <w:rsid w:val="00C60A35"/>
    <w:rsid w:val="00C60E27"/>
    <w:rsid w:val="00C61B87"/>
    <w:rsid w:val="00C61CD6"/>
    <w:rsid w:val="00C6280B"/>
    <w:rsid w:val="00C62CCE"/>
    <w:rsid w:val="00C63605"/>
    <w:rsid w:val="00C6361D"/>
    <w:rsid w:val="00C63784"/>
    <w:rsid w:val="00C63E44"/>
    <w:rsid w:val="00C643AD"/>
    <w:rsid w:val="00C64560"/>
    <w:rsid w:val="00C64992"/>
    <w:rsid w:val="00C658E5"/>
    <w:rsid w:val="00C65AC1"/>
    <w:rsid w:val="00C667A9"/>
    <w:rsid w:val="00C667B1"/>
    <w:rsid w:val="00C66948"/>
    <w:rsid w:val="00C66EE6"/>
    <w:rsid w:val="00C6748B"/>
    <w:rsid w:val="00C7089F"/>
    <w:rsid w:val="00C717DF"/>
    <w:rsid w:val="00C72874"/>
    <w:rsid w:val="00C731BC"/>
    <w:rsid w:val="00C73310"/>
    <w:rsid w:val="00C73D10"/>
    <w:rsid w:val="00C743F5"/>
    <w:rsid w:val="00C75667"/>
    <w:rsid w:val="00C7575A"/>
    <w:rsid w:val="00C766D2"/>
    <w:rsid w:val="00C76A55"/>
    <w:rsid w:val="00C76FAD"/>
    <w:rsid w:val="00C771FE"/>
    <w:rsid w:val="00C7729A"/>
    <w:rsid w:val="00C777A4"/>
    <w:rsid w:val="00C77A00"/>
    <w:rsid w:val="00C802CD"/>
    <w:rsid w:val="00C80D4E"/>
    <w:rsid w:val="00C811D4"/>
    <w:rsid w:val="00C819BE"/>
    <w:rsid w:val="00C8202F"/>
    <w:rsid w:val="00C82559"/>
    <w:rsid w:val="00C82D94"/>
    <w:rsid w:val="00C833A6"/>
    <w:rsid w:val="00C83961"/>
    <w:rsid w:val="00C84219"/>
    <w:rsid w:val="00C84406"/>
    <w:rsid w:val="00C84679"/>
    <w:rsid w:val="00C848ED"/>
    <w:rsid w:val="00C849A8"/>
    <w:rsid w:val="00C849D1"/>
    <w:rsid w:val="00C852FB"/>
    <w:rsid w:val="00C85673"/>
    <w:rsid w:val="00C85BAA"/>
    <w:rsid w:val="00C8651F"/>
    <w:rsid w:val="00C86B97"/>
    <w:rsid w:val="00C87165"/>
    <w:rsid w:val="00C87F07"/>
    <w:rsid w:val="00C87F37"/>
    <w:rsid w:val="00C90E0B"/>
    <w:rsid w:val="00C90FAA"/>
    <w:rsid w:val="00C91669"/>
    <w:rsid w:val="00C91DA0"/>
    <w:rsid w:val="00C92045"/>
    <w:rsid w:val="00C922B4"/>
    <w:rsid w:val="00C92ABC"/>
    <w:rsid w:val="00C92D89"/>
    <w:rsid w:val="00C939B7"/>
    <w:rsid w:val="00C93BE4"/>
    <w:rsid w:val="00C9404A"/>
    <w:rsid w:val="00C9404B"/>
    <w:rsid w:val="00C948DF"/>
    <w:rsid w:val="00C9510B"/>
    <w:rsid w:val="00C951A6"/>
    <w:rsid w:val="00C9553E"/>
    <w:rsid w:val="00C9563A"/>
    <w:rsid w:val="00C956EA"/>
    <w:rsid w:val="00C95C6E"/>
    <w:rsid w:val="00C9651A"/>
    <w:rsid w:val="00C96B15"/>
    <w:rsid w:val="00C96D1F"/>
    <w:rsid w:val="00C97642"/>
    <w:rsid w:val="00C9766C"/>
    <w:rsid w:val="00CA05F3"/>
    <w:rsid w:val="00CA0CE8"/>
    <w:rsid w:val="00CA13B9"/>
    <w:rsid w:val="00CA1557"/>
    <w:rsid w:val="00CA1C60"/>
    <w:rsid w:val="00CA1E65"/>
    <w:rsid w:val="00CA1F30"/>
    <w:rsid w:val="00CA2794"/>
    <w:rsid w:val="00CA2ADC"/>
    <w:rsid w:val="00CA2C99"/>
    <w:rsid w:val="00CA3013"/>
    <w:rsid w:val="00CA4210"/>
    <w:rsid w:val="00CA42F0"/>
    <w:rsid w:val="00CA4EEF"/>
    <w:rsid w:val="00CA515C"/>
    <w:rsid w:val="00CA53DF"/>
    <w:rsid w:val="00CA5E4B"/>
    <w:rsid w:val="00CA6847"/>
    <w:rsid w:val="00CA6C03"/>
    <w:rsid w:val="00CA7AF9"/>
    <w:rsid w:val="00CB04CD"/>
    <w:rsid w:val="00CB082C"/>
    <w:rsid w:val="00CB1CF2"/>
    <w:rsid w:val="00CB243E"/>
    <w:rsid w:val="00CB2698"/>
    <w:rsid w:val="00CB29BD"/>
    <w:rsid w:val="00CB2C7C"/>
    <w:rsid w:val="00CB2DED"/>
    <w:rsid w:val="00CB31B2"/>
    <w:rsid w:val="00CB3563"/>
    <w:rsid w:val="00CB373E"/>
    <w:rsid w:val="00CB3F55"/>
    <w:rsid w:val="00CB4AE2"/>
    <w:rsid w:val="00CB4BE6"/>
    <w:rsid w:val="00CB52A3"/>
    <w:rsid w:val="00CB5605"/>
    <w:rsid w:val="00CB5ECD"/>
    <w:rsid w:val="00CB7589"/>
    <w:rsid w:val="00CB7B78"/>
    <w:rsid w:val="00CB7B81"/>
    <w:rsid w:val="00CB7DBA"/>
    <w:rsid w:val="00CC02E9"/>
    <w:rsid w:val="00CC0B24"/>
    <w:rsid w:val="00CC0ECD"/>
    <w:rsid w:val="00CC1365"/>
    <w:rsid w:val="00CC18EF"/>
    <w:rsid w:val="00CC191A"/>
    <w:rsid w:val="00CC1A0E"/>
    <w:rsid w:val="00CC2190"/>
    <w:rsid w:val="00CC2763"/>
    <w:rsid w:val="00CC2A60"/>
    <w:rsid w:val="00CC2E22"/>
    <w:rsid w:val="00CC3673"/>
    <w:rsid w:val="00CC402E"/>
    <w:rsid w:val="00CC448E"/>
    <w:rsid w:val="00CC4728"/>
    <w:rsid w:val="00CC49D6"/>
    <w:rsid w:val="00CC51F6"/>
    <w:rsid w:val="00CC5586"/>
    <w:rsid w:val="00CC5A36"/>
    <w:rsid w:val="00CC5EC1"/>
    <w:rsid w:val="00CC659C"/>
    <w:rsid w:val="00CC6783"/>
    <w:rsid w:val="00CC6948"/>
    <w:rsid w:val="00CC7028"/>
    <w:rsid w:val="00CC741F"/>
    <w:rsid w:val="00CC7D33"/>
    <w:rsid w:val="00CC7EDE"/>
    <w:rsid w:val="00CC7FD2"/>
    <w:rsid w:val="00CD273D"/>
    <w:rsid w:val="00CD4152"/>
    <w:rsid w:val="00CD41D2"/>
    <w:rsid w:val="00CD45B0"/>
    <w:rsid w:val="00CD4A07"/>
    <w:rsid w:val="00CD4EA6"/>
    <w:rsid w:val="00CD680A"/>
    <w:rsid w:val="00CD6C62"/>
    <w:rsid w:val="00CD6E20"/>
    <w:rsid w:val="00CD752A"/>
    <w:rsid w:val="00CD7B0A"/>
    <w:rsid w:val="00CE04FC"/>
    <w:rsid w:val="00CE062A"/>
    <w:rsid w:val="00CE0EB1"/>
    <w:rsid w:val="00CE0F15"/>
    <w:rsid w:val="00CE13D1"/>
    <w:rsid w:val="00CE2C92"/>
    <w:rsid w:val="00CE4792"/>
    <w:rsid w:val="00CE4AC3"/>
    <w:rsid w:val="00CE516B"/>
    <w:rsid w:val="00CE5B30"/>
    <w:rsid w:val="00CE6C6E"/>
    <w:rsid w:val="00CE6C8A"/>
    <w:rsid w:val="00CE6F64"/>
    <w:rsid w:val="00CE7182"/>
    <w:rsid w:val="00CE71B2"/>
    <w:rsid w:val="00CF0605"/>
    <w:rsid w:val="00CF078F"/>
    <w:rsid w:val="00CF0843"/>
    <w:rsid w:val="00CF174A"/>
    <w:rsid w:val="00CF1A7E"/>
    <w:rsid w:val="00CF251C"/>
    <w:rsid w:val="00CF32F2"/>
    <w:rsid w:val="00CF3525"/>
    <w:rsid w:val="00CF402B"/>
    <w:rsid w:val="00CF48EA"/>
    <w:rsid w:val="00CF5012"/>
    <w:rsid w:val="00CF5642"/>
    <w:rsid w:val="00CF6226"/>
    <w:rsid w:val="00CF647C"/>
    <w:rsid w:val="00CF650F"/>
    <w:rsid w:val="00CF6617"/>
    <w:rsid w:val="00CF6E04"/>
    <w:rsid w:val="00CF6FD8"/>
    <w:rsid w:val="00CF798E"/>
    <w:rsid w:val="00CF7A83"/>
    <w:rsid w:val="00D00006"/>
    <w:rsid w:val="00D00616"/>
    <w:rsid w:val="00D00D80"/>
    <w:rsid w:val="00D013AC"/>
    <w:rsid w:val="00D01462"/>
    <w:rsid w:val="00D01D36"/>
    <w:rsid w:val="00D02289"/>
    <w:rsid w:val="00D0247B"/>
    <w:rsid w:val="00D02761"/>
    <w:rsid w:val="00D02F20"/>
    <w:rsid w:val="00D02F7D"/>
    <w:rsid w:val="00D03015"/>
    <w:rsid w:val="00D0395C"/>
    <w:rsid w:val="00D0447E"/>
    <w:rsid w:val="00D044FB"/>
    <w:rsid w:val="00D04CA1"/>
    <w:rsid w:val="00D04CA3"/>
    <w:rsid w:val="00D053BF"/>
    <w:rsid w:val="00D05791"/>
    <w:rsid w:val="00D058E4"/>
    <w:rsid w:val="00D05BA5"/>
    <w:rsid w:val="00D05BE5"/>
    <w:rsid w:val="00D05FD8"/>
    <w:rsid w:val="00D062AD"/>
    <w:rsid w:val="00D06533"/>
    <w:rsid w:val="00D066DD"/>
    <w:rsid w:val="00D0734F"/>
    <w:rsid w:val="00D104B1"/>
    <w:rsid w:val="00D10C2A"/>
    <w:rsid w:val="00D10E55"/>
    <w:rsid w:val="00D11C33"/>
    <w:rsid w:val="00D12363"/>
    <w:rsid w:val="00D125CB"/>
    <w:rsid w:val="00D1306B"/>
    <w:rsid w:val="00D14857"/>
    <w:rsid w:val="00D1519F"/>
    <w:rsid w:val="00D151B8"/>
    <w:rsid w:val="00D15351"/>
    <w:rsid w:val="00D155D3"/>
    <w:rsid w:val="00D1574B"/>
    <w:rsid w:val="00D1583B"/>
    <w:rsid w:val="00D15A4D"/>
    <w:rsid w:val="00D168CC"/>
    <w:rsid w:val="00D1719F"/>
    <w:rsid w:val="00D179B0"/>
    <w:rsid w:val="00D179B1"/>
    <w:rsid w:val="00D17D00"/>
    <w:rsid w:val="00D203E1"/>
    <w:rsid w:val="00D207ED"/>
    <w:rsid w:val="00D20AC1"/>
    <w:rsid w:val="00D21213"/>
    <w:rsid w:val="00D221C3"/>
    <w:rsid w:val="00D226A1"/>
    <w:rsid w:val="00D226A8"/>
    <w:rsid w:val="00D22810"/>
    <w:rsid w:val="00D22D06"/>
    <w:rsid w:val="00D22E80"/>
    <w:rsid w:val="00D233A4"/>
    <w:rsid w:val="00D235A4"/>
    <w:rsid w:val="00D23ADA"/>
    <w:rsid w:val="00D23C51"/>
    <w:rsid w:val="00D25F36"/>
    <w:rsid w:val="00D26375"/>
    <w:rsid w:val="00D26A49"/>
    <w:rsid w:val="00D26A53"/>
    <w:rsid w:val="00D26A79"/>
    <w:rsid w:val="00D26D17"/>
    <w:rsid w:val="00D26FF9"/>
    <w:rsid w:val="00D276F6"/>
    <w:rsid w:val="00D277FD"/>
    <w:rsid w:val="00D27A8A"/>
    <w:rsid w:val="00D305CB"/>
    <w:rsid w:val="00D3066E"/>
    <w:rsid w:val="00D307B2"/>
    <w:rsid w:val="00D309EA"/>
    <w:rsid w:val="00D30D4E"/>
    <w:rsid w:val="00D30FE1"/>
    <w:rsid w:val="00D31BC7"/>
    <w:rsid w:val="00D31D44"/>
    <w:rsid w:val="00D32580"/>
    <w:rsid w:val="00D32D5E"/>
    <w:rsid w:val="00D32EB1"/>
    <w:rsid w:val="00D33475"/>
    <w:rsid w:val="00D33A42"/>
    <w:rsid w:val="00D33DC4"/>
    <w:rsid w:val="00D33F99"/>
    <w:rsid w:val="00D34151"/>
    <w:rsid w:val="00D346B0"/>
    <w:rsid w:val="00D34C69"/>
    <w:rsid w:val="00D35B8B"/>
    <w:rsid w:val="00D36E85"/>
    <w:rsid w:val="00D370C8"/>
    <w:rsid w:val="00D37421"/>
    <w:rsid w:val="00D37636"/>
    <w:rsid w:val="00D406FB"/>
    <w:rsid w:val="00D4072F"/>
    <w:rsid w:val="00D40D5C"/>
    <w:rsid w:val="00D40F04"/>
    <w:rsid w:val="00D41529"/>
    <w:rsid w:val="00D41BC7"/>
    <w:rsid w:val="00D423EE"/>
    <w:rsid w:val="00D432F5"/>
    <w:rsid w:val="00D4351A"/>
    <w:rsid w:val="00D445F5"/>
    <w:rsid w:val="00D446F5"/>
    <w:rsid w:val="00D44CB6"/>
    <w:rsid w:val="00D458D7"/>
    <w:rsid w:val="00D459CB"/>
    <w:rsid w:val="00D4676F"/>
    <w:rsid w:val="00D47304"/>
    <w:rsid w:val="00D4781A"/>
    <w:rsid w:val="00D47AA2"/>
    <w:rsid w:val="00D47BE7"/>
    <w:rsid w:val="00D50BA9"/>
    <w:rsid w:val="00D51CCA"/>
    <w:rsid w:val="00D51E5A"/>
    <w:rsid w:val="00D53193"/>
    <w:rsid w:val="00D535D5"/>
    <w:rsid w:val="00D53A3E"/>
    <w:rsid w:val="00D5456F"/>
    <w:rsid w:val="00D5466D"/>
    <w:rsid w:val="00D54AA1"/>
    <w:rsid w:val="00D54CE1"/>
    <w:rsid w:val="00D55AFB"/>
    <w:rsid w:val="00D55B58"/>
    <w:rsid w:val="00D57070"/>
    <w:rsid w:val="00D571B6"/>
    <w:rsid w:val="00D579A0"/>
    <w:rsid w:val="00D57E51"/>
    <w:rsid w:val="00D6007A"/>
    <w:rsid w:val="00D61CC9"/>
    <w:rsid w:val="00D61D14"/>
    <w:rsid w:val="00D61E74"/>
    <w:rsid w:val="00D61F70"/>
    <w:rsid w:val="00D62489"/>
    <w:rsid w:val="00D629E5"/>
    <w:rsid w:val="00D6315C"/>
    <w:rsid w:val="00D639C9"/>
    <w:rsid w:val="00D64361"/>
    <w:rsid w:val="00D64821"/>
    <w:rsid w:val="00D64A91"/>
    <w:rsid w:val="00D64D27"/>
    <w:rsid w:val="00D64EB4"/>
    <w:rsid w:val="00D654C3"/>
    <w:rsid w:val="00D66F95"/>
    <w:rsid w:val="00D67403"/>
    <w:rsid w:val="00D67559"/>
    <w:rsid w:val="00D677FB"/>
    <w:rsid w:val="00D70E60"/>
    <w:rsid w:val="00D71C48"/>
    <w:rsid w:val="00D7287A"/>
    <w:rsid w:val="00D72F25"/>
    <w:rsid w:val="00D7317E"/>
    <w:rsid w:val="00D73A65"/>
    <w:rsid w:val="00D743E0"/>
    <w:rsid w:val="00D74721"/>
    <w:rsid w:val="00D75999"/>
    <w:rsid w:val="00D75F72"/>
    <w:rsid w:val="00D7633B"/>
    <w:rsid w:val="00D76FE6"/>
    <w:rsid w:val="00D805C9"/>
    <w:rsid w:val="00D80CA6"/>
    <w:rsid w:val="00D810BB"/>
    <w:rsid w:val="00D810C0"/>
    <w:rsid w:val="00D81139"/>
    <w:rsid w:val="00D81204"/>
    <w:rsid w:val="00D81372"/>
    <w:rsid w:val="00D8196B"/>
    <w:rsid w:val="00D81E9F"/>
    <w:rsid w:val="00D81F1E"/>
    <w:rsid w:val="00D81FAD"/>
    <w:rsid w:val="00D82C32"/>
    <w:rsid w:val="00D82DD8"/>
    <w:rsid w:val="00D82E03"/>
    <w:rsid w:val="00D83F18"/>
    <w:rsid w:val="00D84212"/>
    <w:rsid w:val="00D842AB"/>
    <w:rsid w:val="00D84DFB"/>
    <w:rsid w:val="00D85970"/>
    <w:rsid w:val="00D85DB4"/>
    <w:rsid w:val="00D86063"/>
    <w:rsid w:val="00D8639C"/>
    <w:rsid w:val="00D87088"/>
    <w:rsid w:val="00D8752F"/>
    <w:rsid w:val="00D8764C"/>
    <w:rsid w:val="00D87C20"/>
    <w:rsid w:val="00D90879"/>
    <w:rsid w:val="00D90CD8"/>
    <w:rsid w:val="00D917B6"/>
    <w:rsid w:val="00D92EC4"/>
    <w:rsid w:val="00D9354F"/>
    <w:rsid w:val="00D93826"/>
    <w:rsid w:val="00D93AA9"/>
    <w:rsid w:val="00D94416"/>
    <w:rsid w:val="00D945EA"/>
    <w:rsid w:val="00D94729"/>
    <w:rsid w:val="00D94741"/>
    <w:rsid w:val="00D951DD"/>
    <w:rsid w:val="00D952BB"/>
    <w:rsid w:val="00D95F31"/>
    <w:rsid w:val="00D967AE"/>
    <w:rsid w:val="00D96E54"/>
    <w:rsid w:val="00DA02DB"/>
    <w:rsid w:val="00DA05A8"/>
    <w:rsid w:val="00DA0640"/>
    <w:rsid w:val="00DA0E95"/>
    <w:rsid w:val="00DA13F4"/>
    <w:rsid w:val="00DA190A"/>
    <w:rsid w:val="00DA1940"/>
    <w:rsid w:val="00DA19F5"/>
    <w:rsid w:val="00DA1A63"/>
    <w:rsid w:val="00DA2185"/>
    <w:rsid w:val="00DA2DFD"/>
    <w:rsid w:val="00DA45A5"/>
    <w:rsid w:val="00DA481F"/>
    <w:rsid w:val="00DA4B6F"/>
    <w:rsid w:val="00DA4B98"/>
    <w:rsid w:val="00DA4C3C"/>
    <w:rsid w:val="00DA52B9"/>
    <w:rsid w:val="00DA5490"/>
    <w:rsid w:val="00DA5493"/>
    <w:rsid w:val="00DA57F3"/>
    <w:rsid w:val="00DA606B"/>
    <w:rsid w:val="00DA6849"/>
    <w:rsid w:val="00DA6B0D"/>
    <w:rsid w:val="00DA7181"/>
    <w:rsid w:val="00DA740D"/>
    <w:rsid w:val="00DA7D38"/>
    <w:rsid w:val="00DB0627"/>
    <w:rsid w:val="00DB06BE"/>
    <w:rsid w:val="00DB1567"/>
    <w:rsid w:val="00DB2EC2"/>
    <w:rsid w:val="00DB2FC5"/>
    <w:rsid w:val="00DB301B"/>
    <w:rsid w:val="00DB3077"/>
    <w:rsid w:val="00DB4094"/>
    <w:rsid w:val="00DB4297"/>
    <w:rsid w:val="00DB435D"/>
    <w:rsid w:val="00DB4643"/>
    <w:rsid w:val="00DB4D2B"/>
    <w:rsid w:val="00DB53DD"/>
    <w:rsid w:val="00DB5BE5"/>
    <w:rsid w:val="00DB64AE"/>
    <w:rsid w:val="00DB7881"/>
    <w:rsid w:val="00DB78AC"/>
    <w:rsid w:val="00DB7CD9"/>
    <w:rsid w:val="00DC1C95"/>
    <w:rsid w:val="00DC1EF1"/>
    <w:rsid w:val="00DC2149"/>
    <w:rsid w:val="00DC233D"/>
    <w:rsid w:val="00DC23D1"/>
    <w:rsid w:val="00DC24EA"/>
    <w:rsid w:val="00DC2750"/>
    <w:rsid w:val="00DC2E00"/>
    <w:rsid w:val="00DC2FCA"/>
    <w:rsid w:val="00DC3CB4"/>
    <w:rsid w:val="00DC458F"/>
    <w:rsid w:val="00DC4774"/>
    <w:rsid w:val="00DC49AD"/>
    <w:rsid w:val="00DC528D"/>
    <w:rsid w:val="00DC5489"/>
    <w:rsid w:val="00DC599E"/>
    <w:rsid w:val="00DC669E"/>
    <w:rsid w:val="00DD0A7A"/>
    <w:rsid w:val="00DD1218"/>
    <w:rsid w:val="00DD1345"/>
    <w:rsid w:val="00DD1964"/>
    <w:rsid w:val="00DD1A12"/>
    <w:rsid w:val="00DD21D9"/>
    <w:rsid w:val="00DD2AAB"/>
    <w:rsid w:val="00DD3211"/>
    <w:rsid w:val="00DD3ACB"/>
    <w:rsid w:val="00DD3F71"/>
    <w:rsid w:val="00DD4222"/>
    <w:rsid w:val="00DD4BBC"/>
    <w:rsid w:val="00DD5D1D"/>
    <w:rsid w:val="00DD6589"/>
    <w:rsid w:val="00DD6B63"/>
    <w:rsid w:val="00DD715F"/>
    <w:rsid w:val="00DD72E6"/>
    <w:rsid w:val="00DD76CF"/>
    <w:rsid w:val="00DD7E12"/>
    <w:rsid w:val="00DE02B9"/>
    <w:rsid w:val="00DE0959"/>
    <w:rsid w:val="00DE17B0"/>
    <w:rsid w:val="00DE1BEB"/>
    <w:rsid w:val="00DE1D22"/>
    <w:rsid w:val="00DE1DC1"/>
    <w:rsid w:val="00DE1ECF"/>
    <w:rsid w:val="00DE25B8"/>
    <w:rsid w:val="00DE30C0"/>
    <w:rsid w:val="00DE3309"/>
    <w:rsid w:val="00DE34EC"/>
    <w:rsid w:val="00DE3665"/>
    <w:rsid w:val="00DE392F"/>
    <w:rsid w:val="00DE3975"/>
    <w:rsid w:val="00DE3BD5"/>
    <w:rsid w:val="00DE4484"/>
    <w:rsid w:val="00DE54A1"/>
    <w:rsid w:val="00DE5697"/>
    <w:rsid w:val="00DE56F5"/>
    <w:rsid w:val="00DE5A13"/>
    <w:rsid w:val="00DE5BAE"/>
    <w:rsid w:val="00DE5C18"/>
    <w:rsid w:val="00DE6805"/>
    <w:rsid w:val="00DE6FCC"/>
    <w:rsid w:val="00DE7981"/>
    <w:rsid w:val="00DE7AB1"/>
    <w:rsid w:val="00DE7CCA"/>
    <w:rsid w:val="00DE7D47"/>
    <w:rsid w:val="00DF1690"/>
    <w:rsid w:val="00DF2403"/>
    <w:rsid w:val="00DF263F"/>
    <w:rsid w:val="00DF2E94"/>
    <w:rsid w:val="00DF314C"/>
    <w:rsid w:val="00DF3973"/>
    <w:rsid w:val="00DF4C7E"/>
    <w:rsid w:val="00DF4D39"/>
    <w:rsid w:val="00DF6742"/>
    <w:rsid w:val="00DF6E42"/>
    <w:rsid w:val="00DF6E76"/>
    <w:rsid w:val="00DF71E9"/>
    <w:rsid w:val="00DF78E0"/>
    <w:rsid w:val="00DF7A8A"/>
    <w:rsid w:val="00DF7EF1"/>
    <w:rsid w:val="00E00B4D"/>
    <w:rsid w:val="00E010A1"/>
    <w:rsid w:val="00E0173A"/>
    <w:rsid w:val="00E0212B"/>
    <w:rsid w:val="00E022CB"/>
    <w:rsid w:val="00E02B1E"/>
    <w:rsid w:val="00E031F2"/>
    <w:rsid w:val="00E036A3"/>
    <w:rsid w:val="00E04098"/>
    <w:rsid w:val="00E04303"/>
    <w:rsid w:val="00E04E46"/>
    <w:rsid w:val="00E04E81"/>
    <w:rsid w:val="00E05410"/>
    <w:rsid w:val="00E05751"/>
    <w:rsid w:val="00E0646F"/>
    <w:rsid w:val="00E066AB"/>
    <w:rsid w:val="00E071F1"/>
    <w:rsid w:val="00E07257"/>
    <w:rsid w:val="00E074C7"/>
    <w:rsid w:val="00E07A56"/>
    <w:rsid w:val="00E07BE1"/>
    <w:rsid w:val="00E07E4B"/>
    <w:rsid w:val="00E104B3"/>
    <w:rsid w:val="00E1078D"/>
    <w:rsid w:val="00E10A57"/>
    <w:rsid w:val="00E10DDF"/>
    <w:rsid w:val="00E127C7"/>
    <w:rsid w:val="00E12B96"/>
    <w:rsid w:val="00E132B3"/>
    <w:rsid w:val="00E132DD"/>
    <w:rsid w:val="00E1366C"/>
    <w:rsid w:val="00E13A09"/>
    <w:rsid w:val="00E13B1D"/>
    <w:rsid w:val="00E13D77"/>
    <w:rsid w:val="00E155B2"/>
    <w:rsid w:val="00E16DD6"/>
    <w:rsid w:val="00E17B79"/>
    <w:rsid w:val="00E17CEC"/>
    <w:rsid w:val="00E17FBD"/>
    <w:rsid w:val="00E20A62"/>
    <w:rsid w:val="00E217A6"/>
    <w:rsid w:val="00E21953"/>
    <w:rsid w:val="00E21D7A"/>
    <w:rsid w:val="00E221FC"/>
    <w:rsid w:val="00E222BF"/>
    <w:rsid w:val="00E22672"/>
    <w:rsid w:val="00E2330C"/>
    <w:rsid w:val="00E2348F"/>
    <w:rsid w:val="00E237A4"/>
    <w:rsid w:val="00E23BED"/>
    <w:rsid w:val="00E23F8B"/>
    <w:rsid w:val="00E2423E"/>
    <w:rsid w:val="00E243BB"/>
    <w:rsid w:val="00E24C03"/>
    <w:rsid w:val="00E251EB"/>
    <w:rsid w:val="00E25A1C"/>
    <w:rsid w:val="00E26691"/>
    <w:rsid w:val="00E271EE"/>
    <w:rsid w:val="00E27254"/>
    <w:rsid w:val="00E27A1A"/>
    <w:rsid w:val="00E27A5E"/>
    <w:rsid w:val="00E305DE"/>
    <w:rsid w:val="00E30756"/>
    <w:rsid w:val="00E31841"/>
    <w:rsid w:val="00E3277C"/>
    <w:rsid w:val="00E336B8"/>
    <w:rsid w:val="00E33712"/>
    <w:rsid w:val="00E33D0E"/>
    <w:rsid w:val="00E33E5F"/>
    <w:rsid w:val="00E34403"/>
    <w:rsid w:val="00E34D31"/>
    <w:rsid w:val="00E34F85"/>
    <w:rsid w:val="00E35C40"/>
    <w:rsid w:val="00E35CB0"/>
    <w:rsid w:val="00E36037"/>
    <w:rsid w:val="00E36A29"/>
    <w:rsid w:val="00E37164"/>
    <w:rsid w:val="00E37604"/>
    <w:rsid w:val="00E378BE"/>
    <w:rsid w:val="00E4029D"/>
    <w:rsid w:val="00E40CE8"/>
    <w:rsid w:val="00E41476"/>
    <w:rsid w:val="00E41544"/>
    <w:rsid w:val="00E41FAD"/>
    <w:rsid w:val="00E4234A"/>
    <w:rsid w:val="00E4250E"/>
    <w:rsid w:val="00E42C44"/>
    <w:rsid w:val="00E43A15"/>
    <w:rsid w:val="00E44DD7"/>
    <w:rsid w:val="00E45A60"/>
    <w:rsid w:val="00E45C37"/>
    <w:rsid w:val="00E46479"/>
    <w:rsid w:val="00E47107"/>
    <w:rsid w:val="00E479A0"/>
    <w:rsid w:val="00E47D65"/>
    <w:rsid w:val="00E5044C"/>
    <w:rsid w:val="00E50463"/>
    <w:rsid w:val="00E507F7"/>
    <w:rsid w:val="00E50DA5"/>
    <w:rsid w:val="00E51A1E"/>
    <w:rsid w:val="00E51B10"/>
    <w:rsid w:val="00E524F8"/>
    <w:rsid w:val="00E52A71"/>
    <w:rsid w:val="00E52AA2"/>
    <w:rsid w:val="00E52C2B"/>
    <w:rsid w:val="00E52FC0"/>
    <w:rsid w:val="00E53190"/>
    <w:rsid w:val="00E53490"/>
    <w:rsid w:val="00E536FC"/>
    <w:rsid w:val="00E56BC6"/>
    <w:rsid w:val="00E56CEC"/>
    <w:rsid w:val="00E56CF6"/>
    <w:rsid w:val="00E57D41"/>
    <w:rsid w:val="00E60356"/>
    <w:rsid w:val="00E611D4"/>
    <w:rsid w:val="00E614D5"/>
    <w:rsid w:val="00E61B81"/>
    <w:rsid w:val="00E61D16"/>
    <w:rsid w:val="00E62A82"/>
    <w:rsid w:val="00E62E53"/>
    <w:rsid w:val="00E630D8"/>
    <w:rsid w:val="00E63282"/>
    <w:rsid w:val="00E63702"/>
    <w:rsid w:val="00E63DC6"/>
    <w:rsid w:val="00E64068"/>
    <w:rsid w:val="00E64398"/>
    <w:rsid w:val="00E644CC"/>
    <w:rsid w:val="00E653FC"/>
    <w:rsid w:val="00E6588A"/>
    <w:rsid w:val="00E65E68"/>
    <w:rsid w:val="00E65E7A"/>
    <w:rsid w:val="00E65EFA"/>
    <w:rsid w:val="00E6625C"/>
    <w:rsid w:val="00E665AC"/>
    <w:rsid w:val="00E66820"/>
    <w:rsid w:val="00E67005"/>
    <w:rsid w:val="00E70079"/>
    <w:rsid w:val="00E70F1D"/>
    <w:rsid w:val="00E71441"/>
    <w:rsid w:val="00E714A0"/>
    <w:rsid w:val="00E7177C"/>
    <w:rsid w:val="00E71AC4"/>
    <w:rsid w:val="00E71FC8"/>
    <w:rsid w:val="00E72910"/>
    <w:rsid w:val="00E72B2E"/>
    <w:rsid w:val="00E735DE"/>
    <w:rsid w:val="00E7416E"/>
    <w:rsid w:val="00E74266"/>
    <w:rsid w:val="00E75214"/>
    <w:rsid w:val="00E759C5"/>
    <w:rsid w:val="00E75B34"/>
    <w:rsid w:val="00E75B81"/>
    <w:rsid w:val="00E76037"/>
    <w:rsid w:val="00E7710B"/>
    <w:rsid w:val="00E771CD"/>
    <w:rsid w:val="00E77AB1"/>
    <w:rsid w:val="00E77E29"/>
    <w:rsid w:val="00E804E6"/>
    <w:rsid w:val="00E80587"/>
    <w:rsid w:val="00E807DF"/>
    <w:rsid w:val="00E816B2"/>
    <w:rsid w:val="00E819DD"/>
    <w:rsid w:val="00E81B12"/>
    <w:rsid w:val="00E8220F"/>
    <w:rsid w:val="00E8299E"/>
    <w:rsid w:val="00E82A22"/>
    <w:rsid w:val="00E83156"/>
    <w:rsid w:val="00E83749"/>
    <w:rsid w:val="00E84B89"/>
    <w:rsid w:val="00E851B0"/>
    <w:rsid w:val="00E853E1"/>
    <w:rsid w:val="00E85435"/>
    <w:rsid w:val="00E85ABA"/>
    <w:rsid w:val="00E85B72"/>
    <w:rsid w:val="00E86026"/>
    <w:rsid w:val="00E8647A"/>
    <w:rsid w:val="00E86749"/>
    <w:rsid w:val="00E86819"/>
    <w:rsid w:val="00E87A16"/>
    <w:rsid w:val="00E87D16"/>
    <w:rsid w:val="00E903D4"/>
    <w:rsid w:val="00E903FE"/>
    <w:rsid w:val="00E907A6"/>
    <w:rsid w:val="00E9080F"/>
    <w:rsid w:val="00E90C4A"/>
    <w:rsid w:val="00E910A6"/>
    <w:rsid w:val="00E91FC1"/>
    <w:rsid w:val="00E922B2"/>
    <w:rsid w:val="00E92AC0"/>
    <w:rsid w:val="00E932E3"/>
    <w:rsid w:val="00E9334A"/>
    <w:rsid w:val="00E935F7"/>
    <w:rsid w:val="00E943FE"/>
    <w:rsid w:val="00E9490B"/>
    <w:rsid w:val="00E9541B"/>
    <w:rsid w:val="00E9542D"/>
    <w:rsid w:val="00E96822"/>
    <w:rsid w:val="00E97011"/>
    <w:rsid w:val="00E973B4"/>
    <w:rsid w:val="00E97443"/>
    <w:rsid w:val="00E9797F"/>
    <w:rsid w:val="00EA1005"/>
    <w:rsid w:val="00EA1551"/>
    <w:rsid w:val="00EA206D"/>
    <w:rsid w:val="00EA2464"/>
    <w:rsid w:val="00EA254C"/>
    <w:rsid w:val="00EA29B8"/>
    <w:rsid w:val="00EA2D45"/>
    <w:rsid w:val="00EA3435"/>
    <w:rsid w:val="00EA3647"/>
    <w:rsid w:val="00EA3840"/>
    <w:rsid w:val="00EA448F"/>
    <w:rsid w:val="00EA5132"/>
    <w:rsid w:val="00EA59DA"/>
    <w:rsid w:val="00EA6CD1"/>
    <w:rsid w:val="00EB017B"/>
    <w:rsid w:val="00EB08CF"/>
    <w:rsid w:val="00EB19BB"/>
    <w:rsid w:val="00EB1C3A"/>
    <w:rsid w:val="00EB1F7A"/>
    <w:rsid w:val="00EB21C3"/>
    <w:rsid w:val="00EB2925"/>
    <w:rsid w:val="00EB29F5"/>
    <w:rsid w:val="00EB2AE0"/>
    <w:rsid w:val="00EB30CD"/>
    <w:rsid w:val="00EB39BD"/>
    <w:rsid w:val="00EB3E8C"/>
    <w:rsid w:val="00EB443E"/>
    <w:rsid w:val="00EB487C"/>
    <w:rsid w:val="00EB4B5F"/>
    <w:rsid w:val="00EB65EC"/>
    <w:rsid w:val="00EB75EA"/>
    <w:rsid w:val="00EB777B"/>
    <w:rsid w:val="00EB7E40"/>
    <w:rsid w:val="00EC03F2"/>
    <w:rsid w:val="00EC0892"/>
    <w:rsid w:val="00EC0893"/>
    <w:rsid w:val="00EC090A"/>
    <w:rsid w:val="00EC0B3D"/>
    <w:rsid w:val="00EC0DDA"/>
    <w:rsid w:val="00EC1F24"/>
    <w:rsid w:val="00EC208E"/>
    <w:rsid w:val="00EC23C5"/>
    <w:rsid w:val="00EC2AC5"/>
    <w:rsid w:val="00EC2B15"/>
    <w:rsid w:val="00EC2B80"/>
    <w:rsid w:val="00EC311D"/>
    <w:rsid w:val="00EC39E3"/>
    <w:rsid w:val="00EC46E6"/>
    <w:rsid w:val="00EC5A8E"/>
    <w:rsid w:val="00EC713E"/>
    <w:rsid w:val="00EC73D2"/>
    <w:rsid w:val="00ED04DC"/>
    <w:rsid w:val="00ED11C2"/>
    <w:rsid w:val="00ED138D"/>
    <w:rsid w:val="00ED159F"/>
    <w:rsid w:val="00ED1852"/>
    <w:rsid w:val="00ED2596"/>
    <w:rsid w:val="00ED3D13"/>
    <w:rsid w:val="00ED4100"/>
    <w:rsid w:val="00ED4A8C"/>
    <w:rsid w:val="00ED4B2C"/>
    <w:rsid w:val="00ED4DD6"/>
    <w:rsid w:val="00ED5A78"/>
    <w:rsid w:val="00ED5BF1"/>
    <w:rsid w:val="00ED606B"/>
    <w:rsid w:val="00ED62A6"/>
    <w:rsid w:val="00ED6D2A"/>
    <w:rsid w:val="00ED6D7E"/>
    <w:rsid w:val="00ED6EEC"/>
    <w:rsid w:val="00ED6FC8"/>
    <w:rsid w:val="00ED789E"/>
    <w:rsid w:val="00ED7BD9"/>
    <w:rsid w:val="00ED7BDE"/>
    <w:rsid w:val="00ED7CC9"/>
    <w:rsid w:val="00ED7D7C"/>
    <w:rsid w:val="00ED7D9B"/>
    <w:rsid w:val="00EE035E"/>
    <w:rsid w:val="00EE0484"/>
    <w:rsid w:val="00EE0620"/>
    <w:rsid w:val="00EE0E1B"/>
    <w:rsid w:val="00EE11F1"/>
    <w:rsid w:val="00EE192E"/>
    <w:rsid w:val="00EE262E"/>
    <w:rsid w:val="00EE2BC0"/>
    <w:rsid w:val="00EE44C9"/>
    <w:rsid w:val="00EE46B0"/>
    <w:rsid w:val="00EE4F2F"/>
    <w:rsid w:val="00EE5B41"/>
    <w:rsid w:val="00EE5BBC"/>
    <w:rsid w:val="00EE735F"/>
    <w:rsid w:val="00EF020D"/>
    <w:rsid w:val="00EF0D3C"/>
    <w:rsid w:val="00EF0F9C"/>
    <w:rsid w:val="00EF1F15"/>
    <w:rsid w:val="00EF2996"/>
    <w:rsid w:val="00EF2E19"/>
    <w:rsid w:val="00EF2FFC"/>
    <w:rsid w:val="00EF30EE"/>
    <w:rsid w:val="00EF33EF"/>
    <w:rsid w:val="00EF34E1"/>
    <w:rsid w:val="00EF3563"/>
    <w:rsid w:val="00EF3715"/>
    <w:rsid w:val="00EF3E36"/>
    <w:rsid w:val="00EF45FA"/>
    <w:rsid w:val="00EF5764"/>
    <w:rsid w:val="00EF5856"/>
    <w:rsid w:val="00EF5F8B"/>
    <w:rsid w:val="00EF6F95"/>
    <w:rsid w:val="00F0022E"/>
    <w:rsid w:val="00F005BF"/>
    <w:rsid w:val="00F009CB"/>
    <w:rsid w:val="00F00D18"/>
    <w:rsid w:val="00F0101F"/>
    <w:rsid w:val="00F025E1"/>
    <w:rsid w:val="00F02D72"/>
    <w:rsid w:val="00F02FBC"/>
    <w:rsid w:val="00F0363E"/>
    <w:rsid w:val="00F03682"/>
    <w:rsid w:val="00F03D12"/>
    <w:rsid w:val="00F048D6"/>
    <w:rsid w:val="00F04A75"/>
    <w:rsid w:val="00F04CDB"/>
    <w:rsid w:val="00F0525F"/>
    <w:rsid w:val="00F0562D"/>
    <w:rsid w:val="00F0572E"/>
    <w:rsid w:val="00F0590F"/>
    <w:rsid w:val="00F05AD5"/>
    <w:rsid w:val="00F05B0E"/>
    <w:rsid w:val="00F06723"/>
    <w:rsid w:val="00F06ADE"/>
    <w:rsid w:val="00F06D9D"/>
    <w:rsid w:val="00F06F34"/>
    <w:rsid w:val="00F077C6"/>
    <w:rsid w:val="00F07DA2"/>
    <w:rsid w:val="00F10CF6"/>
    <w:rsid w:val="00F11935"/>
    <w:rsid w:val="00F11A78"/>
    <w:rsid w:val="00F12699"/>
    <w:rsid w:val="00F1276C"/>
    <w:rsid w:val="00F1279B"/>
    <w:rsid w:val="00F1283C"/>
    <w:rsid w:val="00F12EC8"/>
    <w:rsid w:val="00F12FF8"/>
    <w:rsid w:val="00F13278"/>
    <w:rsid w:val="00F13419"/>
    <w:rsid w:val="00F1382F"/>
    <w:rsid w:val="00F13C0E"/>
    <w:rsid w:val="00F1420A"/>
    <w:rsid w:val="00F14904"/>
    <w:rsid w:val="00F14A67"/>
    <w:rsid w:val="00F1504D"/>
    <w:rsid w:val="00F15AAD"/>
    <w:rsid w:val="00F15E28"/>
    <w:rsid w:val="00F165F9"/>
    <w:rsid w:val="00F16C11"/>
    <w:rsid w:val="00F17082"/>
    <w:rsid w:val="00F174DD"/>
    <w:rsid w:val="00F174E9"/>
    <w:rsid w:val="00F17684"/>
    <w:rsid w:val="00F17C88"/>
    <w:rsid w:val="00F200AF"/>
    <w:rsid w:val="00F20524"/>
    <w:rsid w:val="00F20A4B"/>
    <w:rsid w:val="00F20FFD"/>
    <w:rsid w:val="00F215A8"/>
    <w:rsid w:val="00F2171D"/>
    <w:rsid w:val="00F21883"/>
    <w:rsid w:val="00F22206"/>
    <w:rsid w:val="00F22671"/>
    <w:rsid w:val="00F2272E"/>
    <w:rsid w:val="00F231F0"/>
    <w:rsid w:val="00F2322F"/>
    <w:rsid w:val="00F233BF"/>
    <w:rsid w:val="00F23568"/>
    <w:rsid w:val="00F235CF"/>
    <w:rsid w:val="00F23F3F"/>
    <w:rsid w:val="00F24003"/>
    <w:rsid w:val="00F24070"/>
    <w:rsid w:val="00F2469D"/>
    <w:rsid w:val="00F2479E"/>
    <w:rsid w:val="00F24985"/>
    <w:rsid w:val="00F24CB3"/>
    <w:rsid w:val="00F24DFF"/>
    <w:rsid w:val="00F25929"/>
    <w:rsid w:val="00F25C6E"/>
    <w:rsid w:val="00F2644E"/>
    <w:rsid w:val="00F265D7"/>
    <w:rsid w:val="00F26D1F"/>
    <w:rsid w:val="00F27DA5"/>
    <w:rsid w:val="00F3037A"/>
    <w:rsid w:val="00F30E9B"/>
    <w:rsid w:val="00F3124A"/>
    <w:rsid w:val="00F31954"/>
    <w:rsid w:val="00F32047"/>
    <w:rsid w:val="00F324AA"/>
    <w:rsid w:val="00F328A7"/>
    <w:rsid w:val="00F32B0B"/>
    <w:rsid w:val="00F33DA3"/>
    <w:rsid w:val="00F33F08"/>
    <w:rsid w:val="00F34126"/>
    <w:rsid w:val="00F343AB"/>
    <w:rsid w:val="00F35016"/>
    <w:rsid w:val="00F35825"/>
    <w:rsid w:val="00F35A17"/>
    <w:rsid w:val="00F35DE0"/>
    <w:rsid w:val="00F35E0A"/>
    <w:rsid w:val="00F36857"/>
    <w:rsid w:val="00F371F6"/>
    <w:rsid w:val="00F37556"/>
    <w:rsid w:val="00F37D36"/>
    <w:rsid w:val="00F401F4"/>
    <w:rsid w:val="00F412AD"/>
    <w:rsid w:val="00F42AAD"/>
    <w:rsid w:val="00F42C2B"/>
    <w:rsid w:val="00F42CB1"/>
    <w:rsid w:val="00F4312C"/>
    <w:rsid w:val="00F434A0"/>
    <w:rsid w:val="00F44688"/>
    <w:rsid w:val="00F44E5F"/>
    <w:rsid w:val="00F45123"/>
    <w:rsid w:val="00F45589"/>
    <w:rsid w:val="00F46262"/>
    <w:rsid w:val="00F465B1"/>
    <w:rsid w:val="00F4677B"/>
    <w:rsid w:val="00F46A64"/>
    <w:rsid w:val="00F46F02"/>
    <w:rsid w:val="00F476AD"/>
    <w:rsid w:val="00F5036B"/>
    <w:rsid w:val="00F50772"/>
    <w:rsid w:val="00F50A7D"/>
    <w:rsid w:val="00F50F1D"/>
    <w:rsid w:val="00F5161E"/>
    <w:rsid w:val="00F51CF2"/>
    <w:rsid w:val="00F52696"/>
    <w:rsid w:val="00F52907"/>
    <w:rsid w:val="00F52976"/>
    <w:rsid w:val="00F53D69"/>
    <w:rsid w:val="00F54DF0"/>
    <w:rsid w:val="00F552F1"/>
    <w:rsid w:val="00F55966"/>
    <w:rsid w:val="00F5630E"/>
    <w:rsid w:val="00F5674C"/>
    <w:rsid w:val="00F56A7B"/>
    <w:rsid w:val="00F600F5"/>
    <w:rsid w:val="00F606A7"/>
    <w:rsid w:val="00F6095F"/>
    <w:rsid w:val="00F60BD1"/>
    <w:rsid w:val="00F61025"/>
    <w:rsid w:val="00F61578"/>
    <w:rsid w:val="00F61E4D"/>
    <w:rsid w:val="00F62263"/>
    <w:rsid w:val="00F6250C"/>
    <w:rsid w:val="00F62946"/>
    <w:rsid w:val="00F631C6"/>
    <w:rsid w:val="00F63291"/>
    <w:rsid w:val="00F63D95"/>
    <w:rsid w:val="00F64924"/>
    <w:rsid w:val="00F64E70"/>
    <w:rsid w:val="00F65538"/>
    <w:rsid w:val="00F6599E"/>
    <w:rsid w:val="00F66C6E"/>
    <w:rsid w:val="00F673C9"/>
    <w:rsid w:val="00F67642"/>
    <w:rsid w:val="00F7068E"/>
    <w:rsid w:val="00F7074F"/>
    <w:rsid w:val="00F70E80"/>
    <w:rsid w:val="00F72059"/>
    <w:rsid w:val="00F72118"/>
    <w:rsid w:val="00F722A6"/>
    <w:rsid w:val="00F72459"/>
    <w:rsid w:val="00F7267F"/>
    <w:rsid w:val="00F72CAB"/>
    <w:rsid w:val="00F72ECE"/>
    <w:rsid w:val="00F73010"/>
    <w:rsid w:val="00F7323B"/>
    <w:rsid w:val="00F735A7"/>
    <w:rsid w:val="00F736F7"/>
    <w:rsid w:val="00F73AB2"/>
    <w:rsid w:val="00F73D78"/>
    <w:rsid w:val="00F74885"/>
    <w:rsid w:val="00F74D02"/>
    <w:rsid w:val="00F753C8"/>
    <w:rsid w:val="00F7648E"/>
    <w:rsid w:val="00F76890"/>
    <w:rsid w:val="00F76C7A"/>
    <w:rsid w:val="00F80197"/>
    <w:rsid w:val="00F80438"/>
    <w:rsid w:val="00F8048E"/>
    <w:rsid w:val="00F8085C"/>
    <w:rsid w:val="00F811AA"/>
    <w:rsid w:val="00F816AB"/>
    <w:rsid w:val="00F81ACF"/>
    <w:rsid w:val="00F81BA0"/>
    <w:rsid w:val="00F81FFC"/>
    <w:rsid w:val="00F82033"/>
    <w:rsid w:val="00F83AD5"/>
    <w:rsid w:val="00F83FD6"/>
    <w:rsid w:val="00F8421F"/>
    <w:rsid w:val="00F84376"/>
    <w:rsid w:val="00F84787"/>
    <w:rsid w:val="00F84A79"/>
    <w:rsid w:val="00F84E9A"/>
    <w:rsid w:val="00F85061"/>
    <w:rsid w:val="00F85216"/>
    <w:rsid w:val="00F85A33"/>
    <w:rsid w:val="00F85C7B"/>
    <w:rsid w:val="00F862C2"/>
    <w:rsid w:val="00F8679F"/>
    <w:rsid w:val="00F86A7C"/>
    <w:rsid w:val="00F86AA3"/>
    <w:rsid w:val="00F874C6"/>
    <w:rsid w:val="00F8761D"/>
    <w:rsid w:val="00F8793D"/>
    <w:rsid w:val="00F87FB4"/>
    <w:rsid w:val="00F9015A"/>
    <w:rsid w:val="00F904C1"/>
    <w:rsid w:val="00F906DD"/>
    <w:rsid w:val="00F912BC"/>
    <w:rsid w:val="00F91490"/>
    <w:rsid w:val="00F9172C"/>
    <w:rsid w:val="00F91D50"/>
    <w:rsid w:val="00F92CE3"/>
    <w:rsid w:val="00F93168"/>
    <w:rsid w:val="00F935E7"/>
    <w:rsid w:val="00F94721"/>
    <w:rsid w:val="00F94B91"/>
    <w:rsid w:val="00F94FDD"/>
    <w:rsid w:val="00F9642E"/>
    <w:rsid w:val="00F96837"/>
    <w:rsid w:val="00F96FA4"/>
    <w:rsid w:val="00F9759B"/>
    <w:rsid w:val="00F9763A"/>
    <w:rsid w:val="00F97D25"/>
    <w:rsid w:val="00FA05AF"/>
    <w:rsid w:val="00FA07CF"/>
    <w:rsid w:val="00FA09B3"/>
    <w:rsid w:val="00FA1148"/>
    <w:rsid w:val="00FA11B6"/>
    <w:rsid w:val="00FA1A69"/>
    <w:rsid w:val="00FA1F06"/>
    <w:rsid w:val="00FA379F"/>
    <w:rsid w:val="00FA40C0"/>
    <w:rsid w:val="00FA48F8"/>
    <w:rsid w:val="00FA4A95"/>
    <w:rsid w:val="00FA4CCB"/>
    <w:rsid w:val="00FA4D19"/>
    <w:rsid w:val="00FA4DD4"/>
    <w:rsid w:val="00FA51FA"/>
    <w:rsid w:val="00FA5FFF"/>
    <w:rsid w:val="00FA6857"/>
    <w:rsid w:val="00FA6FCD"/>
    <w:rsid w:val="00FA7222"/>
    <w:rsid w:val="00FB0547"/>
    <w:rsid w:val="00FB05C3"/>
    <w:rsid w:val="00FB0CAA"/>
    <w:rsid w:val="00FB1325"/>
    <w:rsid w:val="00FB2333"/>
    <w:rsid w:val="00FB2EAA"/>
    <w:rsid w:val="00FB478C"/>
    <w:rsid w:val="00FB55C0"/>
    <w:rsid w:val="00FB64D0"/>
    <w:rsid w:val="00FB7009"/>
    <w:rsid w:val="00FB7263"/>
    <w:rsid w:val="00FB7885"/>
    <w:rsid w:val="00FC1B8B"/>
    <w:rsid w:val="00FC2020"/>
    <w:rsid w:val="00FC2313"/>
    <w:rsid w:val="00FC2A69"/>
    <w:rsid w:val="00FC2B6C"/>
    <w:rsid w:val="00FC2BC3"/>
    <w:rsid w:val="00FC2CD8"/>
    <w:rsid w:val="00FC41B8"/>
    <w:rsid w:val="00FC427A"/>
    <w:rsid w:val="00FC4798"/>
    <w:rsid w:val="00FC57D4"/>
    <w:rsid w:val="00FC590E"/>
    <w:rsid w:val="00FC618A"/>
    <w:rsid w:val="00FC66F1"/>
    <w:rsid w:val="00FC6A20"/>
    <w:rsid w:val="00FC6FA9"/>
    <w:rsid w:val="00FC7747"/>
    <w:rsid w:val="00FC775A"/>
    <w:rsid w:val="00FC7A6E"/>
    <w:rsid w:val="00FD0609"/>
    <w:rsid w:val="00FD1A1E"/>
    <w:rsid w:val="00FD1B37"/>
    <w:rsid w:val="00FD1F13"/>
    <w:rsid w:val="00FD21E8"/>
    <w:rsid w:val="00FD2255"/>
    <w:rsid w:val="00FD3DBA"/>
    <w:rsid w:val="00FD4332"/>
    <w:rsid w:val="00FD4A4C"/>
    <w:rsid w:val="00FD5160"/>
    <w:rsid w:val="00FD519B"/>
    <w:rsid w:val="00FD6353"/>
    <w:rsid w:val="00FD672B"/>
    <w:rsid w:val="00FD6A65"/>
    <w:rsid w:val="00FD721D"/>
    <w:rsid w:val="00FD77C4"/>
    <w:rsid w:val="00FD78C3"/>
    <w:rsid w:val="00FD7F01"/>
    <w:rsid w:val="00FE0686"/>
    <w:rsid w:val="00FE120C"/>
    <w:rsid w:val="00FE12D4"/>
    <w:rsid w:val="00FE161D"/>
    <w:rsid w:val="00FE197D"/>
    <w:rsid w:val="00FE266B"/>
    <w:rsid w:val="00FE37D1"/>
    <w:rsid w:val="00FE39B9"/>
    <w:rsid w:val="00FE3DBB"/>
    <w:rsid w:val="00FE4468"/>
    <w:rsid w:val="00FE44AA"/>
    <w:rsid w:val="00FE686F"/>
    <w:rsid w:val="00FE6931"/>
    <w:rsid w:val="00FE695A"/>
    <w:rsid w:val="00FE697B"/>
    <w:rsid w:val="00FE6D21"/>
    <w:rsid w:val="00FE6E98"/>
    <w:rsid w:val="00FE7191"/>
    <w:rsid w:val="00FE7577"/>
    <w:rsid w:val="00FF0318"/>
    <w:rsid w:val="00FF0CAE"/>
    <w:rsid w:val="00FF2050"/>
    <w:rsid w:val="00FF21A8"/>
    <w:rsid w:val="00FF28B5"/>
    <w:rsid w:val="00FF2DA3"/>
    <w:rsid w:val="00FF32A0"/>
    <w:rsid w:val="00FF33A8"/>
    <w:rsid w:val="00FF3F2F"/>
    <w:rsid w:val="00FF3FF5"/>
    <w:rsid w:val="00FF41FC"/>
    <w:rsid w:val="00FF4221"/>
    <w:rsid w:val="00FF44A5"/>
    <w:rsid w:val="00FF4CFA"/>
    <w:rsid w:val="00FF51F9"/>
    <w:rsid w:val="00FF52E5"/>
    <w:rsid w:val="00FF598D"/>
    <w:rsid w:val="00FF60CF"/>
    <w:rsid w:val="00FF6400"/>
    <w:rsid w:val="00FF67E5"/>
    <w:rsid w:val="00FF6954"/>
    <w:rsid w:val="00FF7186"/>
    <w:rsid w:val="00FF7A9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01177"/>
  <w15:docId w15:val="{4F591596-E3DC-4A4C-879F-044B8655B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045B6"/>
    <w:rPr>
      <w:rFonts w:ascii="Calibri" w:eastAsia="Calibri" w:hAnsi="Calibri" w:cs="Times New Roman"/>
    </w:rPr>
  </w:style>
  <w:style w:type="paragraph" w:styleId="Nadpis1">
    <w:name w:val="heading 1"/>
    <w:basedOn w:val="Normln"/>
    <w:next w:val="Normln"/>
    <w:link w:val="Nadpis1Char"/>
    <w:uiPriority w:val="9"/>
    <w:qFormat/>
    <w:rsid w:val="008D2D7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nhideWhenUsed/>
    <w:qFormat/>
    <w:rsid w:val="00C6280B"/>
    <w:pPr>
      <w:keepNext/>
      <w:spacing w:before="240" w:after="60" w:line="240" w:lineRule="auto"/>
      <w:outlineLvl w:val="1"/>
    </w:pPr>
    <w:rPr>
      <w:rFonts w:ascii="Cambria" w:eastAsia="Times New Roman" w:hAnsi="Cambria"/>
      <w:b/>
      <w:bCs/>
      <w:i/>
      <w:iCs/>
      <w:sz w:val="28"/>
      <w:szCs w:val="28"/>
      <w:lang w:eastAsia="cs-CZ"/>
    </w:rPr>
  </w:style>
  <w:style w:type="paragraph" w:styleId="Nadpis4">
    <w:name w:val="heading 4"/>
    <w:basedOn w:val="Normln"/>
    <w:next w:val="Normln"/>
    <w:link w:val="Nadpis4Char"/>
    <w:uiPriority w:val="9"/>
    <w:unhideWhenUsed/>
    <w:qFormat/>
    <w:rsid w:val="00222D82"/>
    <w:pPr>
      <w:keepNext/>
      <w:autoSpaceDE w:val="0"/>
      <w:autoSpaceDN w:val="0"/>
      <w:adjustRightInd w:val="0"/>
      <w:spacing w:before="240" w:after="60" w:line="240" w:lineRule="auto"/>
      <w:outlineLvl w:val="3"/>
    </w:pPr>
    <w:rPr>
      <w:rFonts w:asciiTheme="minorHAnsi" w:eastAsiaTheme="minorEastAsia" w:hAnsiTheme="minorHAnsi"/>
      <w:b/>
      <w:bCs/>
      <w:sz w:val="28"/>
      <w:szCs w:val="28"/>
      <w:lang w:eastAsia="cs-CZ"/>
    </w:rPr>
  </w:style>
  <w:style w:type="paragraph" w:styleId="Nadpis5">
    <w:name w:val="heading 5"/>
    <w:basedOn w:val="Normln"/>
    <w:next w:val="Normln"/>
    <w:link w:val="Nadpis5Char"/>
    <w:uiPriority w:val="9"/>
    <w:semiHidden/>
    <w:unhideWhenUsed/>
    <w:qFormat/>
    <w:rsid w:val="00553F0C"/>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link w:val="OdstavecseseznamemChar"/>
    <w:uiPriority w:val="34"/>
    <w:qFormat/>
    <w:rsid w:val="00203085"/>
    <w:pPr>
      <w:spacing w:after="0" w:line="240" w:lineRule="auto"/>
      <w:ind w:left="720"/>
      <w:contextualSpacing/>
    </w:pPr>
    <w:rPr>
      <w:rFonts w:ascii="MS Sans Serif" w:eastAsia="Times New Roman" w:hAnsi="MS Sans Serif"/>
      <w:sz w:val="20"/>
      <w:szCs w:val="20"/>
      <w:lang w:eastAsia="cs-CZ"/>
    </w:rPr>
  </w:style>
  <w:style w:type="paragraph" w:styleId="Zkladntext">
    <w:name w:val="Body Text"/>
    <w:basedOn w:val="Normln"/>
    <w:link w:val="ZkladntextChar"/>
    <w:uiPriority w:val="99"/>
    <w:unhideWhenUsed/>
    <w:rsid w:val="00DD4222"/>
    <w:pPr>
      <w:widowControl w:val="0"/>
      <w:overflowPunct w:val="0"/>
      <w:autoSpaceDE w:val="0"/>
      <w:autoSpaceDN w:val="0"/>
      <w:adjustRightInd w:val="0"/>
      <w:spacing w:before="120" w:after="0" w:line="240" w:lineRule="atLeast"/>
      <w:jc w:val="both"/>
    </w:pPr>
    <w:rPr>
      <w:rFonts w:ascii="Times New Roman" w:eastAsia="Times New Roman" w:hAnsi="Times New Roman"/>
      <w:sz w:val="20"/>
      <w:szCs w:val="20"/>
      <w:lang w:eastAsia="cs-CZ"/>
    </w:rPr>
  </w:style>
  <w:style w:type="character" w:customStyle="1" w:styleId="ZkladntextChar">
    <w:name w:val="Základní text Char"/>
    <w:basedOn w:val="Standardnpsmoodstavce"/>
    <w:link w:val="Zkladntext"/>
    <w:uiPriority w:val="99"/>
    <w:rsid w:val="00DD4222"/>
    <w:rPr>
      <w:rFonts w:ascii="Times New Roman" w:eastAsia="Times New Roman" w:hAnsi="Times New Roman" w:cs="Times New Roman"/>
      <w:sz w:val="20"/>
      <w:szCs w:val="20"/>
      <w:lang w:eastAsia="cs-CZ"/>
    </w:rPr>
  </w:style>
  <w:style w:type="character" w:customStyle="1" w:styleId="data">
    <w:name w:val="_data"/>
    <w:qFormat/>
    <w:rsid w:val="00F0101F"/>
    <w:rPr>
      <w:rFonts w:ascii="Times New Roman" w:hAnsi="Times New Roman" w:cs="Times New Roman" w:hint="default"/>
      <w:spacing w:val="0"/>
      <w:kern w:val="0"/>
      <w:sz w:val="24"/>
      <w:vertAlign w:val="baseline"/>
    </w:rPr>
  </w:style>
  <w:style w:type="paragraph" w:styleId="Normlnweb">
    <w:name w:val="Normal (Web)"/>
    <w:basedOn w:val="Normln"/>
    <w:uiPriority w:val="99"/>
    <w:unhideWhenUsed/>
    <w:rsid w:val="00F0101F"/>
    <w:pPr>
      <w:spacing w:before="100" w:beforeAutospacing="1" w:after="100" w:afterAutospacing="1" w:line="240" w:lineRule="auto"/>
    </w:pPr>
    <w:rPr>
      <w:rFonts w:ascii="Times New Roman" w:eastAsia="Times New Roman" w:hAnsi="Times New Roman"/>
      <w:sz w:val="24"/>
      <w:szCs w:val="24"/>
      <w:lang w:eastAsia="cs-CZ"/>
    </w:rPr>
  </w:style>
  <w:style w:type="character" w:styleId="Siln">
    <w:name w:val="Strong"/>
    <w:basedOn w:val="Standardnpsmoodstavce"/>
    <w:uiPriority w:val="22"/>
    <w:qFormat/>
    <w:rsid w:val="00F0101F"/>
    <w:rPr>
      <w:b/>
      <w:bCs/>
    </w:rPr>
  </w:style>
  <w:style w:type="character" w:customStyle="1" w:styleId="htmlarea">
    <w:name w:val="htmlarea"/>
    <w:rsid w:val="00F0101F"/>
  </w:style>
  <w:style w:type="character" w:customStyle="1" w:styleId="Nadpis2Char">
    <w:name w:val="Nadpis 2 Char"/>
    <w:basedOn w:val="Standardnpsmoodstavce"/>
    <w:link w:val="Nadpis2"/>
    <w:rsid w:val="00C6280B"/>
    <w:rPr>
      <w:rFonts w:ascii="Cambria" w:eastAsia="Times New Roman" w:hAnsi="Cambria" w:cs="Times New Roman"/>
      <w:b/>
      <w:bCs/>
      <w:i/>
      <w:iCs/>
      <w:sz w:val="28"/>
      <w:szCs w:val="28"/>
      <w:lang w:eastAsia="cs-CZ"/>
    </w:rPr>
  </w:style>
  <w:style w:type="paragraph" w:styleId="Bezmezer">
    <w:name w:val="No Spacing"/>
    <w:link w:val="BezmezerChar"/>
    <w:uiPriority w:val="1"/>
    <w:qFormat/>
    <w:rsid w:val="00CC02E9"/>
    <w:pPr>
      <w:overflowPunct w:val="0"/>
      <w:autoSpaceDE w:val="0"/>
      <w:autoSpaceDN w:val="0"/>
      <w:adjustRightInd w:val="0"/>
      <w:spacing w:after="0" w:line="240" w:lineRule="auto"/>
    </w:pPr>
    <w:rPr>
      <w:rFonts w:ascii="Times New Roman" w:eastAsia="Times New Roman" w:hAnsi="Times New Roman" w:cs="Times New Roman"/>
      <w:sz w:val="24"/>
      <w:szCs w:val="20"/>
      <w:lang w:eastAsia="cs-CZ"/>
    </w:rPr>
  </w:style>
  <w:style w:type="paragraph" w:customStyle="1" w:styleId="Standard">
    <w:name w:val="Standard"/>
    <w:rsid w:val="0090602A"/>
    <w:pPr>
      <w:suppressAutoHyphens/>
      <w:autoSpaceDN w:val="0"/>
      <w:spacing w:after="0" w:line="240" w:lineRule="auto"/>
      <w:textAlignment w:val="baseline"/>
    </w:pPr>
    <w:rPr>
      <w:rFonts w:ascii="Times New Roman" w:eastAsia="Times New Roman" w:hAnsi="Times New Roman" w:cs="Times New Roman"/>
      <w:sz w:val="24"/>
      <w:szCs w:val="20"/>
      <w:lang w:eastAsia="cs-CZ"/>
    </w:rPr>
  </w:style>
  <w:style w:type="paragraph" w:customStyle="1" w:styleId="Obsahtabulky">
    <w:name w:val="Obsah tabulky"/>
    <w:basedOn w:val="Normln"/>
    <w:uiPriority w:val="99"/>
    <w:qFormat/>
    <w:rsid w:val="0037270C"/>
    <w:pPr>
      <w:widowControl w:val="0"/>
      <w:suppressLineNumbers/>
      <w:suppressAutoHyphens/>
      <w:spacing w:after="0" w:line="240" w:lineRule="auto"/>
    </w:pPr>
    <w:rPr>
      <w:rFonts w:ascii="Arial" w:eastAsia="Times New Roman" w:hAnsi="Arial" w:cs="Arial"/>
      <w:kern w:val="2"/>
      <w:sz w:val="24"/>
      <w:szCs w:val="24"/>
      <w:lang w:eastAsia="cs-CZ"/>
    </w:rPr>
  </w:style>
  <w:style w:type="paragraph" w:customStyle="1" w:styleId="Default">
    <w:name w:val="Default"/>
    <w:rsid w:val="00411449"/>
    <w:pPr>
      <w:autoSpaceDE w:val="0"/>
      <w:autoSpaceDN w:val="0"/>
      <w:adjustRightInd w:val="0"/>
      <w:spacing w:after="0" w:line="240" w:lineRule="auto"/>
    </w:pPr>
    <w:rPr>
      <w:rFonts w:ascii="Garamond" w:hAnsi="Garamond" w:cs="Garamond"/>
      <w:color w:val="000000"/>
      <w:sz w:val="24"/>
      <w:szCs w:val="24"/>
    </w:rPr>
  </w:style>
  <w:style w:type="character" w:customStyle="1" w:styleId="preformatted">
    <w:name w:val="preformatted"/>
    <w:rsid w:val="00BD790F"/>
  </w:style>
  <w:style w:type="character" w:customStyle="1" w:styleId="Nadpis4Char">
    <w:name w:val="Nadpis 4 Char"/>
    <w:basedOn w:val="Standardnpsmoodstavce"/>
    <w:link w:val="Nadpis4"/>
    <w:uiPriority w:val="9"/>
    <w:rsid w:val="00222D82"/>
    <w:rPr>
      <w:rFonts w:eastAsiaTheme="minorEastAsia" w:cs="Times New Roman"/>
      <w:b/>
      <w:bCs/>
      <w:sz w:val="28"/>
      <w:szCs w:val="28"/>
      <w:lang w:eastAsia="cs-CZ"/>
    </w:rPr>
  </w:style>
  <w:style w:type="paragraph" w:styleId="Zhlav">
    <w:name w:val="header"/>
    <w:basedOn w:val="Normln"/>
    <w:link w:val="ZhlavChar"/>
    <w:rsid w:val="00046D75"/>
    <w:pPr>
      <w:tabs>
        <w:tab w:val="center" w:pos="4536"/>
        <w:tab w:val="right" w:pos="9072"/>
      </w:tabs>
      <w:overflowPunct w:val="0"/>
      <w:autoSpaceDE w:val="0"/>
      <w:autoSpaceDN w:val="0"/>
      <w:adjustRightInd w:val="0"/>
      <w:spacing w:after="0" w:line="240" w:lineRule="auto"/>
      <w:textAlignment w:val="baseline"/>
    </w:pPr>
    <w:rPr>
      <w:rFonts w:ascii="Times New Roman" w:eastAsia="Times New Roman" w:hAnsi="Times New Roman"/>
      <w:lang w:eastAsia="cs-CZ"/>
    </w:rPr>
  </w:style>
  <w:style w:type="character" w:customStyle="1" w:styleId="ZhlavChar">
    <w:name w:val="Záhlaví Char"/>
    <w:basedOn w:val="Standardnpsmoodstavce"/>
    <w:link w:val="Zhlav"/>
    <w:rsid w:val="00046D75"/>
    <w:rPr>
      <w:rFonts w:ascii="Times New Roman" w:eastAsia="Times New Roman" w:hAnsi="Times New Roman" w:cs="Times New Roman"/>
      <w:lang w:eastAsia="cs-CZ"/>
    </w:rPr>
  </w:style>
  <w:style w:type="character" w:customStyle="1" w:styleId="stedntexttrrozsudkuChar">
    <w:name w:val="Ústřední text tr. rozsudku Char"/>
    <w:link w:val="stedntexttrrozsudku"/>
    <w:locked/>
    <w:rsid w:val="00FC2BC3"/>
    <w:rPr>
      <w:rFonts w:ascii="Garamond" w:hAnsi="Garamond"/>
      <w:b/>
      <w:spacing w:val="60"/>
      <w:sz w:val="32"/>
    </w:rPr>
  </w:style>
  <w:style w:type="paragraph" w:customStyle="1" w:styleId="stedntexttrrozsudku">
    <w:name w:val="Ústřední text tr. rozsudku"/>
    <w:basedOn w:val="Normln"/>
    <w:link w:val="stedntexttrrozsudkuChar"/>
    <w:qFormat/>
    <w:rsid w:val="00FC2BC3"/>
    <w:pPr>
      <w:keepNext/>
      <w:spacing w:before="480" w:after="240" w:line="240" w:lineRule="auto"/>
      <w:ind w:left="851" w:hanging="851"/>
      <w:jc w:val="center"/>
    </w:pPr>
    <w:rPr>
      <w:rFonts w:ascii="Garamond" w:eastAsiaTheme="minorHAnsi" w:hAnsi="Garamond" w:cstheme="minorBidi"/>
      <w:b/>
      <w:spacing w:val="60"/>
      <w:sz w:val="32"/>
    </w:rPr>
  </w:style>
  <w:style w:type="paragraph" w:styleId="Seznam2">
    <w:name w:val="List 2"/>
    <w:basedOn w:val="Normln"/>
    <w:uiPriority w:val="99"/>
    <w:unhideWhenUsed/>
    <w:rsid w:val="00F35016"/>
    <w:pPr>
      <w:spacing w:after="0" w:line="240" w:lineRule="auto"/>
      <w:ind w:left="566" w:hanging="283"/>
    </w:pPr>
    <w:rPr>
      <w:rFonts w:ascii="Times New Roman" w:eastAsia="Times New Roman" w:hAnsi="Times New Roman"/>
      <w:sz w:val="24"/>
      <w:szCs w:val="24"/>
      <w:lang w:eastAsia="cs-CZ"/>
    </w:rPr>
  </w:style>
  <w:style w:type="character" w:styleId="Hypertextovodkaz">
    <w:name w:val="Hyperlink"/>
    <w:basedOn w:val="Standardnpsmoodstavce"/>
    <w:uiPriority w:val="99"/>
    <w:unhideWhenUsed/>
    <w:rsid w:val="00001AD5"/>
    <w:rPr>
      <w:color w:val="0000FF"/>
      <w:u w:val="single"/>
    </w:rPr>
  </w:style>
  <w:style w:type="paragraph" w:customStyle="1" w:styleId="Styl">
    <w:name w:val="Styl"/>
    <w:uiPriority w:val="99"/>
    <w:rsid w:val="009C112A"/>
    <w:pPr>
      <w:widowControl w:val="0"/>
      <w:overflowPunct w:val="0"/>
      <w:autoSpaceDE w:val="0"/>
      <w:autoSpaceDN w:val="0"/>
      <w:adjustRightInd w:val="0"/>
      <w:spacing w:after="0" w:line="240" w:lineRule="auto"/>
    </w:pPr>
    <w:rPr>
      <w:rFonts w:ascii="Times New Roman" w:eastAsia="Times New Roman" w:hAnsi="Times New Roman" w:cs="Times New Roman"/>
      <w:sz w:val="20"/>
      <w:szCs w:val="20"/>
      <w:lang w:eastAsia="cs-CZ"/>
    </w:rPr>
  </w:style>
  <w:style w:type="paragraph" w:styleId="Zkladntextodsazen">
    <w:name w:val="Body Text Indent"/>
    <w:basedOn w:val="Normln"/>
    <w:link w:val="ZkladntextodsazenChar"/>
    <w:uiPriority w:val="99"/>
    <w:unhideWhenUsed/>
    <w:rsid w:val="00652D00"/>
    <w:pPr>
      <w:spacing w:after="120"/>
      <w:ind w:left="283"/>
    </w:pPr>
  </w:style>
  <w:style w:type="character" w:customStyle="1" w:styleId="ZkladntextodsazenChar">
    <w:name w:val="Základní text odsazený Char"/>
    <w:basedOn w:val="Standardnpsmoodstavce"/>
    <w:link w:val="Zkladntextodsazen"/>
    <w:uiPriority w:val="99"/>
    <w:rsid w:val="00652D00"/>
    <w:rPr>
      <w:rFonts w:ascii="Calibri" w:eastAsia="Calibri" w:hAnsi="Calibri" w:cs="Times New Roman"/>
    </w:rPr>
  </w:style>
  <w:style w:type="paragraph" w:styleId="Nzev">
    <w:name w:val="Title"/>
    <w:basedOn w:val="Normln"/>
    <w:link w:val="NzevChar"/>
    <w:uiPriority w:val="99"/>
    <w:qFormat/>
    <w:rsid w:val="00FE37D1"/>
    <w:pPr>
      <w:spacing w:after="0" w:line="240" w:lineRule="auto"/>
      <w:jc w:val="center"/>
    </w:pPr>
    <w:rPr>
      <w:rFonts w:ascii="Times New Roman" w:eastAsiaTheme="minorEastAsia" w:hAnsi="Times New Roman"/>
      <w:sz w:val="28"/>
      <w:szCs w:val="28"/>
      <w:lang w:eastAsia="cs-CZ"/>
    </w:rPr>
  </w:style>
  <w:style w:type="character" w:customStyle="1" w:styleId="NzevChar">
    <w:name w:val="Název Char"/>
    <w:basedOn w:val="Standardnpsmoodstavce"/>
    <w:link w:val="Nzev"/>
    <w:uiPriority w:val="99"/>
    <w:rsid w:val="00FE37D1"/>
    <w:rPr>
      <w:rFonts w:ascii="Times New Roman" w:eastAsiaTheme="minorEastAsia" w:hAnsi="Times New Roman" w:cs="Times New Roman"/>
      <w:sz w:val="28"/>
      <w:szCs w:val="28"/>
      <w:lang w:eastAsia="cs-CZ"/>
    </w:rPr>
  </w:style>
  <w:style w:type="paragraph" w:styleId="Zpat">
    <w:name w:val="footer"/>
    <w:basedOn w:val="Normln"/>
    <w:link w:val="ZpatChar"/>
    <w:uiPriority w:val="99"/>
    <w:rsid w:val="0028509A"/>
    <w:pPr>
      <w:tabs>
        <w:tab w:val="center" w:pos="4536"/>
        <w:tab w:val="right" w:pos="9072"/>
      </w:tabs>
      <w:autoSpaceDE w:val="0"/>
      <w:autoSpaceDN w:val="0"/>
      <w:adjustRightInd w:val="0"/>
      <w:spacing w:after="0" w:line="240" w:lineRule="auto"/>
    </w:pPr>
    <w:rPr>
      <w:rFonts w:ascii="Times New Roman" w:eastAsia="Times New Roman" w:hAnsi="Times New Roman"/>
      <w:sz w:val="24"/>
      <w:szCs w:val="24"/>
      <w:lang w:eastAsia="cs-CZ"/>
    </w:rPr>
  </w:style>
  <w:style w:type="character" w:customStyle="1" w:styleId="ZpatChar">
    <w:name w:val="Zápatí Char"/>
    <w:basedOn w:val="Standardnpsmoodstavce"/>
    <w:link w:val="Zpat"/>
    <w:uiPriority w:val="99"/>
    <w:rsid w:val="0028509A"/>
    <w:rPr>
      <w:rFonts w:ascii="Times New Roman" w:eastAsia="Times New Roman" w:hAnsi="Times New Roman" w:cs="Times New Roman"/>
      <w:sz w:val="24"/>
      <w:szCs w:val="24"/>
      <w:lang w:eastAsia="cs-CZ"/>
    </w:rPr>
  </w:style>
  <w:style w:type="character" w:customStyle="1" w:styleId="tuc">
    <w:name w:val="_tuc"/>
    <w:uiPriority w:val="99"/>
    <w:rsid w:val="006D1400"/>
    <w:rPr>
      <w:rFonts w:ascii="Times New Roman" w:hAnsi="Times New Roman"/>
      <w:b/>
      <w:sz w:val="24"/>
    </w:rPr>
  </w:style>
  <w:style w:type="character" w:customStyle="1" w:styleId="Absatz-Standardschriftart">
    <w:name w:val="Absatz-Standardschriftart"/>
    <w:rsid w:val="000573DF"/>
  </w:style>
  <w:style w:type="character" w:customStyle="1" w:styleId="platne1">
    <w:name w:val="platne1"/>
    <w:basedOn w:val="Standardnpsmoodstavce"/>
    <w:rsid w:val="00005AFD"/>
    <w:rPr>
      <w:rFonts w:cs="Times New Roman"/>
    </w:rPr>
  </w:style>
  <w:style w:type="character" w:customStyle="1" w:styleId="ZdraznnChar">
    <w:name w:val="Zdůrazněný Char"/>
    <w:link w:val="Zdraznn"/>
    <w:locked/>
    <w:rsid w:val="000D6277"/>
    <w:rPr>
      <w:b/>
      <w:spacing w:val="60"/>
      <w:sz w:val="24"/>
      <w:lang w:val="x-none" w:eastAsia="x-none"/>
    </w:rPr>
  </w:style>
  <w:style w:type="paragraph" w:customStyle="1" w:styleId="Zdraznn">
    <w:name w:val="Zdůrazněný"/>
    <w:basedOn w:val="Normln"/>
    <w:link w:val="ZdraznnChar"/>
    <w:rsid w:val="000D6277"/>
    <w:pPr>
      <w:spacing w:after="0" w:line="240" w:lineRule="auto"/>
      <w:jc w:val="both"/>
    </w:pPr>
    <w:rPr>
      <w:rFonts w:asciiTheme="minorHAnsi" w:eastAsiaTheme="minorHAnsi" w:hAnsiTheme="minorHAnsi" w:cstheme="minorBidi"/>
      <w:b/>
      <w:spacing w:val="60"/>
      <w:sz w:val="24"/>
      <w:lang w:val="x-none" w:eastAsia="x-none"/>
    </w:rPr>
  </w:style>
  <w:style w:type="paragraph" w:customStyle="1" w:styleId="Normln0">
    <w:name w:val="Normální~"/>
    <w:basedOn w:val="Normln"/>
    <w:rsid w:val="00015DA6"/>
    <w:pPr>
      <w:widowControl w:val="0"/>
      <w:spacing w:after="0" w:line="240" w:lineRule="auto"/>
    </w:pPr>
    <w:rPr>
      <w:rFonts w:ascii="Times New Roman" w:eastAsia="Times New Roman" w:hAnsi="Times New Roman"/>
      <w:sz w:val="20"/>
      <w:szCs w:val="20"/>
      <w:lang w:eastAsia="cs-CZ"/>
    </w:rPr>
  </w:style>
  <w:style w:type="paragraph" w:customStyle="1" w:styleId="Zkladntext21">
    <w:name w:val="Základní text 21"/>
    <w:basedOn w:val="Normln"/>
    <w:qFormat/>
    <w:rsid w:val="00015DA6"/>
    <w:pPr>
      <w:widowControl w:val="0"/>
      <w:spacing w:after="0" w:line="240" w:lineRule="auto"/>
      <w:ind w:firstLine="5812"/>
    </w:pPr>
    <w:rPr>
      <w:rFonts w:ascii="Times New Roman" w:eastAsia="Times New Roman" w:hAnsi="Times New Roman"/>
      <w:sz w:val="18"/>
      <w:szCs w:val="20"/>
      <w:lang w:eastAsia="cs-CZ"/>
    </w:rPr>
  </w:style>
  <w:style w:type="paragraph" w:styleId="Zkladntext2">
    <w:name w:val="Body Text 2"/>
    <w:basedOn w:val="Normln"/>
    <w:link w:val="Zkladntext2Char"/>
    <w:uiPriority w:val="99"/>
    <w:unhideWhenUsed/>
    <w:rsid w:val="00830C12"/>
    <w:pPr>
      <w:spacing w:after="120" w:line="480" w:lineRule="auto"/>
    </w:pPr>
  </w:style>
  <w:style w:type="character" w:customStyle="1" w:styleId="Zkladntext2Char">
    <w:name w:val="Základní text 2 Char"/>
    <w:basedOn w:val="Standardnpsmoodstavce"/>
    <w:link w:val="Zkladntext2"/>
    <w:uiPriority w:val="99"/>
    <w:rsid w:val="00830C12"/>
    <w:rPr>
      <w:rFonts w:ascii="Calibri" w:eastAsia="Calibri" w:hAnsi="Calibri" w:cs="Times New Roman"/>
    </w:rPr>
  </w:style>
  <w:style w:type="paragraph" w:customStyle="1" w:styleId="Mjstyl">
    <w:name w:val="Můj styl"/>
    <w:basedOn w:val="Normln"/>
    <w:rsid w:val="00691733"/>
    <w:pPr>
      <w:spacing w:after="0" w:line="240" w:lineRule="auto"/>
      <w:jc w:val="both"/>
    </w:pPr>
    <w:rPr>
      <w:rFonts w:ascii="Arial" w:eastAsia="Times New Roman" w:hAnsi="Arial" w:cs="Arial"/>
      <w:sz w:val="24"/>
      <w:szCs w:val="24"/>
      <w:lang w:eastAsia="cs-CZ"/>
    </w:rPr>
  </w:style>
  <w:style w:type="character" w:customStyle="1" w:styleId="BezmezerChar">
    <w:name w:val="Bez mezer Char"/>
    <w:basedOn w:val="Standardnpsmoodstavce"/>
    <w:link w:val="Bezmezer"/>
    <w:uiPriority w:val="1"/>
    <w:locked/>
    <w:rsid w:val="00A5713F"/>
    <w:rPr>
      <w:rFonts w:ascii="Times New Roman" w:eastAsia="Times New Roman" w:hAnsi="Times New Roman" w:cs="Times New Roman"/>
      <w:sz w:val="24"/>
      <w:szCs w:val="20"/>
      <w:lang w:eastAsia="cs-CZ"/>
    </w:rPr>
  </w:style>
  <w:style w:type="character" w:customStyle="1" w:styleId="Nadpis5Char">
    <w:name w:val="Nadpis 5 Char"/>
    <w:basedOn w:val="Standardnpsmoodstavce"/>
    <w:link w:val="Nadpis5"/>
    <w:uiPriority w:val="9"/>
    <w:semiHidden/>
    <w:rsid w:val="00553F0C"/>
    <w:rPr>
      <w:rFonts w:asciiTheme="majorHAnsi" w:eastAsiaTheme="majorEastAsia" w:hAnsiTheme="majorHAnsi" w:cstheme="majorBidi"/>
      <w:color w:val="243F60" w:themeColor="accent1" w:themeShade="7F"/>
    </w:rPr>
  </w:style>
  <w:style w:type="paragraph" w:styleId="Textbubliny">
    <w:name w:val="Balloon Text"/>
    <w:basedOn w:val="Normln"/>
    <w:link w:val="TextbublinyChar"/>
    <w:uiPriority w:val="99"/>
    <w:semiHidden/>
    <w:unhideWhenUsed/>
    <w:rsid w:val="0023127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31277"/>
    <w:rPr>
      <w:rFonts w:ascii="Tahoma" w:eastAsia="Calibri" w:hAnsi="Tahoma" w:cs="Tahoma"/>
      <w:sz w:val="16"/>
      <w:szCs w:val="16"/>
    </w:rPr>
  </w:style>
  <w:style w:type="paragraph" w:customStyle="1" w:styleId="Zdraznnsted">
    <w:name w:val="Zdůrazněný střed"/>
    <w:basedOn w:val="Normln"/>
    <w:rsid w:val="002D4E43"/>
    <w:pPr>
      <w:spacing w:after="0" w:line="240" w:lineRule="auto"/>
      <w:jc w:val="center"/>
    </w:pPr>
    <w:rPr>
      <w:rFonts w:ascii="Times New Roman" w:eastAsia="Times New Roman" w:hAnsi="Times New Roman"/>
      <w:b/>
      <w:spacing w:val="60"/>
      <w:sz w:val="24"/>
      <w:szCs w:val="20"/>
      <w:lang w:eastAsia="cs-CZ"/>
    </w:rPr>
  </w:style>
  <w:style w:type="paragraph" w:styleId="Prosttext">
    <w:name w:val="Plain Text"/>
    <w:basedOn w:val="Normln"/>
    <w:link w:val="ProsttextChar"/>
    <w:uiPriority w:val="99"/>
    <w:unhideWhenUsed/>
    <w:rsid w:val="00F24CB3"/>
    <w:pPr>
      <w:spacing w:after="0" w:line="240" w:lineRule="auto"/>
    </w:pPr>
    <w:rPr>
      <w:rFonts w:ascii="Courier New" w:eastAsia="Times New Roman" w:hAnsi="Courier New" w:cs="Courier New"/>
      <w:sz w:val="20"/>
      <w:szCs w:val="20"/>
      <w:lang w:eastAsia="cs-CZ"/>
    </w:rPr>
  </w:style>
  <w:style w:type="character" w:customStyle="1" w:styleId="ProsttextChar">
    <w:name w:val="Prostý text Char"/>
    <w:basedOn w:val="Standardnpsmoodstavce"/>
    <w:link w:val="Prosttext"/>
    <w:uiPriority w:val="99"/>
    <w:rsid w:val="00F24CB3"/>
    <w:rPr>
      <w:rFonts w:ascii="Courier New" w:eastAsia="Times New Roman" w:hAnsi="Courier New" w:cs="Courier New"/>
      <w:sz w:val="20"/>
      <w:szCs w:val="20"/>
      <w:lang w:eastAsia="cs-CZ"/>
    </w:rPr>
  </w:style>
  <w:style w:type="paragraph" w:customStyle="1" w:styleId="7jmenodoku">
    <w:name w:val="_7jmeno_doku"/>
    <w:next w:val="Normln"/>
    <w:rsid w:val="00F215A8"/>
    <w:pPr>
      <w:spacing w:before="120" w:after="0" w:line="240" w:lineRule="auto"/>
      <w:jc w:val="center"/>
    </w:pPr>
    <w:rPr>
      <w:rFonts w:ascii="Times New Roman" w:eastAsia="Times New Roman" w:hAnsi="Times New Roman" w:cs="Times New Roman"/>
      <w:b/>
      <w:bCs/>
      <w:sz w:val="28"/>
      <w:szCs w:val="28"/>
      <w:lang w:eastAsia="cs-CZ"/>
    </w:rPr>
  </w:style>
  <w:style w:type="character" w:styleId="Zdraznn0">
    <w:name w:val="Emphasis"/>
    <w:basedOn w:val="Standardnpsmoodstavce"/>
    <w:uiPriority w:val="20"/>
    <w:qFormat/>
    <w:rsid w:val="00413F3D"/>
    <w:rPr>
      <w:rFonts w:ascii="Times New Roman" w:hAnsi="Times New Roman" w:cs="Times New Roman"/>
      <w:i/>
    </w:rPr>
  </w:style>
  <w:style w:type="character" w:customStyle="1" w:styleId="OdvodnnChar">
    <w:name w:val="Odůvodnění Char"/>
    <w:link w:val="Odvodnn"/>
    <w:uiPriority w:val="99"/>
    <w:semiHidden/>
    <w:locked/>
    <w:rsid w:val="00805D58"/>
    <w:rPr>
      <w:rFonts w:ascii="Arial" w:hAnsi="Arial"/>
      <w:sz w:val="24"/>
    </w:rPr>
  </w:style>
  <w:style w:type="paragraph" w:customStyle="1" w:styleId="Odvodnn">
    <w:name w:val="Odůvodnění"/>
    <w:basedOn w:val="Normln"/>
    <w:link w:val="OdvodnnChar"/>
    <w:uiPriority w:val="99"/>
    <w:semiHidden/>
    <w:qFormat/>
    <w:rsid w:val="00805D58"/>
    <w:pPr>
      <w:numPr>
        <w:numId w:val="1"/>
      </w:numPr>
      <w:autoSpaceDE w:val="0"/>
      <w:autoSpaceDN w:val="0"/>
      <w:adjustRightInd w:val="0"/>
      <w:spacing w:after="240" w:line="240" w:lineRule="auto"/>
      <w:jc w:val="both"/>
    </w:pPr>
    <w:rPr>
      <w:rFonts w:ascii="Arial" w:eastAsiaTheme="minorHAnsi" w:hAnsi="Arial" w:cstheme="minorBidi"/>
      <w:sz w:val="24"/>
    </w:rPr>
  </w:style>
  <w:style w:type="paragraph" w:customStyle="1" w:styleId="Lenka">
    <w:name w:val="Lenka"/>
    <w:basedOn w:val="Normln"/>
    <w:uiPriority w:val="99"/>
    <w:rsid w:val="00A665B0"/>
    <w:pPr>
      <w:spacing w:after="0" w:line="240" w:lineRule="auto"/>
      <w:jc w:val="both"/>
    </w:pPr>
    <w:rPr>
      <w:rFonts w:ascii="Courier New" w:eastAsia="Times New Roman" w:hAnsi="Courier New"/>
      <w:sz w:val="24"/>
      <w:szCs w:val="20"/>
      <w:lang w:eastAsia="cs-CZ"/>
    </w:rPr>
  </w:style>
  <w:style w:type="paragraph" w:customStyle="1" w:styleId="odstavec1">
    <w:name w:val="odstavec1"/>
    <w:uiPriority w:val="99"/>
    <w:semiHidden/>
    <w:rsid w:val="005B1263"/>
    <w:pPr>
      <w:overflowPunct w:val="0"/>
      <w:autoSpaceDE w:val="0"/>
      <w:autoSpaceDN w:val="0"/>
      <w:adjustRightInd w:val="0"/>
      <w:spacing w:after="120" w:line="240" w:lineRule="auto"/>
      <w:ind w:firstLine="709"/>
      <w:jc w:val="both"/>
    </w:pPr>
    <w:rPr>
      <w:rFonts w:ascii="Times New Roman" w:eastAsia="Times New Roman" w:hAnsi="Times New Roman" w:cs="Times New Roman"/>
      <w:noProof/>
      <w:sz w:val="24"/>
      <w:szCs w:val="24"/>
      <w:lang w:eastAsia="cs-CZ"/>
    </w:rPr>
  </w:style>
  <w:style w:type="character" w:customStyle="1" w:styleId="Nadpis1Char">
    <w:name w:val="Nadpis 1 Char"/>
    <w:basedOn w:val="Standardnpsmoodstavce"/>
    <w:link w:val="Nadpis1"/>
    <w:uiPriority w:val="9"/>
    <w:rsid w:val="008D2D70"/>
    <w:rPr>
      <w:rFonts w:asciiTheme="majorHAnsi" w:eastAsiaTheme="majorEastAsia" w:hAnsiTheme="majorHAnsi" w:cstheme="majorBidi"/>
      <w:b/>
      <w:bCs/>
      <w:color w:val="365F91" w:themeColor="accent1" w:themeShade="BF"/>
      <w:sz w:val="28"/>
      <w:szCs w:val="28"/>
    </w:rPr>
  </w:style>
  <w:style w:type="paragraph" w:styleId="Podnadpis">
    <w:name w:val="Subtitle"/>
    <w:basedOn w:val="Nzev"/>
    <w:next w:val="Normln"/>
    <w:link w:val="PodnadpisChar"/>
    <w:uiPriority w:val="2"/>
    <w:qFormat/>
    <w:rsid w:val="007873CC"/>
    <w:pPr>
      <w:keepNext/>
      <w:numPr>
        <w:ilvl w:val="1"/>
        <w:numId w:val="2"/>
      </w:numPr>
      <w:spacing w:after="240"/>
      <w:contextualSpacing/>
    </w:pPr>
    <w:rPr>
      <w:rFonts w:ascii="Arial" w:hAnsi="Arial"/>
      <w:b/>
      <w:lang w:eastAsia="en-US"/>
    </w:rPr>
  </w:style>
  <w:style w:type="character" w:customStyle="1" w:styleId="PodnadpisChar">
    <w:name w:val="Podnadpis Char"/>
    <w:basedOn w:val="Standardnpsmoodstavce"/>
    <w:link w:val="Podnadpis"/>
    <w:uiPriority w:val="2"/>
    <w:qFormat/>
    <w:rsid w:val="007873CC"/>
    <w:rPr>
      <w:rFonts w:ascii="Arial" w:eastAsiaTheme="minorEastAsia" w:hAnsi="Arial" w:cs="Times New Roman"/>
      <w:b/>
      <w:sz w:val="28"/>
      <w:szCs w:val="28"/>
    </w:rPr>
  </w:style>
  <w:style w:type="paragraph" w:customStyle="1" w:styleId="slovan">
    <w:name w:val="Číslovaný"/>
    <w:basedOn w:val="mskyslovan"/>
    <w:uiPriority w:val="4"/>
    <w:qFormat/>
    <w:rsid w:val="007873CC"/>
    <w:pPr>
      <w:numPr>
        <w:ilvl w:val="3"/>
      </w:numPr>
    </w:pPr>
  </w:style>
  <w:style w:type="paragraph" w:customStyle="1" w:styleId="mskyslovan">
    <w:name w:val="Římsky číslovaný"/>
    <w:basedOn w:val="Normln"/>
    <w:uiPriority w:val="3"/>
    <w:qFormat/>
    <w:rsid w:val="007873CC"/>
    <w:pPr>
      <w:numPr>
        <w:ilvl w:val="2"/>
        <w:numId w:val="2"/>
      </w:numPr>
      <w:spacing w:after="240" w:line="240" w:lineRule="auto"/>
      <w:jc w:val="both"/>
    </w:pPr>
    <w:rPr>
      <w:rFonts w:ascii="Arial" w:eastAsiaTheme="minorEastAsia" w:hAnsi="Arial"/>
      <w:sz w:val="24"/>
      <w:lang w:eastAsia="zh-CN"/>
    </w:rPr>
  </w:style>
  <w:style w:type="paragraph" w:customStyle="1" w:styleId="Paragraf">
    <w:name w:val="Paragraf"/>
    <w:basedOn w:val="Podnadpis"/>
    <w:next w:val="Podnadpis"/>
    <w:uiPriority w:val="1"/>
    <w:rsid w:val="007873CC"/>
    <w:pPr>
      <w:numPr>
        <w:ilvl w:val="0"/>
      </w:numPr>
      <w:spacing w:after="0"/>
    </w:pPr>
    <w:rPr>
      <w:b w:val="0"/>
    </w:rPr>
  </w:style>
  <w:style w:type="paragraph" w:customStyle="1" w:styleId="Psmenkovan">
    <w:name w:val="Písmenkovaný"/>
    <w:basedOn w:val="slovan"/>
    <w:uiPriority w:val="5"/>
    <w:qFormat/>
    <w:rsid w:val="007873CC"/>
    <w:pPr>
      <w:numPr>
        <w:ilvl w:val="4"/>
      </w:numPr>
    </w:pPr>
  </w:style>
  <w:style w:type="paragraph" w:customStyle="1" w:styleId="a">
    <w:basedOn w:val="Nzev"/>
    <w:next w:val="Normln"/>
    <w:link w:val="PodtitulChar"/>
    <w:uiPriority w:val="2"/>
    <w:qFormat/>
    <w:rsid w:val="00286F41"/>
    <w:pPr>
      <w:keepNext/>
      <w:spacing w:after="240"/>
      <w:contextualSpacing/>
    </w:pPr>
    <w:rPr>
      <w:rFonts w:ascii="Arial" w:eastAsia="Times New Roman" w:hAnsi="Arial" w:cstheme="minorBidi"/>
      <w:b/>
      <w:lang w:eastAsia="en-US"/>
    </w:rPr>
  </w:style>
  <w:style w:type="character" w:customStyle="1" w:styleId="PodtitulChar">
    <w:name w:val="Podtitul Char"/>
    <w:link w:val="a"/>
    <w:uiPriority w:val="2"/>
    <w:rsid w:val="00286F41"/>
    <w:rPr>
      <w:rFonts w:ascii="Arial" w:eastAsia="Times New Roman" w:hAnsi="Arial"/>
      <w:b/>
      <w:sz w:val="28"/>
      <w:szCs w:val="28"/>
    </w:rPr>
  </w:style>
  <w:style w:type="paragraph" w:customStyle="1" w:styleId="Zkladntext22">
    <w:name w:val="Základní text 22"/>
    <w:basedOn w:val="Normln"/>
    <w:qFormat/>
    <w:rsid w:val="00DF2E94"/>
    <w:pPr>
      <w:widowControl w:val="0"/>
      <w:spacing w:after="0" w:line="240" w:lineRule="auto"/>
      <w:ind w:firstLine="5812"/>
    </w:pPr>
    <w:rPr>
      <w:rFonts w:ascii="Times New Roman" w:eastAsia="Times New Roman" w:hAnsi="Times New Roman"/>
      <w:sz w:val="18"/>
      <w:szCs w:val="20"/>
      <w:lang w:eastAsia="cs-CZ"/>
    </w:rPr>
  </w:style>
  <w:style w:type="paragraph" w:customStyle="1" w:styleId="Plohy">
    <w:name w:val="Přílohy"/>
    <w:basedOn w:val="Zkladntext"/>
    <w:uiPriority w:val="7"/>
    <w:qFormat/>
    <w:rsid w:val="0050514F"/>
    <w:pPr>
      <w:widowControl/>
      <w:overflowPunct/>
      <w:autoSpaceDE/>
      <w:autoSpaceDN/>
      <w:adjustRightInd/>
      <w:spacing w:before="0" w:after="240" w:line="240" w:lineRule="auto"/>
      <w:contextualSpacing/>
    </w:pPr>
    <w:rPr>
      <w:rFonts w:ascii="Arial" w:eastAsiaTheme="minorEastAsia" w:hAnsi="Arial"/>
      <w:sz w:val="24"/>
      <w:szCs w:val="22"/>
      <w:lang w:eastAsia="en-US"/>
    </w:rPr>
  </w:style>
  <w:style w:type="paragraph" w:customStyle="1" w:styleId="slovanodstavce">
    <w:name w:val="Číslované odstavce"/>
    <w:basedOn w:val="Normln"/>
    <w:autoRedefine/>
    <w:qFormat/>
    <w:rsid w:val="00123B59"/>
    <w:pPr>
      <w:tabs>
        <w:tab w:val="left" w:pos="426"/>
      </w:tabs>
      <w:spacing w:after="240" w:line="240" w:lineRule="auto"/>
      <w:contextualSpacing/>
      <w:jc w:val="both"/>
    </w:pPr>
    <w:rPr>
      <w:rFonts w:ascii="Garamond" w:hAnsi="Garamond" w:cs="Arial"/>
      <w:sz w:val="24"/>
      <w:szCs w:val="24"/>
    </w:rPr>
  </w:style>
  <w:style w:type="paragraph" w:styleId="Zkladntext3">
    <w:name w:val="Body Text 3"/>
    <w:basedOn w:val="Normln"/>
    <w:link w:val="Zkladntext3Char"/>
    <w:uiPriority w:val="99"/>
    <w:unhideWhenUsed/>
    <w:rsid w:val="00881AA3"/>
    <w:pPr>
      <w:overflowPunct w:val="0"/>
      <w:autoSpaceDE w:val="0"/>
      <w:autoSpaceDN w:val="0"/>
      <w:adjustRightInd w:val="0"/>
      <w:spacing w:after="120" w:line="240" w:lineRule="auto"/>
      <w:jc w:val="both"/>
    </w:pPr>
    <w:rPr>
      <w:rFonts w:ascii="Garamond" w:eastAsia="Times New Roman" w:hAnsi="Garamond"/>
      <w:sz w:val="16"/>
      <w:szCs w:val="16"/>
      <w:lang w:eastAsia="cs-CZ"/>
    </w:rPr>
  </w:style>
  <w:style w:type="character" w:customStyle="1" w:styleId="Zkladntext3Char">
    <w:name w:val="Základní text 3 Char"/>
    <w:basedOn w:val="Standardnpsmoodstavce"/>
    <w:link w:val="Zkladntext3"/>
    <w:uiPriority w:val="99"/>
    <w:rsid w:val="00881AA3"/>
    <w:rPr>
      <w:rFonts w:ascii="Garamond" w:eastAsia="Times New Roman" w:hAnsi="Garamond" w:cs="Times New Roman"/>
      <w:sz w:val="16"/>
      <w:szCs w:val="16"/>
      <w:lang w:eastAsia="cs-CZ"/>
    </w:rPr>
  </w:style>
  <w:style w:type="paragraph" w:customStyle="1" w:styleId="Podtitul">
    <w:name w:val="Podtitul"/>
    <w:basedOn w:val="Nzev"/>
    <w:next w:val="Normln"/>
    <w:qFormat/>
    <w:rsid w:val="00553CE3"/>
    <w:pPr>
      <w:keepNext/>
      <w:spacing w:after="240"/>
      <w:contextualSpacing/>
    </w:pPr>
    <w:rPr>
      <w:rFonts w:ascii="Arial" w:eastAsia="Times New Roman" w:hAnsi="Arial"/>
      <w:b/>
      <w:lang w:eastAsia="en-US"/>
    </w:rPr>
  </w:style>
  <w:style w:type="character" w:customStyle="1" w:styleId="OdstavecseseznamemChar">
    <w:name w:val="Odstavec se seznamem Char"/>
    <w:basedOn w:val="Standardnpsmoodstavce"/>
    <w:link w:val="Odstavecseseznamem"/>
    <w:uiPriority w:val="34"/>
    <w:qFormat/>
    <w:locked/>
    <w:rsid w:val="00213EC6"/>
    <w:rPr>
      <w:rFonts w:ascii="MS Sans Serif" w:eastAsia="Times New Roman" w:hAnsi="MS Sans Serif" w:cs="Times New Roman"/>
      <w:sz w:val="20"/>
      <w:szCs w:val="20"/>
      <w:lang w:eastAsia="cs-CZ"/>
    </w:rPr>
  </w:style>
  <w:style w:type="paragraph" w:customStyle="1" w:styleId="Podnadpis2">
    <w:name w:val="Podnadpis2"/>
    <w:basedOn w:val="Normln"/>
    <w:next w:val="Normln"/>
    <w:rsid w:val="00B90BF2"/>
    <w:pPr>
      <w:spacing w:after="240" w:line="240" w:lineRule="auto"/>
      <w:jc w:val="center"/>
    </w:pPr>
    <w:rPr>
      <w:rFonts w:ascii="Arial" w:eastAsiaTheme="minorEastAsia" w:hAnsi="Arial"/>
      <w:b/>
      <w:sz w:val="28"/>
      <w:lang w:eastAsia="zh-CN"/>
    </w:rPr>
  </w:style>
  <w:style w:type="paragraph" w:customStyle="1" w:styleId="Podtitul1">
    <w:name w:val="Podtitul1"/>
    <w:basedOn w:val="Nzev"/>
    <w:next w:val="Normln"/>
    <w:uiPriority w:val="2"/>
    <w:qFormat/>
    <w:rsid w:val="0070227C"/>
    <w:pPr>
      <w:keepNext/>
      <w:spacing w:after="240"/>
      <w:contextualSpacing/>
    </w:pPr>
    <w:rPr>
      <w:rFonts w:ascii="Arial" w:eastAsia="Times New Roman" w:hAnsi="Arial"/>
      <w:b/>
      <w:lang w:eastAsia="en-US"/>
    </w:rPr>
  </w:style>
  <w:style w:type="character" w:customStyle="1" w:styleId="Zkladntext0">
    <w:name w:val="Základní text_"/>
    <w:basedOn w:val="Standardnpsmoodstavce"/>
    <w:link w:val="Zkladntext1"/>
    <w:locked/>
    <w:rsid w:val="000434E2"/>
    <w:rPr>
      <w:rFonts w:ascii="Arial" w:eastAsia="Arial" w:hAnsi="Arial" w:cs="Arial"/>
      <w:sz w:val="20"/>
      <w:szCs w:val="20"/>
    </w:rPr>
  </w:style>
  <w:style w:type="paragraph" w:customStyle="1" w:styleId="Zkladntext1">
    <w:name w:val="Základní text1"/>
    <w:basedOn w:val="Normln"/>
    <w:link w:val="Zkladntext0"/>
    <w:rsid w:val="000434E2"/>
    <w:pPr>
      <w:widowControl w:val="0"/>
      <w:spacing w:after="260" w:line="256" w:lineRule="auto"/>
    </w:pPr>
    <w:rPr>
      <w:rFonts w:ascii="Arial" w:eastAsia="Arial" w:hAnsi="Arial" w:cs="Arial"/>
      <w:sz w:val="20"/>
      <w:szCs w:val="20"/>
    </w:rPr>
  </w:style>
  <w:style w:type="paragraph" w:styleId="Zkladntextodsazen2">
    <w:name w:val="Body Text Indent 2"/>
    <w:basedOn w:val="Normln"/>
    <w:link w:val="Zkladntextodsazen2Char"/>
    <w:uiPriority w:val="99"/>
    <w:semiHidden/>
    <w:unhideWhenUsed/>
    <w:rsid w:val="006B1935"/>
    <w:pPr>
      <w:overflowPunct w:val="0"/>
      <w:autoSpaceDE w:val="0"/>
      <w:autoSpaceDN w:val="0"/>
      <w:adjustRightInd w:val="0"/>
      <w:spacing w:after="120" w:line="480" w:lineRule="auto"/>
      <w:ind w:left="283"/>
      <w:jc w:val="both"/>
    </w:pPr>
    <w:rPr>
      <w:rFonts w:ascii="Garamond" w:eastAsia="Times New Roman" w:hAnsi="Garamond"/>
      <w:sz w:val="24"/>
      <w:szCs w:val="20"/>
      <w:lang w:eastAsia="cs-CZ"/>
    </w:rPr>
  </w:style>
  <w:style w:type="character" w:customStyle="1" w:styleId="Zkladntextodsazen2Char">
    <w:name w:val="Základní text odsazený 2 Char"/>
    <w:basedOn w:val="Standardnpsmoodstavce"/>
    <w:link w:val="Zkladntextodsazen2"/>
    <w:uiPriority w:val="99"/>
    <w:semiHidden/>
    <w:rsid w:val="006B1935"/>
    <w:rPr>
      <w:rFonts w:ascii="Garamond" w:eastAsia="Times New Roman" w:hAnsi="Garamond" w:cs="Times New Roman"/>
      <w:sz w:val="24"/>
      <w:szCs w:val="20"/>
      <w:lang w:eastAsia="cs-CZ"/>
    </w:rPr>
  </w:style>
  <w:style w:type="character" w:customStyle="1" w:styleId="Zkladntext20">
    <w:name w:val="Základní text (2)_"/>
    <w:link w:val="Zkladntext23"/>
    <w:locked/>
    <w:rsid w:val="006C0C5E"/>
    <w:rPr>
      <w:rFonts w:ascii="Garamond" w:eastAsia="Garamond" w:hAnsi="Garamond" w:cs="Garamond"/>
      <w:sz w:val="24"/>
      <w:szCs w:val="24"/>
      <w:shd w:val="clear" w:color="auto" w:fill="FFFFFF"/>
    </w:rPr>
  </w:style>
  <w:style w:type="paragraph" w:customStyle="1" w:styleId="Zkladntext23">
    <w:name w:val="Základní text (2)"/>
    <w:basedOn w:val="Normln"/>
    <w:link w:val="Zkladntext20"/>
    <w:rsid w:val="006C0C5E"/>
    <w:pPr>
      <w:widowControl w:val="0"/>
      <w:shd w:val="clear" w:color="auto" w:fill="FFFFFF"/>
      <w:spacing w:before="180" w:after="180" w:line="405" w:lineRule="exact"/>
      <w:ind w:hanging="360"/>
      <w:jc w:val="both"/>
    </w:pPr>
    <w:rPr>
      <w:rFonts w:ascii="Garamond" w:eastAsia="Garamond" w:hAnsi="Garamond" w:cs="Garamond"/>
      <w:sz w:val="24"/>
      <w:szCs w:val="24"/>
    </w:rPr>
  </w:style>
  <w:style w:type="character" w:customStyle="1" w:styleId="Zkladntext2Tun">
    <w:name w:val="Základní text (2) + Tučné"/>
    <w:rsid w:val="006C0C5E"/>
    <w:rPr>
      <w:rFonts w:ascii="Garamond" w:eastAsia="Garamond" w:hAnsi="Garamond" w:cs="Garamond" w:hint="default"/>
      <w:b/>
      <w:bCs/>
      <w:i w:val="0"/>
      <w:iCs w:val="0"/>
      <w:smallCaps w:val="0"/>
      <w:strike w:val="0"/>
      <w:dstrike w:val="0"/>
      <w:color w:val="000000"/>
      <w:spacing w:val="0"/>
      <w:w w:val="100"/>
      <w:position w:val="0"/>
      <w:sz w:val="24"/>
      <w:szCs w:val="24"/>
      <w:u w:val="none"/>
      <w:effect w:val="none"/>
      <w:lang w:val="cs-CZ" w:eastAsia="cs-CZ" w:bidi="cs-CZ"/>
    </w:rPr>
  </w:style>
  <w:style w:type="character" w:customStyle="1" w:styleId="Nadpis20">
    <w:name w:val="Nadpis #2_"/>
    <w:link w:val="Nadpis21"/>
    <w:locked/>
    <w:rsid w:val="00931FC9"/>
    <w:rPr>
      <w:rFonts w:ascii="Arial" w:eastAsia="Arial" w:hAnsi="Arial" w:cs="Arial"/>
      <w:b/>
      <w:bCs/>
      <w:sz w:val="28"/>
      <w:szCs w:val="28"/>
      <w:shd w:val="clear" w:color="auto" w:fill="FFFFFF"/>
    </w:rPr>
  </w:style>
  <w:style w:type="paragraph" w:customStyle="1" w:styleId="Nadpis21">
    <w:name w:val="Nadpis #2"/>
    <w:basedOn w:val="Normln"/>
    <w:link w:val="Nadpis20"/>
    <w:rsid w:val="00931FC9"/>
    <w:pPr>
      <w:widowControl w:val="0"/>
      <w:shd w:val="clear" w:color="auto" w:fill="FFFFFF"/>
      <w:spacing w:after="310" w:line="240" w:lineRule="auto"/>
      <w:jc w:val="center"/>
      <w:outlineLvl w:val="1"/>
    </w:pPr>
    <w:rPr>
      <w:rFonts w:ascii="Arial" w:eastAsia="Arial" w:hAnsi="Arial" w:cs="Arial"/>
      <w:b/>
      <w:bCs/>
      <w:sz w:val="28"/>
      <w:szCs w:val="28"/>
    </w:rPr>
  </w:style>
  <w:style w:type="character" w:customStyle="1" w:styleId="nowrap">
    <w:name w:val="nowrap"/>
    <w:rsid w:val="006407BE"/>
    <w:rPr>
      <w:rFonts w:ascii="Times New Roman" w:hAnsi="Times New Roman"/>
    </w:rPr>
  </w:style>
  <w:style w:type="character" w:customStyle="1" w:styleId="CharStyle16">
    <w:name w:val="Char Style 16"/>
    <w:basedOn w:val="Standardnpsmoodstavce"/>
    <w:link w:val="Style2"/>
    <w:rsid w:val="00D3066E"/>
    <w:rPr>
      <w:rFonts w:ascii="Arial" w:eastAsia="Arial" w:hAnsi="Arial" w:cs="Arial"/>
      <w:shd w:val="clear" w:color="auto" w:fill="FFFFFF"/>
    </w:rPr>
  </w:style>
  <w:style w:type="paragraph" w:customStyle="1" w:styleId="Style2">
    <w:name w:val="Style 2"/>
    <w:basedOn w:val="Normln"/>
    <w:link w:val="CharStyle16"/>
    <w:rsid w:val="00D3066E"/>
    <w:pPr>
      <w:widowControl w:val="0"/>
      <w:shd w:val="clear" w:color="auto" w:fill="FFFFFF"/>
      <w:spacing w:after="0" w:line="288" w:lineRule="exact"/>
      <w:ind w:hanging="460"/>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41182">
      <w:bodyDiv w:val="1"/>
      <w:marLeft w:val="0"/>
      <w:marRight w:val="0"/>
      <w:marTop w:val="0"/>
      <w:marBottom w:val="0"/>
      <w:divBdr>
        <w:top w:val="none" w:sz="0" w:space="0" w:color="auto"/>
        <w:left w:val="none" w:sz="0" w:space="0" w:color="auto"/>
        <w:bottom w:val="none" w:sz="0" w:space="0" w:color="auto"/>
        <w:right w:val="none" w:sz="0" w:space="0" w:color="auto"/>
      </w:divBdr>
    </w:div>
    <w:div w:id="152767022">
      <w:bodyDiv w:val="1"/>
      <w:marLeft w:val="0"/>
      <w:marRight w:val="0"/>
      <w:marTop w:val="0"/>
      <w:marBottom w:val="0"/>
      <w:divBdr>
        <w:top w:val="none" w:sz="0" w:space="0" w:color="auto"/>
        <w:left w:val="none" w:sz="0" w:space="0" w:color="auto"/>
        <w:bottom w:val="none" w:sz="0" w:space="0" w:color="auto"/>
        <w:right w:val="none" w:sz="0" w:space="0" w:color="auto"/>
      </w:divBdr>
    </w:div>
    <w:div w:id="196744046">
      <w:bodyDiv w:val="1"/>
      <w:marLeft w:val="0"/>
      <w:marRight w:val="0"/>
      <w:marTop w:val="0"/>
      <w:marBottom w:val="0"/>
      <w:divBdr>
        <w:top w:val="none" w:sz="0" w:space="0" w:color="auto"/>
        <w:left w:val="none" w:sz="0" w:space="0" w:color="auto"/>
        <w:bottom w:val="none" w:sz="0" w:space="0" w:color="auto"/>
        <w:right w:val="none" w:sz="0" w:space="0" w:color="auto"/>
      </w:divBdr>
    </w:div>
    <w:div w:id="422922253">
      <w:bodyDiv w:val="1"/>
      <w:marLeft w:val="0"/>
      <w:marRight w:val="0"/>
      <w:marTop w:val="0"/>
      <w:marBottom w:val="0"/>
      <w:divBdr>
        <w:top w:val="none" w:sz="0" w:space="0" w:color="auto"/>
        <w:left w:val="none" w:sz="0" w:space="0" w:color="auto"/>
        <w:bottom w:val="none" w:sz="0" w:space="0" w:color="auto"/>
        <w:right w:val="none" w:sz="0" w:space="0" w:color="auto"/>
      </w:divBdr>
    </w:div>
    <w:div w:id="479885901">
      <w:bodyDiv w:val="1"/>
      <w:marLeft w:val="0"/>
      <w:marRight w:val="0"/>
      <w:marTop w:val="0"/>
      <w:marBottom w:val="0"/>
      <w:divBdr>
        <w:top w:val="none" w:sz="0" w:space="0" w:color="auto"/>
        <w:left w:val="none" w:sz="0" w:space="0" w:color="auto"/>
        <w:bottom w:val="none" w:sz="0" w:space="0" w:color="auto"/>
        <w:right w:val="none" w:sz="0" w:space="0" w:color="auto"/>
      </w:divBdr>
    </w:div>
    <w:div w:id="591669562">
      <w:bodyDiv w:val="1"/>
      <w:marLeft w:val="0"/>
      <w:marRight w:val="0"/>
      <w:marTop w:val="0"/>
      <w:marBottom w:val="0"/>
      <w:divBdr>
        <w:top w:val="none" w:sz="0" w:space="0" w:color="auto"/>
        <w:left w:val="none" w:sz="0" w:space="0" w:color="auto"/>
        <w:bottom w:val="none" w:sz="0" w:space="0" w:color="auto"/>
        <w:right w:val="none" w:sz="0" w:space="0" w:color="auto"/>
      </w:divBdr>
    </w:div>
    <w:div w:id="869606692">
      <w:bodyDiv w:val="1"/>
      <w:marLeft w:val="0"/>
      <w:marRight w:val="0"/>
      <w:marTop w:val="0"/>
      <w:marBottom w:val="0"/>
      <w:divBdr>
        <w:top w:val="none" w:sz="0" w:space="0" w:color="auto"/>
        <w:left w:val="none" w:sz="0" w:space="0" w:color="auto"/>
        <w:bottom w:val="none" w:sz="0" w:space="0" w:color="auto"/>
        <w:right w:val="none" w:sz="0" w:space="0" w:color="auto"/>
      </w:divBdr>
    </w:div>
    <w:div w:id="941765057">
      <w:bodyDiv w:val="1"/>
      <w:marLeft w:val="0"/>
      <w:marRight w:val="0"/>
      <w:marTop w:val="0"/>
      <w:marBottom w:val="0"/>
      <w:divBdr>
        <w:top w:val="none" w:sz="0" w:space="0" w:color="auto"/>
        <w:left w:val="none" w:sz="0" w:space="0" w:color="auto"/>
        <w:bottom w:val="none" w:sz="0" w:space="0" w:color="auto"/>
        <w:right w:val="none" w:sz="0" w:space="0" w:color="auto"/>
      </w:divBdr>
    </w:div>
    <w:div w:id="1492211496">
      <w:bodyDiv w:val="1"/>
      <w:marLeft w:val="0"/>
      <w:marRight w:val="0"/>
      <w:marTop w:val="0"/>
      <w:marBottom w:val="0"/>
      <w:divBdr>
        <w:top w:val="none" w:sz="0" w:space="0" w:color="auto"/>
        <w:left w:val="none" w:sz="0" w:space="0" w:color="auto"/>
        <w:bottom w:val="none" w:sz="0" w:space="0" w:color="auto"/>
        <w:right w:val="none" w:sz="0" w:space="0" w:color="auto"/>
      </w:divBdr>
    </w:div>
    <w:div w:id="1557088947">
      <w:bodyDiv w:val="1"/>
      <w:marLeft w:val="0"/>
      <w:marRight w:val="0"/>
      <w:marTop w:val="0"/>
      <w:marBottom w:val="0"/>
      <w:divBdr>
        <w:top w:val="none" w:sz="0" w:space="0" w:color="auto"/>
        <w:left w:val="none" w:sz="0" w:space="0" w:color="auto"/>
        <w:bottom w:val="none" w:sz="0" w:space="0" w:color="auto"/>
        <w:right w:val="none" w:sz="0" w:space="0" w:color="auto"/>
      </w:divBdr>
    </w:div>
    <w:div w:id="1603878744">
      <w:bodyDiv w:val="1"/>
      <w:marLeft w:val="0"/>
      <w:marRight w:val="0"/>
      <w:marTop w:val="0"/>
      <w:marBottom w:val="0"/>
      <w:divBdr>
        <w:top w:val="none" w:sz="0" w:space="0" w:color="auto"/>
        <w:left w:val="none" w:sz="0" w:space="0" w:color="auto"/>
        <w:bottom w:val="none" w:sz="0" w:space="0" w:color="auto"/>
        <w:right w:val="none" w:sz="0" w:space="0" w:color="auto"/>
      </w:divBdr>
    </w:div>
    <w:div w:id="1670136833">
      <w:bodyDiv w:val="1"/>
      <w:marLeft w:val="0"/>
      <w:marRight w:val="0"/>
      <w:marTop w:val="0"/>
      <w:marBottom w:val="0"/>
      <w:divBdr>
        <w:top w:val="none" w:sz="0" w:space="0" w:color="auto"/>
        <w:left w:val="none" w:sz="0" w:space="0" w:color="auto"/>
        <w:bottom w:val="none" w:sz="0" w:space="0" w:color="auto"/>
        <w:right w:val="none" w:sz="0" w:space="0" w:color="auto"/>
      </w:divBdr>
    </w:div>
    <w:div w:id="1705134426">
      <w:bodyDiv w:val="1"/>
      <w:marLeft w:val="0"/>
      <w:marRight w:val="0"/>
      <w:marTop w:val="0"/>
      <w:marBottom w:val="0"/>
      <w:divBdr>
        <w:top w:val="none" w:sz="0" w:space="0" w:color="auto"/>
        <w:left w:val="none" w:sz="0" w:space="0" w:color="auto"/>
        <w:bottom w:val="none" w:sz="0" w:space="0" w:color="auto"/>
        <w:right w:val="none" w:sz="0" w:space="0" w:color="auto"/>
      </w:divBdr>
    </w:div>
    <w:div w:id="2048094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65BCC8-28B4-4E9C-ABD1-86B529DBED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5</Pages>
  <Words>1783</Words>
  <Characters>10520</Characters>
  <Application>Microsoft Office Word</Application>
  <DocSecurity>0</DocSecurity>
  <Lines>87</Lines>
  <Paragraphs>24</Paragraphs>
  <ScaleCrop>false</ScaleCrop>
  <HeadingPairs>
    <vt:vector size="2" baseType="variant">
      <vt:variant>
        <vt:lpstr>Název</vt:lpstr>
      </vt:variant>
      <vt:variant>
        <vt:i4>1</vt:i4>
      </vt:variant>
    </vt:vector>
  </HeadingPairs>
  <TitlesOfParts>
    <vt:vector size="1" baseType="lpstr">
      <vt:lpstr/>
    </vt:vector>
  </TitlesOfParts>
  <Company>KS Brno</Company>
  <LinksUpToDate>false</LinksUpToDate>
  <CharactersWithSpaces>12279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Angyalossy Eva</dc:creator>
  <cp:lastModifiedBy>Belkovová Klára Mgr.</cp:lastModifiedBy>
  <cp:revision>23</cp:revision>
  <cp:lastPrinted>2022-11-11T12:16:00Z</cp:lastPrinted>
  <dcterms:created xsi:type="dcterms:W3CDTF">2024-09-16T13:35:00Z</dcterms:created>
  <dcterms:modified xsi:type="dcterms:W3CDTF">2024-09-19T11:53:00Z</dcterms:modified>
</cp:coreProperties>
</file>