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1E0DD863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CE4BDA" w:rsidRPr="00CE4BDA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F61A9">
        <w:rPr>
          <w:rFonts w:ascii="Garamond" w:hAnsi="Garamond"/>
          <w:b/>
          <w:sz w:val="24"/>
          <w:szCs w:val="24"/>
        </w:rPr>
        <w:t>1</w:t>
      </w:r>
      <w:r w:rsidR="00CE4BDA">
        <w:rPr>
          <w:rFonts w:ascii="Garamond" w:hAnsi="Garamond"/>
          <w:b/>
          <w:sz w:val="24"/>
          <w:szCs w:val="24"/>
        </w:rPr>
        <w:t>2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CE4BDA">
        <w:rPr>
          <w:rFonts w:ascii="Garamond" w:hAnsi="Garamond"/>
          <w:b/>
          <w:bCs/>
          <w:sz w:val="24"/>
          <w:szCs w:val="24"/>
        </w:rPr>
        <w:t>15</w:t>
      </w:r>
      <w:r w:rsidR="009B1FE9">
        <w:rPr>
          <w:rFonts w:ascii="Garamond" w:hAnsi="Garamond"/>
          <w:b/>
          <w:bCs/>
          <w:sz w:val="24"/>
          <w:szCs w:val="24"/>
        </w:rPr>
        <w:t xml:space="preserve">. </w:t>
      </w:r>
      <w:r w:rsidR="000F61A9">
        <w:rPr>
          <w:rFonts w:ascii="Garamond" w:hAnsi="Garamond"/>
          <w:b/>
          <w:bCs/>
          <w:sz w:val="24"/>
          <w:szCs w:val="24"/>
        </w:rPr>
        <w:t>1</w:t>
      </w:r>
      <w:r w:rsidR="00CE4BDA">
        <w:rPr>
          <w:rFonts w:ascii="Garamond" w:hAnsi="Garamond"/>
          <w:b/>
          <w:bCs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CE4BDA">
        <w:rPr>
          <w:rFonts w:ascii="Garamond" w:hAnsi="Garamond"/>
          <w:sz w:val="24"/>
          <w:szCs w:val="24"/>
        </w:rPr>
        <w:t>15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6E000914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0F61A9">
        <w:rPr>
          <w:rFonts w:ascii="Garamond" w:hAnsi="Garamond"/>
          <w:sz w:val="24"/>
          <w:szCs w:val="24"/>
        </w:rPr>
        <w:t>1</w:t>
      </w:r>
      <w:r w:rsidR="00CE4BDA">
        <w:rPr>
          <w:rFonts w:ascii="Garamond" w:hAnsi="Garamond"/>
          <w:sz w:val="24"/>
          <w:szCs w:val="24"/>
        </w:rPr>
        <w:t>2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CE4BDA">
        <w:rPr>
          <w:rFonts w:ascii="Garamond" w:hAnsi="Garamond"/>
          <w:sz w:val="24"/>
          <w:szCs w:val="24"/>
        </w:rPr>
        <w:t>15.</w:t>
      </w:r>
      <w:r w:rsidR="001C072C">
        <w:rPr>
          <w:rFonts w:ascii="Garamond" w:hAnsi="Garamond"/>
          <w:sz w:val="24"/>
          <w:szCs w:val="24"/>
        </w:rPr>
        <w:t> </w:t>
      </w:r>
      <w:r w:rsidR="000F61A9">
        <w:rPr>
          <w:rFonts w:ascii="Garamond" w:hAnsi="Garamond"/>
          <w:sz w:val="24"/>
          <w:szCs w:val="24"/>
        </w:rPr>
        <w:t>1</w:t>
      </w:r>
      <w:r w:rsidR="00CE4BDA">
        <w:rPr>
          <w:rFonts w:ascii="Garamond" w:hAnsi="Garamond"/>
          <w:sz w:val="24"/>
          <w:szCs w:val="24"/>
        </w:rPr>
        <w:t>2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B77952B" w14:textId="2F18A331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C95118">
        <w:rPr>
          <w:rFonts w:ascii="Garamond" w:hAnsi="Garamond"/>
          <w:sz w:val="24"/>
          <w:szCs w:val="24"/>
        </w:rPr>
        <w:t>732</w:t>
      </w:r>
      <w:r w:rsidRPr="00947273">
        <w:rPr>
          <w:rFonts w:ascii="Garamond" w:hAnsi="Garamond"/>
          <w:sz w:val="24"/>
          <w:szCs w:val="24"/>
        </w:rPr>
        <w:t>/2024</w:t>
      </w:r>
    </w:p>
    <w:p w14:paraId="05A25C34" w14:textId="312C9138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C95118">
        <w:rPr>
          <w:rFonts w:ascii="Garamond" w:hAnsi="Garamond"/>
          <w:sz w:val="24"/>
          <w:szCs w:val="24"/>
        </w:rPr>
        <w:t>733</w:t>
      </w:r>
      <w:r w:rsidRPr="00947273">
        <w:rPr>
          <w:rFonts w:ascii="Garamond" w:hAnsi="Garamond"/>
          <w:sz w:val="24"/>
          <w:szCs w:val="24"/>
        </w:rPr>
        <w:t>/2024</w:t>
      </w:r>
    </w:p>
    <w:p w14:paraId="40B7F89A" w14:textId="3CF6CB96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C95118">
        <w:rPr>
          <w:rFonts w:ascii="Garamond" w:hAnsi="Garamond"/>
          <w:sz w:val="24"/>
          <w:szCs w:val="24"/>
        </w:rPr>
        <w:t>734</w:t>
      </w:r>
      <w:r w:rsidRPr="00947273">
        <w:rPr>
          <w:rFonts w:ascii="Garamond" w:hAnsi="Garamond"/>
          <w:sz w:val="24"/>
          <w:szCs w:val="24"/>
        </w:rPr>
        <w:t>/2024</w:t>
      </w:r>
    </w:p>
    <w:p w14:paraId="6CC9113F" w14:textId="76BD12F6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C95118">
        <w:rPr>
          <w:rFonts w:ascii="Garamond" w:hAnsi="Garamond"/>
          <w:sz w:val="24"/>
          <w:szCs w:val="24"/>
        </w:rPr>
        <w:t>735</w:t>
      </w:r>
      <w:r w:rsidRPr="00947273">
        <w:rPr>
          <w:rFonts w:ascii="Garamond" w:hAnsi="Garamond"/>
          <w:sz w:val="24"/>
          <w:szCs w:val="24"/>
        </w:rPr>
        <w:t>/2024</w:t>
      </w:r>
    </w:p>
    <w:p w14:paraId="78A78DE7" w14:textId="12B65B80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C95118">
        <w:rPr>
          <w:rFonts w:ascii="Garamond" w:hAnsi="Garamond"/>
          <w:sz w:val="24"/>
          <w:szCs w:val="24"/>
        </w:rPr>
        <w:t>736</w:t>
      </w:r>
      <w:r w:rsidRPr="00947273">
        <w:rPr>
          <w:rFonts w:ascii="Garamond" w:hAnsi="Garamond"/>
          <w:sz w:val="24"/>
          <w:szCs w:val="24"/>
        </w:rPr>
        <w:t>/2024</w:t>
      </w:r>
    </w:p>
    <w:p w14:paraId="4EFBC609" w14:textId="597B7224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</w:t>
      </w:r>
      <w:r w:rsidR="00C95118">
        <w:rPr>
          <w:rFonts w:ascii="Garamond" w:hAnsi="Garamond"/>
          <w:sz w:val="24"/>
          <w:szCs w:val="24"/>
        </w:rPr>
        <w:t>37</w:t>
      </w:r>
      <w:r w:rsidRPr="00947273">
        <w:rPr>
          <w:rFonts w:ascii="Garamond" w:hAnsi="Garamond"/>
          <w:sz w:val="24"/>
          <w:szCs w:val="24"/>
        </w:rPr>
        <w:t>/2024</w:t>
      </w:r>
    </w:p>
    <w:p w14:paraId="2BE92F7F" w14:textId="4E0D7505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</w:t>
      </w:r>
      <w:r w:rsidR="00C95118">
        <w:rPr>
          <w:rFonts w:ascii="Garamond" w:hAnsi="Garamond"/>
          <w:sz w:val="24"/>
          <w:szCs w:val="24"/>
        </w:rPr>
        <w:t>39</w:t>
      </w:r>
      <w:r w:rsidRPr="00947273">
        <w:rPr>
          <w:rFonts w:ascii="Garamond" w:hAnsi="Garamond"/>
          <w:sz w:val="24"/>
          <w:szCs w:val="24"/>
        </w:rPr>
        <w:t>/2024</w:t>
      </w:r>
    </w:p>
    <w:p w14:paraId="2BCFE804" w14:textId="6C575392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</w:t>
      </w:r>
      <w:r w:rsidR="00C95118">
        <w:rPr>
          <w:rFonts w:ascii="Garamond" w:hAnsi="Garamond"/>
          <w:sz w:val="24"/>
          <w:szCs w:val="24"/>
        </w:rPr>
        <w:t>40</w:t>
      </w:r>
      <w:r w:rsidRPr="00947273">
        <w:rPr>
          <w:rFonts w:ascii="Garamond" w:hAnsi="Garamond"/>
          <w:sz w:val="24"/>
          <w:szCs w:val="24"/>
        </w:rPr>
        <w:t>/2024</w:t>
      </w:r>
    </w:p>
    <w:p w14:paraId="6204A2DD" w14:textId="27CD2B49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</w:t>
      </w:r>
      <w:r w:rsidR="00C95118">
        <w:rPr>
          <w:rFonts w:ascii="Garamond" w:hAnsi="Garamond"/>
          <w:sz w:val="24"/>
          <w:szCs w:val="24"/>
        </w:rPr>
        <w:t>41</w:t>
      </w:r>
      <w:r w:rsidRPr="00947273">
        <w:rPr>
          <w:rFonts w:ascii="Garamond" w:hAnsi="Garamond"/>
          <w:sz w:val="24"/>
          <w:szCs w:val="24"/>
        </w:rPr>
        <w:t>/2024</w:t>
      </w:r>
    </w:p>
    <w:p w14:paraId="66E8E813" w14:textId="3FD6D7B5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</w:t>
      </w:r>
      <w:r w:rsidR="00C95118">
        <w:rPr>
          <w:rFonts w:ascii="Garamond" w:hAnsi="Garamond"/>
          <w:sz w:val="24"/>
          <w:szCs w:val="24"/>
        </w:rPr>
        <w:t>44</w:t>
      </w:r>
      <w:r w:rsidRPr="00947273">
        <w:rPr>
          <w:rFonts w:ascii="Garamond" w:hAnsi="Garamond"/>
          <w:sz w:val="24"/>
          <w:szCs w:val="24"/>
        </w:rPr>
        <w:t>/2024</w:t>
      </w:r>
    </w:p>
    <w:p w14:paraId="101C2168" w14:textId="1E57572E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</w:t>
      </w:r>
      <w:r w:rsidR="00C95118">
        <w:rPr>
          <w:rFonts w:ascii="Garamond" w:hAnsi="Garamond"/>
          <w:sz w:val="24"/>
          <w:szCs w:val="24"/>
        </w:rPr>
        <w:t>45</w:t>
      </w:r>
      <w:r w:rsidRPr="00947273">
        <w:rPr>
          <w:rFonts w:ascii="Garamond" w:hAnsi="Garamond"/>
          <w:sz w:val="24"/>
          <w:szCs w:val="24"/>
        </w:rPr>
        <w:t>/2024</w:t>
      </w:r>
    </w:p>
    <w:p w14:paraId="223A59F7" w14:textId="0040D8BD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</w:t>
      </w:r>
      <w:r w:rsidR="00C95118">
        <w:rPr>
          <w:rFonts w:ascii="Garamond" w:hAnsi="Garamond"/>
          <w:sz w:val="24"/>
          <w:szCs w:val="24"/>
        </w:rPr>
        <w:t>46</w:t>
      </w:r>
      <w:r w:rsidRPr="00947273">
        <w:rPr>
          <w:rFonts w:ascii="Garamond" w:hAnsi="Garamond"/>
          <w:sz w:val="24"/>
          <w:szCs w:val="24"/>
        </w:rPr>
        <w:t>/2024</w:t>
      </w:r>
    </w:p>
    <w:p w14:paraId="339A21A3" w14:textId="26D15C71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</w:t>
      </w:r>
      <w:r w:rsidR="00C95118">
        <w:rPr>
          <w:rFonts w:ascii="Garamond" w:hAnsi="Garamond"/>
          <w:sz w:val="24"/>
          <w:szCs w:val="24"/>
        </w:rPr>
        <w:t>47</w:t>
      </w:r>
      <w:r w:rsidRPr="00947273">
        <w:rPr>
          <w:rFonts w:ascii="Garamond" w:hAnsi="Garamond"/>
          <w:sz w:val="24"/>
          <w:szCs w:val="24"/>
        </w:rPr>
        <w:t>/2024</w:t>
      </w:r>
    </w:p>
    <w:p w14:paraId="3B0939F0" w14:textId="5667B503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</w:t>
      </w:r>
      <w:r w:rsidR="00C95118">
        <w:rPr>
          <w:rFonts w:ascii="Garamond" w:hAnsi="Garamond"/>
          <w:sz w:val="24"/>
          <w:szCs w:val="24"/>
        </w:rPr>
        <w:t>48</w:t>
      </w:r>
      <w:r w:rsidRPr="00947273">
        <w:rPr>
          <w:rFonts w:ascii="Garamond" w:hAnsi="Garamond"/>
          <w:sz w:val="24"/>
          <w:szCs w:val="24"/>
        </w:rPr>
        <w:t>/2024</w:t>
      </w:r>
    </w:p>
    <w:p w14:paraId="6C009037" w14:textId="3F7629F3" w:rsidR="00947273" w:rsidRPr="00947273" w:rsidRDefault="00947273" w:rsidP="00947273">
      <w:pPr>
        <w:rPr>
          <w:rFonts w:ascii="Garamond" w:hAnsi="Garamond"/>
          <w:sz w:val="24"/>
          <w:szCs w:val="24"/>
        </w:rPr>
      </w:pPr>
      <w:r w:rsidRPr="00947273">
        <w:rPr>
          <w:rFonts w:ascii="Garamond" w:hAnsi="Garamond"/>
          <w:sz w:val="24"/>
          <w:szCs w:val="24"/>
        </w:rPr>
        <w:t xml:space="preserve">0 Si </w:t>
      </w:r>
      <w:r w:rsidR="00A56A45">
        <w:rPr>
          <w:rFonts w:ascii="Garamond" w:hAnsi="Garamond"/>
          <w:sz w:val="24"/>
          <w:szCs w:val="24"/>
        </w:rPr>
        <w:t>7</w:t>
      </w:r>
      <w:r w:rsidR="00C95118">
        <w:rPr>
          <w:rFonts w:ascii="Garamond" w:hAnsi="Garamond"/>
          <w:sz w:val="24"/>
          <w:szCs w:val="24"/>
        </w:rPr>
        <w:t>49</w:t>
      </w:r>
      <w:r w:rsidRPr="00947273">
        <w:rPr>
          <w:rFonts w:ascii="Garamond" w:hAnsi="Garamond"/>
          <w:sz w:val="24"/>
          <w:szCs w:val="24"/>
        </w:rPr>
        <w:t>/2024</w:t>
      </w:r>
    </w:p>
    <w:p w14:paraId="1F5E5350" w14:textId="77777777" w:rsidR="00947273" w:rsidRDefault="00947273" w:rsidP="00947273">
      <w:pPr>
        <w:rPr>
          <w:rFonts w:ascii="Garamond" w:hAnsi="Garamond"/>
          <w:sz w:val="24"/>
          <w:szCs w:val="24"/>
        </w:rPr>
        <w:sectPr w:rsidR="00947273" w:rsidSect="00C95118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1977B766" w14:textId="77777777" w:rsidR="00947273" w:rsidRDefault="00947273" w:rsidP="00947273">
      <w:pPr>
        <w:rPr>
          <w:rFonts w:ascii="Garamond" w:hAnsi="Garamond"/>
          <w:sz w:val="24"/>
          <w:szCs w:val="24"/>
        </w:rPr>
      </w:pPr>
    </w:p>
    <w:p w14:paraId="339CD995" w14:textId="77777777" w:rsidR="00B62BCB" w:rsidRDefault="00B62BCB" w:rsidP="00FE67B1">
      <w:pPr>
        <w:rPr>
          <w:rFonts w:ascii="Garamond" w:hAnsi="Garamond"/>
          <w:sz w:val="24"/>
          <w:szCs w:val="24"/>
        </w:rPr>
        <w:sectPr w:rsidR="00B62BCB" w:rsidSect="002F291F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23B9084" w14:textId="77777777" w:rsidR="000F61A9" w:rsidRDefault="000F61A9" w:rsidP="00FE67B1">
      <w:pPr>
        <w:rPr>
          <w:rFonts w:ascii="Garamond" w:hAnsi="Garamond"/>
          <w:sz w:val="24"/>
          <w:szCs w:val="24"/>
        </w:rPr>
      </w:pPr>
    </w:p>
    <w:p w14:paraId="33BB1E00" w14:textId="1D0A48B5" w:rsidR="00947273" w:rsidRDefault="00947273" w:rsidP="00FE67B1">
      <w:pPr>
        <w:rPr>
          <w:rFonts w:ascii="Garamond" w:hAnsi="Garamond"/>
          <w:sz w:val="24"/>
          <w:szCs w:val="24"/>
        </w:rPr>
        <w:sectPr w:rsidR="00947273" w:rsidSect="002F291F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2500A361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CE4BDA">
        <w:rPr>
          <w:rFonts w:ascii="Garamond" w:hAnsi="Garamond"/>
          <w:sz w:val="24"/>
          <w:szCs w:val="24"/>
        </w:rPr>
        <w:t>16</w:t>
      </w:r>
      <w:r w:rsidR="000F61A9">
        <w:rPr>
          <w:rFonts w:ascii="Garamond" w:hAnsi="Garamond"/>
          <w:sz w:val="24"/>
          <w:szCs w:val="24"/>
        </w:rPr>
        <w:t>. 1</w:t>
      </w:r>
      <w:r w:rsidR="002F291F">
        <w:rPr>
          <w:rFonts w:ascii="Garamond" w:hAnsi="Garamond"/>
          <w:sz w:val="24"/>
          <w:szCs w:val="24"/>
        </w:rPr>
        <w:t>2</w:t>
      </w:r>
      <w:r w:rsidR="000F61A9">
        <w:rPr>
          <w:rFonts w:ascii="Garamond" w:hAnsi="Garamond"/>
          <w:sz w:val="24"/>
          <w:szCs w:val="24"/>
        </w:rPr>
        <w:t>. 2024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47273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6EE6"/>
    <w:rsid w:val="00C65EE7"/>
    <w:rsid w:val="00C70C65"/>
    <w:rsid w:val="00C906AD"/>
    <w:rsid w:val="00C95118"/>
    <w:rsid w:val="00CB26CF"/>
    <w:rsid w:val="00CB5C79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2024-12-17T08:02:00Z</dcterms:created>
  <dcterms:modified xsi:type="dcterms:W3CDTF">2024-12-17T08:03:00Z</dcterms:modified>
</cp:coreProperties>
</file>